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240" w:lineRule="auto"/>
        <w:jc w:val="center"/>
        <w:rPr>
          <w:rFonts w:ascii="Arial Black" w:hAnsi="Arial Black" w:cs="Arial"/>
          <w:b/>
          <w:sz w:val="28"/>
          <w:szCs w:val="28"/>
        </w:rPr>
      </w:pPr>
      <w:r>
        <w:rPr>
          <w:rFonts w:ascii="Arial Black" w:hAnsi="Arial Black" w:cs="Arial"/>
          <w:b/>
          <w:sz w:val="28"/>
          <w:szCs w:val="28"/>
        </w:rPr>
        <w:t>PLANT RESEARCH WORKSHEET</w:t>
      </w:r>
    </w:p>
    <w:p>
      <w:pPr>
        <w:spacing w:line="240" w:lineRule="auto"/>
        <w:rPr>
          <w:rFonts w:ascii="Arial" w:hAnsi="Arial" w:cs="Arial"/>
        </w:rPr>
      </w:pPr>
    </w:p>
    <w:p>
      <w:pPr>
        <w:spacing w:line="240" w:lineRule="auto"/>
        <w:rPr>
          <w:rFonts w:ascii="Arial" w:hAnsi="Arial" w:cs="Arial"/>
        </w:rPr>
      </w:pPr>
      <w:r>
        <w:rPr>
          <w:rFonts w:ascii="Arial" w:hAnsi="Arial" w:cs="Arial"/>
        </w:rPr>
        <w:t>In preparation for your Practical Assessment, you are required to identify and research a broad range of plants. You should identify:</w:t>
      </w:r>
    </w:p>
    <w:p>
      <w:pPr>
        <w:pStyle w:val="13"/>
        <w:numPr>
          <w:ilvl w:val="0"/>
          <w:numId w:val="1"/>
        </w:numPr>
        <w:spacing w:line="240" w:lineRule="auto"/>
        <w:rPr>
          <w:rFonts w:ascii="Arial" w:hAnsi="Arial" w:cs="Arial"/>
        </w:rPr>
      </w:pPr>
      <w:r>
        <w:rPr>
          <w:rFonts w:ascii="Arial" w:hAnsi="Arial" w:cs="Arial"/>
        </w:rPr>
        <w:t>Six (6) trees</w:t>
      </w:r>
    </w:p>
    <w:p>
      <w:pPr>
        <w:pStyle w:val="13"/>
        <w:numPr>
          <w:ilvl w:val="0"/>
          <w:numId w:val="1"/>
        </w:numPr>
        <w:spacing w:line="240" w:lineRule="auto"/>
        <w:rPr>
          <w:rFonts w:ascii="Arial" w:hAnsi="Arial" w:cs="Arial"/>
        </w:rPr>
      </w:pPr>
      <w:r>
        <w:rPr>
          <w:rFonts w:ascii="Arial" w:hAnsi="Arial" w:cs="Arial"/>
        </w:rPr>
        <w:t>Six (6) shrubs</w:t>
      </w:r>
    </w:p>
    <w:p>
      <w:pPr>
        <w:pStyle w:val="13"/>
        <w:numPr>
          <w:ilvl w:val="0"/>
          <w:numId w:val="1"/>
        </w:numPr>
        <w:spacing w:line="240" w:lineRule="auto"/>
        <w:rPr>
          <w:rFonts w:ascii="Arial" w:hAnsi="Arial" w:cs="Arial"/>
        </w:rPr>
      </w:pPr>
      <w:r>
        <w:rPr>
          <w:rFonts w:ascii="Arial" w:hAnsi="Arial" w:cs="Arial"/>
        </w:rPr>
        <w:t>Three (3) groundcovers</w:t>
      </w:r>
    </w:p>
    <w:p>
      <w:pPr>
        <w:pStyle w:val="13"/>
        <w:numPr>
          <w:ilvl w:val="0"/>
          <w:numId w:val="1"/>
        </w:numPr>
        <w:spacing w:line="240" w:lineRule="auto"/>
        <w:rPr>
          <w:rFonts w:ascii="Arial" w:hAnsi="Arial" w:cs="Arial"/>
        </w:rPr>
      </w:pPr>
      <w:r>
        <w:rPr>
          <w:rFonts w:ascii="Arial" w:hAnsi="Arial" w:cs="Arial"/>
        </w:rPr>
        <w:t>Five (5) other plants relevant to your workplace (e.g. palms, aquatic plants, herbs, fruit-bearing plants, vegetables)</w:t>
      </w:r>
    </w:p>
    <w:p>
      <w:pPr>
        <w:spacing w:line="240" w:lineRule="auto"/>
        <w:rPr>
          <w:rFonts w:ascii="Arial" w:hAnsi="Arial" w:cs="Arial"/>
        </w:rPr>
      </w:pPr>
    </w:p>
    <w:p>
      <w:pPr>
        <w:spacing w:line="240" w:lineRule="auto"/>
        <w:rPr>
          <w:rFonts w:ascii="Arial" w:hAnsi="Arial" w:cs="Arial"/>
        </w:rPr>
      </w:pPr>
      <w:r>
        <w:rPr>
          <w:rFonts w:ascii="Arial" w:hAnsi="Arial" w:cs="Arial"/>
        </w:rPr>
        <w:t>Collate your findings in the following table. The table has been pre-populated with examples, based on plants found in the local area. You may use the examples listed, provided the plants can be viewed during trainer site visits. As part of your practical assessment, you will be required to identify the plants you have listed in the table.</w:t>
      </w:r>
    </w:p>
    <w:p>
      <w:pPr>
        <w:spacing w:line="240" w:lineRule="auto"/>
        <w:rPr>
          <w:rFonts w:ascii="Arial" w:hAnsi="Arial" w:cs="Arial"/>
        </w:rPr>
      </w:pPr>
    </w:p>
    <w:p>
      <w:pPr>
        <w:spacing w:line="240" w:lineRule="auto"/>
        <w:rPr>
          <w:rFonts w:ascii="Arial" w:hAnsi="Arial" w:cs="Arial"/>
          <w:b/>
        </w:rPr>
      </w:pPr>
      <w:r>
        <w:rPr>
          <w:rFonts w:ascii="Arial" w:hAnsi="Arial" w:cs="Arial"/>
          <w:b/>
        </w:rPr>
        <w:t>For each plant, you are to record the following details:</w:t>
      </w:r>
    </w:p>
    <w:p>
      <w:pPr>
        <w:pStyle w:val="13"/>
        <w:numPr>
          <w:ilvl w:val="0"/>
          <w:numId w:val="2"/>
        </w:numPr>
        <w:spacing w:line="240" w:lineRule="auto"/>
        <w:rPr>
          <w:rFonts w:ascii="Arial" w:hAnsi="Arial" w:cs="Arial"/>
        </w:rPr>
      </w:pPr>
      <w:r>
        <w:rPr>
          <w:rFonts w:ascii="Arial" w:hAnsi="Arial" w:cs="Arial"/>
        </w:rPr>
        <w:t>Provide its name (both common name and botanical name)</w:t>
      </w:r>
    </w:p>
    <w:p>
      <w:pPr>
        <w:pStyle w:val="13"/>
        <w:numPr>
          <w:ilvl w:val="0"/>
          <w:numId w:val="2"/>
        </w:numPr>
        <w:spacing w:line="240" w:lineRule="auto"/>
        <w:rPr>
          <w:rFonts w:ascii="Arial" w:hAnsi="Arial" w:cs="Arial"/>
        </w:rPr>
      </w:pPr>
      <w:r>
        <w:rPr>
          <w:rFonts w:ascii="Arial" w:hAnsi="Arial" w:cs="Arial"/>
        </w:rPr>
        <w:t>Identify the type of plant (e.g. tree, shrub, groundcover)</w:t>
      </w:r>
    </w:p>
    <w:p>
      <w:pPr>
        <w:pStyle w:val="13"/>
        <w:numPr>
          <w:ilvl w:val="0"/>
          <w:numId w:val="2"/>
        </w:numPr>
        <w:spacing w:line="240" w:lineRule="auto"/>
        <w:rPr>
          <w:rFonts w:ascii="Arial" w:hAnsi="Arial" w:cs="Arial"/>
        </w:rPr>
      </w:pPr>
      <w:r>
        <w:rPr>
          <w:rFonts w:ascii="Arial" w:hAnsi="Arial" w:cs="Arial"/>
        </w:rPr>
        <w:t>List the plant classification (e.g. evergreen, deciduous)</w:t>
      </w:r>
    </w:p>
    <w:p>
      <w:pPr>
        <w:pStyle w:val="13"/>
        <w:numPr>
          <w:ilvl w:val="0"/>
          <w:numId w:val="2"/>
        </w:numPr>
        <w:spacing w:line="240" w:lineRule="auto"/>
        <w:rPr>
          <w:rFonts w:ascii="Arial" w:hAnsi="Arial" w:cs="Arial"/>
        </w:rPr>
      </w:pPr>
      <w:r>
        <w:rPr>
          <w:rFonts w:ascii="Arial" w:hAnsi="Arial" w:cs="Arial"/>
        </w:rPr>
        <w:t>Identify where the plant is native</w:t>
      </w:r>
    </w:p>
    <w:p>
      <w:pPr>
        <w:pStyle w:val="13"/>
        <w:numPr>
          <w:ilvl w:val="0"/>
          <w:numId w:val="2"/>
        </w:numPr>
        <w:spacing w:line="240" w:lineRule="auto"/>
        <w:rPr>
          <w:rFonts w:ascii="Arial" w:hAnsi="Arial" w:cs="Arial"/>
        </w:rPr>
      </w:pPr>
      <w:r>
        <w:rPr>
          <w:rFonts w:ascii="Arial" w:hAnsi="Arial" w:cs="Arial"/>
        </w:rPr>
        <w:t>Provide a link to further information about the plant</w:t>
      </w:r>
    </w:p>
    <w:p>
      <w:pPr>
        <w:spacing w:line="240" w:lineRule="auto"/>
        <w:rPr>
          <w:rFonts w:ascii="Arial" w:hAnsi="Arial" w:cs="Arial"/>
        </w:rPr>
      </w:pPr>
    </w:p>
    <w:tbl>
      <w:tblPr>
        <w:tblStyle w:val="14"/>
        <w:tblW w:w="0" w:type="auto"/>
        <w:tblInd w:w="0" w:type="dxa"/>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Layout w:type="fixed"/>
        <w:tblCellMar>
          <w:top w:w="0" w:type="dxa"/>
          <w:left w:w="108" w:type="dxa"/>
          <w:bottom w:w="0" w:type="dxa"/>
          <w:right w:w="108" w:type="dxa"/>
        </w:tblCellMar>
      </w:tblPr>
      <w:tblGrid>
        <w:gridCol w:w="1271"/>
        <w:gridCol w:w="1985"/>
        <w:gridCol w:w="1417"/>
        <w:gridCol w:w="1276"/>
        <w:gridCol w:w="1134"/>
        <w:gridCol w:w="1276"/>
        <w:gridCol w:w="1559"/>
        <w:gridCol w:w="1701"/>
        <w:gridCol w:w="2941"/>
      </w:tblGrid>
      <w:tr>
        <w:tblPrEx>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Ex>
        <w:trPr>
          <w:trHeight w:val="20" w:hRule="atLeast"/>
          <w:tblHeader/>
        </w:trPr>
        <w:tc>
          <w:tcPr>
            <w:tcW w:w="1271" w:type="dxa"/>
            <w:vMerge w:val="restart"/>
            <w:tcBorders>
              <w:top w:val="single" w:color="FFFFFF" w:themeColor="background1" w:sz="4" w:space="0"/>
              <w:left w:val="single" w:color="FFFFFF" w:themeColor="background1" w:sz="4" w:space="0"/>
              <w:right w:val="nil"/>
              <w:insideV w:val="nil"/>
            </w:tcBorders>
            <w:shd w:val="clear" w:color="auto" w:fill="232F84"/>
            <w:vAlign w:val="center"/>
          </w:tcPr>
          <w:p>
            <w:pPr>
              <w:spacing w:line="240" w:lineRule="auto"/>
              <w:jc w:val="center"/>
              <w:rPr>
                <w:rFonts w:ascii="Arial" w:hAnsi="Arial" w:cs="Arial"/>
                <w:b/>
                <w:bCs/>
                <w:color w:val="FFFFFF" w:themeColor="background1"/>
                <w:sz w:val="20"/>
                <w:szCs w:val="20"/>
                <w14:textFill>
                  <w14:solidFill>
                    <w14:schemeClr w14:val="bg1"/>
                  </w14:solidFill>
                </w14:textFill>
              </w:rPr>
            </w:pPr>
            <w:r>
              <w:rPr>
                <w:rFonts w:ascii="Arial" w:hAnsi="Arial" w:cs="Arial"/>
                <w:b/>
                <w:bCs/>
                <w:color w:val="FFFFFF" w:themeColor="background1"/>
                <w:sz w:val="20"/>
                <w:szCs w:val="20"/>
                <w14:textFill>
                  <w14:solidFill>
                    <w14:schemeClr w14:val="bg1"/>
                  </w14:solidFill>
                </w14:textFill>
              </w:rPr>
              <w:t>Record number</w:t>
            </w:r>
          </w:p>
        </w:tc>
        <w:tc>
          <w:tcPr>
            <w:tcW w:w="4678" w:type="dxa"/>
            <w:gridSpan w:val="3"/>
            <w:tcBorders>
              <w:top w:val="single" w:color="FFFFFF" w:themeColor="background1" w:sz="4" w:space="0"/>
              <w:right w:val="nil"/>
              <w:insideV w:val="nil"/>
            </w:tcBorders>
            <w:shd w:val="clear" w:color="auto" w:fill="232F84"/>
            <w:vAlign w:val="center"/>
          </w:tcPr>
          <w:p>
            <w:pPr>
              <w:spacing w:line="240" w:lineRule="auto"/>
              <w:jc w:val="center"/>
              <w:rPr>
                <w:rFonts w:ascii="Arial" w:hAnsi="Arial" w:cs="Arial"/>
                <w:b/>
                <w:bCs/>
                <w:color w:val="FFFFFF" w:themeColor="background1"/>
                <w:sz w:val="20"/>
                <w:szCs w:val="20"/>
                <w14:textFill>
                  <w14:solidFill>
                    <w14:schemeClr w14:val="bg1"/>
                  </w14:solidFill>
                </w14:textFill>
              </w:rPr>
            </w:pPr>
            <w:r>
              <w:rPr>
                <w:rFonts w:ascii="Arial" w:hAnsi="Arial" w:cs="Arial"/>
                <w:b/>
                <w:bCs w:val="0"/>
                <w:color w:val="FFFFFF" w:themeColor="background1"/>
                <w:sz w:val="20"/>
                <w:szCs w:val="20"/>
                <w14:textFill>
                  <w14:solidFill>
                    <w14:schemeClr w14:val="bg1"/>
                  </w14:solidFill>
                </w14:textFill>
              </w:rPr>
              <w:t>Botanical name</w:t>
            </w:r>
          </w:p>
        </w:tc>
        <w:tc>
          <w:tcPr>
            <w:tcW w:w="1134" w:type="dxa"/>
            <w:vMerge w:val="restart"/>
            <w:tcBorders>
              <w:top w:val="single" w:color="FFFFFF" w:themeColor="background1" w:sz="4" w:space="0"/>
              <w:right w:val="nil"/>
              <w:insideV w:val="nil"/>
            </w:tcBorders>
            <w:shd w:val="clear" w:color="auto" w:fill="232F84"/>
            <w:vAlign w:val="center"/>
          </w:tcPr>
          <w:p>
            <w:pPr>
              <w:spacing w:line="240" w:lineRule="auto"/>
              <w:jc w:val="center"/>
              <w:rPr>
                <w:rFonts w:ascii="Arial" w:hAnsi="Arial" w:cs="Arial"/>
                <w:b/>
                <w:bCs/>
                <w:color w:val="FFFFFF" w:themeColor="background1"/>
                <w:sz w:val="20"/>
                <w:szCs w:val="20"/>
                <w14:textFill>
                  <w14:solidFill>
                    <w14:schemeClr w14:val="bg1"/>
                  </w14:solidFill>
                </w14:textFill>
              </w:rPr>
            </w:pPr>
            <w:r>
              <w:rPr>
                <w:rFonts w:ascii="Arial" w:hAnsi="Arial" w:cs="Arial"/>
                <w:b/>
                <w:bCs w:val="0"/>
                <w:color w:val="FFFFFF" w:themeColor="background1"/>
                <w:sz w:val="20"/>
                <w:szCs w:val="20"/>
                <w14:textFill>
                  <w14:solidFill>
                    <w14:schemeClr w14:val="bg1"/>
                  </w14:solidFill>
                </w14:textFill>
              </w:rPr>
              <w:t>Common name</w:t>
            </w:r>
          </w:p>
        </w:tc>
        <w:tc>
          <w:tcPr>
            <w:tcW w:w="1276" w:type="dxa"/>
            <w:vMerge w:val="restart"/>
            <w:tcBorders>
              <w:top w:val="single" w:color="FFFFFF" w:themeColor="background1" w:sz="4" w:space="0"/>
              <w:right w:val="nil"/>
              <w:insideV w:val="nil"/>
            </w:tcBorders>
            <w:shd w:val="clear" w:color="auto" w:fill="232F84"/>
            <w:vAlign w:val="center"/>
          </w:tcPr>
          <w:p>
            <w:pPr>
              <w:spacing w:line="240" w:lineRule="auto"/>
              <w:jc w:val="center"/>
              <w:rPr>
                <w:rFonts w:ascii="Arial" w:hAnsi="Arial" w:cs="Arial"/>
                <w:b/>
                <w:bCs/>
                <w:color w:val="FFFFFF" w:themeColor="background1"/>
                <w:sz w:val="20"/>
                <w:szCs w:val="20"/>
                <w14:textFill>
                  <w14:solidFill>
                    <w14:schemeClr w14:val="bg1"/>
                  </w14:solidFill>
                </w14:textFill>
              </w:rPr>
            </w:pPr>
            <w:r>
              <w:rPr>
                <w:rFonts w:ascii="Arial" w:hAnsi="Arial" w:cs="Arial"/>
                <w:b/>
                <w:bCs w:val="0"/>
                <w:color w:val="FFFFFF" w:themeColor="background1"/>
                <w:sz w:val="20"/>
                <w:szCs w:val="20"/>
                <w14:textFill>
                  <w14:solidFill>
                    <w14:schemeClr w14:val="bg1"/>
                  </w14:solidFill>
                </w14:textFill>
              </w:rPr>
              <w:t>Type</w:t>
            </w:r>
          </w:p>
        </w:tc>
        <w:tc>
          <w:tcPr>
            <w:tcW w:w="1559" w:type="dxa"/>
            <w:vMerge w:val="restart"/>
            <w:tcBorders>
              <w:top w:val="single" w:color="FFFFFF" w:themeColor="background1" w:sz="4" w:space="0"/>
              <w:right w:val="nil"/>
              <w:insideV w:val="nil"/>
            </w:tcBorders>
            <w:shd w:val="clear" w:color="auto" w:fill="232F84"/>
            <w:vAlign w:val="center"/>
          </w:tcPr>
          <w:p>
            <w:pPr>
              <w:spacing w:line="240" w:lineRule="auto"/>
              <w:jc w:val="center"/>
              <w:rPr>
                <w:rFonts w:ascii="Arial" w:hAnsi="Arial" w:cs="Arial"/>
                <w:b/>
                <w:bCs/>
                <w:color w:val="FFFFFF" w:themeColor="background1"/>
                <w:sz w:val="20"/>
                <w:szCs w:val="20"/>
                <w14:textFill>
                  <w14:solidFill>
                    <w14:schemeClr w14:val="bg1"/>
                  </w14:solidFill>
                </w14:textFill>
              </w:rPr>
            </w:pPr>
            <w:r>
              <w:rPr>
                <w:rFonts w:ascii="Arial" w:hAnsi="Arial" w:cs="Arial"/>
                <w:b/>
                <w:bCs w:val="0"/>
                <w:color w:val="FFFFFF" w:themeColor="background1"/>
                <w:sz w:val="20"/>
                <w:szCs w:val="20"/>
                <w14:textFill>
                  <w14:solidFill>
                    <w14:schemeClr w14:val="bg1"/>
                  </w14:solidFill>
                </w14:textFill>
              </w:rPr>
              <w:t>Classification</w:t>
            </w:r>
          </w:p>
        </w:tc>
        <w:tc>
          <w:tcPr>
            <w:tcW w:w="1701" w:type="dxa"/>
            <w:vMerge w:val="restart"/>
            <w:tcBorders>
              <w:top w:val="single" w:color="FFFFFF" w:themeColor="background1" w:sz="4" w:space="0"/>
              <w:right w:val="nil"/>
              <w:insideV w:val="nil"/>
            </w:tcBorders>
            <w:shd w:val="clear" w:color="auto" w:fill="232F84"/>
            <w:vAlign w:val="center"/>
          </w:tcPr>
          <w:p>
            <w:pPr>
              <w:spacing w:line="240" w:lineRule="auto"/>
              <w:jc w:val="center"/>
              <w:rPr>
                <w:rFonts w:ascii="Arial" w:hAnsi="Arial" w:cs="Arial"/>
                <w:b/>
                <w:bCs/>
                <w:color w:val="FFFFFF" w:themeColor="background1"/>
                <w:sz w:val="20"/>
                <w:szCs w:val="20"/>
                <w14:textFill>
                  <w14:solidFill>
                    <w14:schemeClr w14:val="bg1"/>
                  </w14:solidFill>
                </w14:textFill>
              </w:rPr>
            </w:pPr>
            <w:r>
              <w:rPr>
                <w:rFonts w:ascii="Arial" w:hAnsi="Arial" w:cs="Arial"/>
                <w:b/>
                <w:bCs w:val="0"/>
                <w:color w:val="FFFFFF" w:themeColor="background1"/>
                <w:sz w:val="20"/>
                <w:szCs w:val="20"/>
                <w14:textFill>
                  <w14:solidFill>
                    <w14:schemeClr w14:val="bg1"/>
                  </w14:solidFill>
                </w14:textFill>
              </w:rPr>
              <w:t>Native to</w:t>
            </w:r>
          </w:p>
        </w:tc>
        <w:tc>
          <w:tcPr>
            <w:tcW w:w="2941" w:type="dxa"/>
            <w:vMerge w:val="restart"/>
            <w:tcBorders>
              <w:top w:val="single" w:color="FFFFFF" w:themeColor="background1" w:sz="4" w:space="0"/>
              <w:right w:val="single" w:color="FFFFFF" w:themeColor="background1" w:sz="4" w:space="0"/>
              <w:insideV w:val="nil"/>
            </w:tcBorders>
            <w:shd w:val="clear" w:color="auto" w:fill="232F84"/>
            <w:vAlign w:val="center"/>
          </w:tcPr>
          <w:p>
            <w:pPr>
              <w:spacing w:line="240" w:lineRule="auto"/>
              <w:jc w:val="center"/>
              <w:rPr>
                <w:rFonts w:ascii="Arial" w:hAnsi="Arial" w:cs="Arial"/>
                <w:b/>
                <w:bCs w:val="0"/>
                <w:color w:val="FFFFFF" w:themeColor="background1"/>
                <w:sz w:val="20"/>
                <w:szCs w:val="20"/>
                <w14:textFill>
                  <w14:solidFill>
                    <w14:schemeClr w14:val="bg1"/>
                  </w14:solidFill>
                </w14:textFill>
              </w:rPr>
            </w:pPr>
            <w:r>
              <w:rPr>
                <w:rFonts w:ascii="Arial" w:hAnsi="Arial" w:cs="Arial"/>
                <w:b/>
                <w:bCs w:val="0"/>
                <w:color w:val="FFFFFF" w:themeColor="background1"/>
                <w:sz w:val="20"/>
                <w:szCs w:val="20"/>
                <w14:textFill>
                  <w14:solidFill>
                    <w14:schemeClr w14:val="bg1"/>
                  </w14:solidFill>
                </w14:textFill>
              </w:rPr>
              <w:t>Further information link</w:t>
            </w:r>
          </w:p>
        </w:tc>
      </w:tr>
      <w:tr>
        <w:tblPrEx>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Ex>
        <w:trPr>
          <w:trHeight w:val="20" w:hRule="atLeast"/>
        </w:trPr>
        <w:tc>
          <w:tcPr>
            <w:tcW w:w="1271" w:type="dxa"/>
            <w:vMerge w:val="continue"/>
            <w:shd w:val="clear" w:color="auto" w:fill="B4C6E7" w:themeFill="accent5" w:themeFillTint="66"/>
          </w:tcPr>
          <w:p>
            <w:pPr>
              <w:spacing w:line="240" w:lineRule="auto"/>
              <w:jc w:val="center"/>
              <w:rPr>
                <w:rFonts w:ascii="Arial" w:hAnsi="Arial" w:cs="Arial"/>
                <w:b/>
                <w:bCs/>
                <w:sz w:val="20"/>
                <w:szCs w:val="20"/>
              </w:rPr>
            </w:pPr>
          </w:p>
        </w:tc>
        <w:tc>
          <w:tcPr>
            <w:tcW w:w="1985" w:type="dxa"/>
            <w:shd w:val="clear" w:color="auto" w:fill="232F84"/>
            <w:vAlign w:val="center"/>
          </w:tcPr>
          <w:p>
            <w:pPr>
              <w:spacing w:line="240" w:lineRule="auto"/>
              <w:jc w:val="center"/>
              <w:rPr>
                <w:rFonts w:ascii="Arial" w:hAnsi="Arial" w:cs="Arial"/>
                <w:b/>
                <w:bCs/>
                <w:sz w:val="20"/>
                <w:szCs w:val="20"/>
              </w:rPr>
            </w:pPr>
            <w:r>
              <w:rPr>
                <w:rFonts w:ascii="Arial" w:hAnsi="Arial" w:cs="Arial"/>
                <w:b/>
                <w:bCs/>
                <w:sz w:val="20"/>
                <w:szCs w:val="20"/>
              </w:rPr>
              <w:t>FAMILY</w:t>
            </w:r>
          </w:p>
        </w:tc>
        <w:tc>
          <w:tcPr>
            <w:tcW w:w="1417" w:type="dxa"/>
            <w:shd w:val="clear" w:color="auto" w:fill="232F84"/>
            <w:vAlign w:val="center"/>
          </w:tcPr>
          <w:p>
            <w:pPr>
              <w:spacing w:line="240" w:lineRule="auto"/>
              <w:jc w:val="center"/>
              <w:rPr>
                <w:rFonts w:ascii="Arial" w:hAnsi="Arial" w:cs="Arial"/>
                <w:b/>
                <w:bCs/>
                <w:i/>
                <w:sz w:val="20"/>
                <w:szCs w:val="20"/>
              </w:rPr>
            </w:pPr>
            <w:r>
              <w:rPr>
                <w:rFonts w:ascii="Arial" w:hAnsi="Arial" w:cs="Arial"/>
                <w:b/>
                <w:bCs/>
                <w:i/>
                <w:sz w:val="20"/>
                <w:szCs w:val="20"/>
              </w:rPr>
              <w:t>Genus</w:t>
            </w:r>
          </w:p>
        </w:tc>
        <w:tc>
          <w:tcPr>
            <w:tcW w:w="1276" w:type="dxa"/>
            <w:shd w:val="clear" w:color="auto" w:fill="232F84"/>
            <w:vAlign w:val="center"/>
          </w:tcPr>
          <w:p>
            <w:pPr>
              <w:spacing w:line="240" w:lineRule="auto"/>
              <w:jc w:val="center"/>
              <w:rPr>
                <w:rFonts w:ascii="Arial" w:hAnsi="Arial" w:cs="Arial"/>
                <w:b/>
                <w:bCs/>
                <w:i/>
                <w:sz w:val="20"/>
                <w:szCs w:val="20"/>
              </w:rPr>
            </w:pPr>
            <w:r>
              <w:rPr>
                <w:rFonts w:ascii="Arial" w:hAnsi="Arial" w:cs="Arial"/>
                <w:b/>
                <w:bCs/>
                <w:i/>
                <w:sz w:val="20"/>
                <w:szCs w:val="20"/>
              </w:rPr>
              <w:t>species</w:t>
            </w:r>
          </w:p>
        </w:tc>
        <w:tc>
          <w:tcPr>
            <w:tcW w:w="1134" w:type="dxa"/>
            <w:vMerge w:val="continue"/>
            <w:shd w:val="clear" w:color="auto" w:fill="B4C6E7" w:themeFill="accent5" w:themeFillTint="66"/>
          </w:tcPr>
          <w:p>
            <w:pPr>
              <w:spacing w:line="240" w:lineRule="auto"/>
              <w:jc w:val="center"/>
              <w:rPr>
                <w:rFonts w:ascii="Arial" w:hAnsi="Arial" w:cs="Arial"/>
                <w:b/>
                <w:bCs/>
                <w:sz w:val="20"/>
                <w:szCs w:val="20"/>
              </w:rPr>
            </w:pPr>
          </w:p>
        </w:tc>
        <w:tc>
          <w:tcPr>
            <w:tcW w:w="1276" w:type="dxa"/>
            <w:vMerge w:val="continue"/>
            <w:shd w:val="clear" w:color="auto" w:fill="B4C6E7" w:themeFill="accent5" w:themeFillTint="66"/>
          </w:tcPr>
          <w:p>
            <w:pPr>
              <w:spacing w:line="240" w:lineRule="auto"/>
              <w:jc w:val="center"/>
              <w:rPr>
                <w:rFonts w:ascii="Arial" w:hAnsi="Arial" w:cs="Arial"/>
                <w:b/>
                <w:bCs/>
                <w:sz w:val="20"/>
                <w:szCs w:val="20"/>
              </w:rPr>
            </w:pPr>
          </w:p>
        </w:tc>
        <w:tc>
          <w:tcPr>
            <w:tcW w:w="1559" w:type="dxa"/>
            <w:vMerge w:val="continue"/>
            <w:shd w:val="clear" w:color="auto" w:fill="B4C6E7" w:themeFill="accent5" w:themeFillTint="66"/>
          </w:tcPr>
          <w:p>
            <w:pPr>
              <w:spacing w:line="240" w:lineRule="auto"/>
              <w:jc w:val="center"/>
              <w:rPr>
                <w:rFonts w:ascii="Arial" w:hAnsi="Arial" w:cs="Arial"/>
                <w:b/>
                <w:bCs/>
                <w:sz w:val="20"/>
                <w:szCs w:val="20"/>
              </w:rPr>
            </w:pPr>
          </w:p>
        </w:tc>
        <w:tc>
          <w:tcPr>
            <w:tcW w:w="1701" w:type="dxa"/>
            <w:vMerge w:val="continue"/>
            <w:shd w:val="clear" w:color="auto" w:fill="B4C6E7" w:themeFill="accent5" w:themeFillTint="66"/>
          </w:tcPr>
          <w:p>
            <w:pPr>
              <w:spacing w:line="240" w:lineRule="auto"/>
              <w:jc w:val="center"/>
              <w:rPr>
                <w:rFonts w:ascii="Arial" w:hAnsi="Arial" w:cs="Arial"/>
                <w:b/>
                <w:bCs/>
                <w:sz w:val="20"/>
                <w:szCs w:val="20"/>
              </w:rPr>
            </w:pPr>
          </w:p>
        </w:tc>
        <w:tc>
          <w:tcPr>
            <w:tcW w:w="2941" w:type="dxa"/>
            <w:vMerge w:val="continue"/>
            <w:shd w:val="clear" w:color="auto" w:fill="B4C6E7" w:themeFill="accent5" w:themeFillTint="66"/>
          </w:tcPr>
          <w:p>
            <w:pPr>
              <w:spacing w:line="240" w:lineRule="auto"/>
              <w:jc w:val="center"/>
              <w:rPr>
                <w:rFonts w:ascii="Arial" w:hAnsi="Arial" w:cs="Arial"/>
                <w:b/>
                <w:bCs/>
                <w:sz w:val="20"/>
                <w:szCs w:val="20"/>
              </w:rPr>
            </w:pPr>
          </w:p>
        </w:tc>
      </w:tr>
      <w:tr>
        <w:tblPrEx>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Ex>
        <w:trPr>
          <w:trHeight w:val="850" w:hRule="atLeast"/>
        </w:trPr>
        <w:tc>
          <w:tcPr>
            <w:tcW w:w="1271" w:type="dxa"/>
            <w:shd w:val="clear" w:color="auto" w:fill="D9E2F3" w:themeFill="accent5" w:themeFillTint="33"/>
          </w:tcPr>
          <w:p>
            <w:pPr>
              <w:spacing w:line="240" w:lineRule="auto"/>
              <w:rPr>
                <w:rFonts w:ascii="Arial" w:hAnsi="Arial" w:cs="Arial"/>
                <w:sz w:val="18"/>
                <w:szCs w:val="20"/>
              </w:rPr>
            </w:pPr>
            <w:r>
              <w:rPr>
                <w:rFonts w:ascii="Arial" w:hAnsi="Arial" w:cs="Arial"/>
                <w:sz w:val="18"/>
                <w:szCs w:val="20"/>
              </w:rPr>
              <w:t>Example</w:t>
            </w:r>
          </w:p>
        </w:tc>
        <w:tc>
          <w:tcPr>
            <w:tcW w:w="1985" w:type="dxa"/>
            <w:shd w:val="clear" w:color="auto" w:fill="D9E2F3" w:themeFill="accent5" w:themeFillTint="33"/>
          </w:tcPr>
          <w:p>
            <w:pPr>
              <w:spacing w:line="240" w:lineRule="auto"/>
              <w:rPr>
                <w:rFonts w:ascii="Arial" w:hAnsi="Arial" w:cs="Arial"/>
                <w:sz w:val="20"/>
                <w:szCs w:val="20"/>
              </w:rPr>
            </w:pPr>
            <w:r>
              <w:rPr>
                <w:rFonts w:ascii="Arial" w:hAnsi="Arial" w:cs="Arial"/>
                <w:sz w:val="20"/>
                <w:szCs w:val="20"/>
              </w:rPr>
              <w:t>RUTACEAE</w:t>
            </w:r>
          </w:p>
        </w:tc>
        <w:tc>
          <w:tcPr>
            <w:tcW w:w="1417" w:type="dxa"/>
            <w:shd w:val="clear" w:color="auto" w:fill="D9E2F3" w:themeFill="accent5" w:themeFillTint="33"/>
          </w:tcPr>
          <w:p>
            <w:pPr>
              <w:spacing w:line="240" w:lineRule="auto"/>
              <w:rPr>
                <w:rFonts w:ascii="Arial" w:hAnsi="Arial" w:cs="Arial"/>
                <w:i/>
                <w:sz w:val="20"/>
                <w:szCs w:val="20"/>
              </w:rPr>
            </w:pPr>
            <w:r>
              <w:rPr>
                <w:rFonts w:ascii="Arial" w:hAnsi="Arial" w:cs="Arial"/>
                <w:i/>
                <w:sz w:val="20"/>
                <w:szCs w:val="20"/>
              </w:rPr>
              <w:t>Murraya</w:t>
            </w:r>
          </w:p>
        </w:tc>
        <w:tc>
          <w:tcPr>
            <w:tcW w:w="1276" w:type="dxa"/>
            <w:shd w:val="clear" w:color="auto" w:fill="D9E2F3" w:themeFill="accent5" w:themeFillTint="33"/>
          </w:tcPr>
          <w:p>
            <w:pPr>
              <w:spacing w:line="240" w:lineRule="auto"/>
              <w:rPr>
                <w:rFonts w:ascii="Arial" w:hAnsi="Arial" w:cs="Arial"/>
                <w:i/>
                <w:sz w:val="20"/>
                <w:szCs w:val="20"/>
              </w:rPr>
            </w:pPr>
            <w:r>
              <w:rPr>
                <w:rFonts w:ascii="Arial" w:hAnsi="Arial" w:cs="Arial"/>
                <w:i/>
                <w:sz w:val="20"/>
                <w:szCs w:val="20"/>
              </w:rPr>
              <w:t>paniculata</w:t>
            </w:r>
          </w:p>
        </w:tc>
        <w:tc>
          <w:tcPr>
            <w:tcW w:w="1134" w:type="dxa"/>
            <w:shd w:val="clear" w:color="auto" w:fill="D9E2F3" w:themeFill="accent5" w:themeFillTint="33"/>
          </w:tcPr>
          <w:p>
            <w:pPr>
              <w:spacing w:line="240" w:lineRule="auto"/>
              <w:rPr>
                <w:rFonts w:ascii="Arial" w:hAnsi="Arial" w:cs="Arial"/>
                <w:sz w:val="20"/>
                <w:szCs w:val="20"/>
              </w:rPr>
            </w:pPr>
            <w:r>
              <w:rPr>
                <w:rFonts w:ascii="Arial" w:hAnsi="Arial" w:cs="Arial"/>
                <w:sz w:val="20"/>
                <w:szCs w:val="20"/>
              </w:rPr>
              <w:t>Mock Orange</w:t>
            </w:r>
          </w:p>
          <w:p>
            <w:pPr>
              <w:spacing w:line="240" w:lineRule="auto"/>
              <w:rPr>
                <w:rFonts w:ascii="Arial" w:hAnsi="Arial" w:cs="Arial"/>
                <w:sz w:val="20"/>
                <w:szCs w:val="20"/>
              </w:rPr>
            </w:pPr>
          </w:p>
          <w:p>
            <w:pPr>
              <w:spacing w:line="240" w:lineRule="auto"/>
              <w:rPr>
                <w:rFonts w:ascii="Arial" w:hAnsi="Arial" w:cs="Arial"/>
                <w:sz w:val="20"/>
                <w:szCs w:val="20"/>
              </w:rPr>
            </w:pPr>
            <w:r>
              <w:rPr>
                <w:rFonts w:ascii="Arial" w:hAnsi="Arial" w:cs="Arial"/>
                <w:sz w:val="20"/>
                <w:szCs w:val="20"/>
              </w:rPr>
              <w:t>Rain tree</w:t>
            </w:r>
          </w:p>
        </w:tc>
        <w:tc>
          <w:tcPr>
            <w:tcW w:w="1276" w:type="dxa"/>
            <w:shd w:val="clear" w:color="auto" w:fill="D9E2F3" w:themeFill="accent5" w:themeFillTint="33"/>
          </w:tcPr>
          <w:p>
            <w:pPr>
              <w:spacing w:line="240" w:lineRule="auto"/>
              <w:rPr>
                <w:rFonts w:ascii="Arial" w:hAnsi="Arial" w:cs="Arial"/>
                <w:sz w:val="20"/>
                <w:szCs w:val="20"/>
              </w:rPr>
            </w:pPr>
            <w:r>
              <w:rPr>
                <w:rFonts w:ascii="Arial" w:hAnsi="Arial" w:cs="Arial"/>
                <w:sz w:val="20"/>
                <w:szCs w:val="20"/>
              </w:rPr>
              <w:t>Shrub</w:t>
            </w:r>
          </w:p>
        </w:tc>
        <w:tc>
          <w:tcPr>
            <w:tcW w:w="1559" w:type="dxa"/>
            <w:shd w:val="clear" w:color="auto" w:fill="D9E2F3" w:themeFill="accent5" w:themeFillTint="33"/>
          </w:tcPr>
          <w:p>
            <w:pPr>
              <w:spacing w:line="240" w:lineRule="auto"/>
              <w:rPr>
                <w:rFonts w:ascii="Arial" w:hAnsi="Arial" w:cs="Arial"/>
                <w:sz w:val="20"/>
                <w:szCs w:val="20"/>
              </w:rPr>
            </w:pPr>
            <w:r>
              <w:rPr>
                <w:rFonts w:ascii="Arial" w:hAnsi="Arial" w:cs="Arial"/>
                <w:sz w:val="20"/>
                <w:szCs w:val="20"/>
              </w:rPr>
              <w:t>Evergreen</w:t>
            </w:r>
          </w:p>
        </w:tc>
        <w:tc>
          <w:tcPr>
            <w:tcW w:w="1701" w:type="dxa"/>
            <w:shd w:val="clear" w:color="auto" w:fill="D9E2F3" w:themeFill="accent5" w:themeFillTint="33"/>
          </w:tcPr>
          <w:p>
            <w:pPr>
              <w:spacing w:line="240" w:lineRule="auto"/>
              <w:rPr>
                <w:rFonts w:ascii="Arial" w:hAnsi="Arial" w:cs="Arial"/>
                <w:sz w:val="20"/>
                <w:szCs w:val="20"/>
              </w:rPr>
            </w:pPr>
            <w:r>
              <w:rPr>
                <w:rFonts w:ascii="Arial" w:hAnsi="Arial" w:cs="Arial"/>
                <w:sz w:val="20"/>
                <w:szCs w:val="20"/>
              </w:rPr>
              <w:t>China, India</w:t>
            </w:r>
          </w:p>
        </w:tc>
        <w:tc>
          <w:tcPr>
            <w:tcW w:w="2941" w:type="dxa"/>
            <w:shd w:val="clear" w:color="auto" w:fill="D9E2F3" w:themeFill="accent5" w:themeFillTint="33"/>
          </w:tcPr>
          <w:p>
            <w:pPr>
              <w:spacing w:line="240" w:lineRule="auto"/>
              <w:rPr>
                <w:rFonts w:ascii="Arial" w:hAnsi="Arial" w:cs="Arial"/>
                <w:sz w:val="20"/>
                <w:szCs w:val="20"/>
              </w:rPr>
            </w:pPr>
            <w:r>
              <w:fldChar w:fldCharType="begin"/>
            </w:r>
            <w:r>
              <w:instrText xml:space="preserve"> HYPERLINK "https://en.wikipedia.org/wiki/Murraya_paniculata" </w:instrText>
            </w:r>
            <w:r>
              <w:fldChar w:fldCharType="separate"/>
            </w:r>
            <w:r>
              <w:rPr>
                <w:rStyle w:val="5"/>
                <w:rFonts w:ascii="Arial" w:hAnsi="Arial" w:cs="Arial"/>
                <w:sz w:val="20"/>
                <w:szCs w:val="20"/>
              </w:rPr>
              <w:t>https://en.wikipedia.org/wiki/Murraya_paniculata</w:t>
            </w:r>
            <w:r>
              <w:rPr>
                <w:rStyle w:val="5"/>
                <w:rFonts w:ascii="Arial" w:hAnsi="Arial" w:cs="Arial"/>
                <w:sz w:val="20"/>
                <w:szCs w:val="20"/>
              </w:rPr>
              <w:fldChar w:fldCharType="end"/>
            </w:r>
            <w:r>
              <w:rPr>
                <w:rFonts w:ascii="Arial" w:hAnsi="Arial" w:cs="Arial"/>
                <w:sz w:val="20"/>
                <w:szCs w:val="20"/>
              </w:rPr>
              <w:t xml:space="preserve"> </w:t>
            </w:r>
          </w:p>
        </w:tc>
      </w:tr>
      <w:tr>
        <w:tblPrEx>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Ex>
        <w:trPr>
          <w:trHeight w:val="850" w:hRule="atLeast"/>
        </w:trPr>
        <w:tc>
          <w:tcPr>
            <w:tcW w:w="1271" w:type="dxa"/>
            <w:shd w:val="clear" w:color="auto" w:fill="B4C6E7" w:themeFill="accent5" w:themeFillTint="66"/>
          </w:tcPr>
          <w:p>
            <w:pPr>
              <w:spacing w:line="240" w:lineRule="auto"/>
              <w:rPr>
                <w:rFonts w:ascii="Arial" w:hAnsi="Arial" w:cs="Arial"/>
                <w:sz w:val="18"/>
                <w:szCs w:val="20"/>
              </w:rPr>
            </w:pPr>
            <w:r>
              <w:rPr>
                <w:rFonts w:ascii="Arial" w:hAnsi="Arial" w:cs="Arial"/>
                <w:sz w:val="18"/>
                <w:szCs w:val="20"/>
              </w:rPr>
              <w:t>Example</w:t>
            </w:r>
          </w:p>
        </w:tc>
        <w:tc>
          <w:tcPr>
            <w:tcW w:w="1985" w:type="dxa"/>
            <w:shd w:val="clear" w:color="auto" w:fill="B4C6E7" w:themeFill="accent5" w:themeFillTint="66"/>
          </w:tcPr>
          <w:p>
            <w:pPr>
              <w:spacing w:line="240" w:lineRule="auto"/>
              <w:rPr>
                <w:rFonts w:ascii="Arial" w:hAnsi="Arial" w:cs="Arial"/>
                <w:iCs/>
                <w:color w:val="000000"/>
                <w:sz w:val="20"/>
              </w:rPr>
            </w:pPr>
            <w:r>
              <w:rPr>
                <w:rFonts w:ascii="Arial" w:hAnsi="Arial" w:cs="Arial"/>
                <w:iCs/>
                <w:color w:val="000000"/>
                <w:sz w:val="20"/>
              </w:rPr>
              <w:t>BIGNONIACEAE</w:t>
            </w:r>
          </w:p>
        </w:tc>
        <w:tc>
          <w:tcPr>
            <w:tcW w:w="1417" w:type="dxa"/>
            <w:shd w:val="clear" w:color="auto" w:fill="B4C6E7" w:themeFill="accent5" w:themeFillTint="66"/>
          </w:tcPr>
          <w:p>
            <w:pPr>
              <w:spacing w:line="240" w:lineRule="auto"/>
              <w:rPr>
                <w:rFonts w:ascii="Arial" w:hAnsi="Arial" w:cs="Arial"/>
                <w:i/>
                <w:iCs/>
                <w:color w:val="000000"/>
                <w:sz w:val="20"/>
              </w:rPr>
            </w:pPr>
            <w:r>
              <w:rPr>
                <w:rFonts w:ascii="Arial" w:hAnsi="Arial" w:cs="Arial"/>
                <w:i/>
                <w:iCs/>
                <w:color w:val="000000"/>
                <w:sz w:val="20"/>
              </w:rPr>
              <w:t>Jacaranda</w:t>
            </w:r>
          </w:p>
        </w:tc>
        <w:tc>
          <w:tcPr>
            <w:tcW w:w="1276" w:type="dxa"/>
            <w:shd w:val="clear" w:color="auto" w:fill="B4C6E7" w:themeFill="accent5" w:themeFillTint="66"/>
          </w:tcPr>
          <w:p>
            <w:pPr>
              <w:spacing w:line="240" w:lineRule="auto"/>
              <w:rPr>
                <w:rFonts w:ascii="Arial" w:hAnsi="Arial" w:cs="Arial"/>
                <w:i/>
                <w:iCs/>
                <w:color w:val="000000"/>
                <w:sz w:val="20"/>
              </w:rPr>
            </w:pPr>
            <w:r>
              <w:rPr>
                <w:rFonts w:ascii="Arial" w:hAnsi="Arial" w:cs="Arial"/>
                <w:i/>
                <w:iCs/>
                <w:color w:val="000000"/>
                <w:sz w:val="20"/>
              </w:rPr>
              <w:t>mimosifolia</w:t>
            </w:r>
          </w:p>
        </w:tc>
        <w:tc>
          <w:tcPr>
            <w:tcW w:w="1134" w:type="dxa"/>
            <w:shd w:val="clear" w:color="auto" w:fill="B4C6E7" w:themeFill="accent5" w:themeFillTint="66"/>
          </w:tcPr>
          <w:p>
            <w:pPr>
              <w:spacing w:line="240" w:lineRule="auto"/>
              <w:rPr>
                <w:rFonts w:ascii="Arial" w:hAnsi="Arial" w:cs="Arial"/>
                <w:color w:val="000000"/>
                <w:sz w:val="20"/>
              </w:rPr>
            </w:pPr>
            <w:r>
              <w:rPr>
                <w:rFonts w:ascii="Arial" w:hAnsi="Arial" w:cs="Arial"/>
                <w:color w:val="000000"/>
                <w:sz w:val="20"/>
              </w:rPr>
              <w:t>Jacaranda</w:t>
            </w:r>
          </w:p>
        </w:tc>
        <w:tc>
          <w:tcPr>
            <w:tcW w:w="1276" w:type="dxa"/>
            <w:shd w:val="clear" w:color="auto" w:fill="B4C6E7" w:themeFill="accent5" w:themeFillTint="66"/>
          </w:tcPr>
          <w:p>
            <w:pPr>
              <w:spacing w:line="240" w:lineRule="auto"/>
              <w:rPr>
                <w:rFonts w:ascii="Arial" w:hAnsi="Arial" w:cs="Arial"/>
                <w:color w:val="000000"/>
                <w:sz w:val="20"/>
              </w:rPr>
            </w:pPr>
            <w:r>
              <w:rPr>
                <w:rFonts w:ascii="Arial" w:hAnsi="Arial" w:cs="Arial"/>
                <w:color w:val="000000"/>
                <w:sz w:val="20"/>
              </w:rPr>
              <w:t>Tree</w:t>
            </w:r>
          </w:p>
        </w:tc>
        <w:tc>
          <w:tcPr>
            <w:tcW w:w="1559" w:type="dxa"/>
            <w:shd w:val="clear" w:color="auto" w:fill="B4C6E7" w:themeFill="accent5" w:themeFillTint="66"/>
          </w:tcPr>
          <w:p>
            <w:pPr>
              <w:spacing w:line="240" w:lineRule="auto"/>
              <w:rPr>
                <w:rFonts w:ascii="Arial" w:hAnsi="Arial" w:cs="Arial"/>
                <w:color w:val="000000"/>
                <w:sz w:val="20"/>
              </w:rPr>
            </w:pPr>
            <w:r>
              <w:rPr>
                <w:rFonts w:ascii="Arial" w:hAnsi="Arial" w:cs="Arial"/>
                <w:color w:val="000000"/>
                <w:sz w:val="20"/>
              </w:rPr>
              <w:t>Evergreen</w:t>
            </w:r>
          </w:p>
        </w:tc>
        <w:tc>
          <w:tcPr>
            <w:tcW w:w="1701" w:type="dxa"/>
            <w:shd w:val="clear" w:color="auto" w:fill="B4C6E7" w:themeFill="accent5" w:themeFillTint="66"/>
          </w:tcPr>
          <w:p>
            <w:pPr>
              <w:spacing w:line="240" w:lineRule="auto"/>
              <w:rPr>
                <w:rFonts w:ascii="Arial" w:hAnsi="Arial" w:cs="Arial"/>
                <w:color w:val="000000"/>
                <w:sz w:val="20"/>
              </w:rPr>
            </w:pPr>
            <w:r>
              <w:rPr>
                <w:rFonts w:ascii="Arial" w:hAnsi="Arial" w:cs="Arial"/>
                <w:color w:val="000000"/>
                <w:sz w:val="20"/>
              </w:rPr>
              <w:t>South America</w:t>
            </w:r>
          </w:p>
        </w:tc>
        <w:tc>
          <w:tcPr>
            <w:tcW w:w="2941" w:type="dxa"/>
            <w:shd w:val="clear" w:color="auto" w:fill="B4C6E7" w:themeFill="accent5" w:themeFillTint="66"/>
          </w:tcPr>
          <w:p>
            <w:pPr>
              <w:spacing w:line="240" w:lineRule="auto"/>
              <w:rPr>
                <w:rFonts w:ascii="Arial" w:hAnsi="Arial" w:cs="Arial"/>
                <w:color w:val="0563C1"/>
                <w:sz w:val="20"/>
                <w:u w:val="single"/>
              </w:rPr>
            </w:pPr>
            <w:r>
              <w:fldChar w:fldCharType="begin"/>
            </w:r>
            <w:r>
              <w:instrText xml:space="preserve"> HYPERLINK "https://en.wikipedia.org/wiki/Jacaranda_mimosifolia" </w:instrText>
            </w:r>
            <w:r>
              <w:fldChar w:fldCharType="separate"/>
            </w:r>
            <w:r>
              <w:rPr>
                <w:rStyle w:val="5"/>
                <w:rFonts w:ascii="Arial" w:hAnsi="Arial" w:cs="Arial"/>
                <w:sz w:val="20"/>
              </w:rPr>
              <w:t>https://en.wikipedia.org/wiki/Jacaranda_mimosifolia</w:t>
            </w:r>
            <w:r>
              <w:rPr>
                <w:rStyle w:val="5"/>
                <w:rFonts w:ascii="Arial" w:hAnsi="Arial" w:cs="Arial"/>
                <w:sz w:val="20"/>
              </w:rPr>
              <w:fldChar w:fldCharType="end"/>
            </w:r>
          </w:p>
        </w:tc>
      </w:tr>
      <w:tr>
        <w:tblPrEx>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Ex>
        <w:trPr>
          <w:trHeight w:val="850" w:hRule="atLeast"/>
        </w:trPr>
        <w:tc>
          <w:tcPr>
            <w:tcW w:w="1271" w:type="dxa"/>
            <w:shd w:val="clear" w:color="auto" w:fill="D9E2F3" w:themeFill="accent5" w:themeFillTint="33"/>
          </w:tcPr>
          <w:p>
            <w:pPr>
              <w:spacing w:line="240" w:lineRule="auto"/>
              <w:rPr>
                <w:rFonts w:ascii="Arial" w:hAnsi="Arial" w:cs="Arial"/>
                <w:sz w:val="18"/>
                <w:szCs w:val="20"/>
              </w:rPr>
            </w:pPr>
            <w:r>
              <w:rPr>
                <w:rFonts w:ascii="Arial" w:hAnsi="Arial" w:cs="Arial"/>
                <w:sz w:val="18"/>
                <w:szCs w:val="20"/>
              </w:rPr>
              <w:t>Example</w:t>
            </w:r>
          </w:p>
        </w:tc>
        <w:tc>
          <w:tcPr>
            <w:tcW w:w="1985" w:type="dxa"/>
            <w:shd w:val="clear" w:color="auto" w:fill="D9E2F3" w:themeFill="accent5" w:themeFillTint="33"/>
          </w:tcPr>
          <w:p>
            <w:pPr>
              <w:spacing w:line="240" w:lineRule="auto"/>
              <w:rPr>
                <w:rFonts w:ascii="Arial" w:hAnsi="Arial" w:cs="Arial"/>
                <w:iCs/>
                <w:color w:val="000000"/>
                <w:sz w:val="20"/>
              </w:rPr>
            </w:pPr>
            <w:r>
              <w:rPr>
                <w:rFonts w:ascii="Arial" w:hAnsi="Arial" w:cs="Arial"/>
                <w:iCs/>
                <w:color w:val="000000"/>
                <w:sz w:val="20"/>
              </w:rPr>
              <w:t>VERBINACEAE</w:t>
            </w:r>
          </w:p>
        </w:tc>
        <w:tc>
          <w:tcPr>
            <w:tcW w:w="1417" w:type="dxa"/>
            <w:shd w:val="clear" w:color="auto" w:fill="D9E2F3" w:themeFill="accent5" w:themeFillTint="33"/>
          </w:tcPr>
          <w:p>
            <w:pPr>
              <w:spacing w:line="240" w:lineRule="auto"/>
              <w:rPr>
                <w:rFonts w:ascii="Arial" w:hAnsi="Arial" w:cs="Arial"/>
                <w:i/>
                <w:iCs/>
                <w:color w:val="000000"/>
                <w:sz w:val="20"/>
              </w:rPr>
            </w:pPr>
            <w:r>
              <w:rPr>
                <w:rFonts w:ascii="Arial" w:hAnsi="Arial" w:cs="Arial"/>
                <w:i/>
                <w:iCs/>
                <w:color w:val="000000"/>
                <w:sz w:val="20"/>
              </w:rPr>
              <w:t xml:space="preserve">Duranta </w:t>
            </w:r>
          </w:p>
        </w:tc>
        <w:tc>
          <w:tcPr>
            <w:tcW w:w="1276" w:type="dxa"/>
            <w:shd w:val="clear" w:color="auto" w:fill="D9E2F3" w:themeFill="accent5" w:themeFillTint="33"/>
          </w:tcPr>
          <w:p>
            <w:pPr>
              <w:spacing w:line="240" w:lineRule="auto"/>
              <w:rPr>
                <w:rFonts w:ascii="Arial" w:hAnsi="Arial" w:cs="Arial"/>
                <w:i/>
                <w:iCs/>
                <w:color w:val="000000"/>
                <w:sz w:val="20"/>
              </w:rPr>
            </w:pPr>
            <w:r>
              <w:rPr>
                <w:rFonts w:ascii="Arial" w:hAnsi="Arial" w:cs="Arial"/>
                <w:i/>
                <w:iCs/>
                <w:color w:val="000000"/>
                <w:sz w:val="20"/>
              </w:rPr>
              <w:t>repens</w:t>
            </w:r>
          </w:p>
        </w:tc>
        <w:tc>
          <w:tcPr>
            <w:tcW w:w="1134" w:type="dxa"/>
            <w:shd w:val="clear" w:color="auto" w:fill="D9E2F3" w:themeFill="accent5" w:themeFillTint="33"/>
          </w:tcPr>
          <w:p>
            <w:pPr>
              <w:spacing w:line="240" w:lineRule="auto"/>
              <w:rPr>
                <w:rFonts w:ascii="Arial" w:hAnsi="Arial" w:cs="Arial"/>
                <w:color w:val="000000"/>
                <w:sz w:val="20"/>
              </w:rPr>
            </w:pPr>
            <w:r>
              <w:rPr>
                <w:rFonts w:ascii="Arial" w:hAnsi="Arial" w:cs="Arial"/>
                <w:color w:val="000000"/>
                <w:sz w:val="20"/>
              </w:rPr>
              <w:t>Sheena's Gold</w:t>
            </w:r>
          </w:p>
        </w:tc>
        <w:tc>
          <w:tcPr>
            <w:tcW w:w="1276" w:type="dxa"/>
            <w:shd w:val="clear" w:color="auto" w:fill="D9E2F3" w:themeFill="accent5" w:themeFillTint="33"/>
          </w:tcPr>
          <w:p>
            <w:pPr>
              <w:spacing w:line="240" w:lineRule="auto"/>
              <w:rPr>
                <w:rFonts w:ascii="Arial" w:hAnsi="Arial" w:cs="Arial"/>
                <w:color w:val="000000"/>
                <w:sz w:val="20"/>
              </w:rPr>
            </w:pPr>
            <w:r>
              <w:rPr>
                <w:rFonts w:ascii="Arial" w:hAnsi="Arial" w:cs="Arial"/>
                <w:color w:val="000000"/>
                <w:sz w:val="20"/>
              </w:rPr>
              <w:t>Shrub</w:t>
            </w:r>
          </w:p>
        </w:tc>
        <w:tc>
          <w:tcPr>
            <w:tcW w:w="1559" w:type="dxa"/>
            <w:shd w:val="clear" w:color="auto" w:fill="D9E2F3" w:themeFill="accent5" w:themeFillTint="33"/>
          </w:tcPr>
          <w:p>
            <w:pPr>
              <w:spacing w:line="240" w:lineRule="auto"/>
              <w:rPr>
                <w:rFonts w:ascii="Arial" w:hAnsi="Arial" w:cs="Arial"/>
                <w:color w:val="000000"/>
                <w:sz w:val="20"/>
              </w:rPr>
            </w:pPr>
            <w:r>
              <w:rPr>
                <w:rFonts w:ascii="Arial" w:hAnsi="Arial" w:cs="Arial"/>
                <w:color w:val="000000"/>
                <w:sz w:val="20"/>
              </w:rPr>
              <w:t>Evergreen</w:t>
            </w:r>
          </w:p>
        </w:tc>
        <w:tc>
          <w:tcPr>
            <w:tcW w:w="1701" w:type="dxa"/>
            <w:shd w:val="clear" w:color="auto" w:fill="D9E2F3" w:themeFill="accent5" w:themeFillTint="33"/>
          </w:tcPr>
          <w:p>
            <w:pPr>
              <w:spacing w:line="240" w:lineRule="auto"/>
              <w:rPr>
                <w:rFonts w:ascii="Arial" w:hAnsi="Arial" w:cs="Arial"/>
                <w:color w:val="000000"/>
                <w:sz w:val="20"/>
              </w:rPr>
            </w:pPr>
            <w:r>
              <w:rPr>
                <w:rFonts w:ascii="Arial" w:hAnsi="Arial" w:cs="Arial"/>
                <w:color w:val="000000"/>
                <w:sz w:val="20"/>
              </w:rPr>
              <w:t>Mexico</w:t>
            </w:r>
          </w:p>
        </w:tc>
        <w:tc>
          <w:tcPr>
            <w:tcW w:w="2941" w:type="dxa"/>
            <w:shd w:val="clear" w:color="auto" w:fill="D9E2F3" w:themeFill="accent5" w:themeFillTint="33"/>
          </w:tcPr>
          <w:p>
            <w:pPr>
              <w:spacing w:line="240" w:lineRule="auto"/>
              <w:rPr>
                <w:rFonts w:ascii="Arial" w:hAnsi="Arial" w:cs="Arial"/>
                <w:color w:val="0563C1"/>
                <w:sz w:val="20"/>
                <w:u w:val="single"/>
              </w:rPr>
            </w:pPr>
            <w:r>
              <w:fldChar w:fldCharType="begin"/>
            </w:r>
            <w:r>
              <w:instrText xml:space="preserve"> HYPERLINK "https://en.wikipedia.org/wiki/Duranta_erecta" </w:instrText>
            </w:r>
            <w:r>
              <w:fldChar w:fldCharType="separate"/>
            </w:r>
            <w:r>
              <w:rPr>
                <w:rStyle w:val="5"/>
                <w:rFonts w:ascii="Arial" w:hAnsi="Arial" w:cs="Arial"/>
                <w:sz w:val="20"/>
              </w:rPr>
              <w:t>https://en.wikipedia.org/wiki/Duranta_erecta</w:t>
            </w:r>
            <w:r>
              <w:rPr>
                <w:rStyle w:val="5"/>
                <w:rFonts w:ascii="Arial" w:hAnsi="Arial" w:cs="Arial"/>
                <w:sz w:val="20"/>
              </w:rPr>
              <w:fldChar w:fldCharType="end"/>
            </w:r>
          </w:p>
        </w:tc>
      </w:tr>
      <w:tr>
        <w:tblPrEx>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Ex>
        <w:trPr>
          <w:trHeight w:val="90" w:hRule="atLeast"/>
        </w:trPr>
        <w:tc>
          <w:tcPr>
            <w:tcW w:w="1271" w:type="dxa"/>
            <w:shd w:val="clear" w:color="auto" w:fill="B4C6E7" w:themeFill="accent5" w:themeFillTint="66"/>
          </w:tcPr>
          <w:p>
            <w:pPr>
              <w:spacing w:line="240" w:lineRule="auto"/>
              <w:rPr>
                <w:rFonts w:ascii="Arial" w:hAnsi="Arial" w:cs="Arial"/>
                <w:sz w:val="18"/>
                <w:szCs w:val="20"/>
              </w:rPr>
            </w:pPr>
            <w:r>
              <w:rPr>
                <w:rFonts w:ascii="Arial" w:hAnsi="Arial" w:cs="Arial"/>
                <w:sz w:val="18"/>
                <w:szCs w:val="20"/>
              </w:rPr>
              <w:t>Example</w:t>
            </w:r>
          </w:p>
        </w:tc>
        <w:tc>
          <w:tcPr>
            <w:tcW w:w="1985" w:type="dxa"/>
            <w:shd w:val="clear" w:color="auto" w:fill="B4C6E7" w:themeFill="accent5" w:themeFillTint="66"/>
          </w:tcPr>
          <w:p>
            <w:pPr>
              <w:spacing w:line="240" w:lineRule="auto"/>
              <w:rPr>
                <w:rFonts w:ascii="Arial" w:hAnsi="Arial" w:cs="Arial"/>
                <w:iCs/>
                <w:color w:val="000000"/>
                <w:sz w:val="20"/>
              </w:rPr>
            </w:pPr>
            <w:r>
              <w:rPr>
                <w:rFonts w:ascii="Arial" w:hAnsi="Arial" w:cs="Arial"/>
                <w:iCs/>
                <w:color w:val="000000"/>
                <w:sz w:val="20"/>
              </w:rPr>
              <w:t>CAPRIFOLIACEAE</w:t>
            </w:r>
          </w:p>
        </w:tc>
        <w:tc>
          <w:tcPr>
            <w:tcW w:w="1417" w:type="dxa"/>
            <w:shd w:val="clear" w:color="auto" w:fill="B4C6E7" w:themeFill="accent5" w:themeFillTint="66"/>
          </w:tcPr>
          <w:p>
            <w:pPr>
              <w:spacing w:line="240" w:lineRule="auto"/>
              <w:rPr>
                <w:rFonts w:ascii="Arial" w:hAnsi="Arial" w:cs="Arial"/>
                <w:i/>
                <w:iCs/>
                <w:color w:val="000000"/>
                <w:sz w:val="20"/>
              </w:rPr>
            </w:pPr>
            <w:r>
              <w:rPr>
                <w:rFonts w:ascii="Arial" w:hAnsi="Arial" w:cs="Arial"/>
                <w:i/>
                <w:iCs/>
                <w:color w:val="000000"/>
                <w:sz w:val="20"/>
              </w:rPr>
              <w:t>Abelia</w:t>
            </w:r>
          </w:p>
        </w:tc>
        <w:tc>
          <w:tcPr>
            <w:tcW w:w="1276" w:type="dxa"/>
            <w:shd w:val="clear" w:color="auto" w:fill="B4C6E7" w:themeFill="accent5" w:themeFillTint="66"/>
          </w:tcPr>
          <w:p>
            <w:pPr>
              <w:spacing w:line="240" w:lineRule="auto"/>
              <w:rPr>
                <w:rFonts w:ascii="Arial" w:hAnsi="Arial" w:cs="Arial"/>
                <w:i/>
                <w:iCs/>
                <w:color w:val="000000"/>
                <w:sz w:val="20"/>
              </w:rPr>
            </w:pPr>
            <w:r>
              <w:rPr>
                <w:rFonts w:ascii="Arial" w:hAnsi="Arial" w:cs="Arial"/>
                <w:i/>
                <w:iCs/>
                <w:color w:val="000000"/>
                <w:sz w:val="20"/>
              </w:rPr>
              <w:t> x grandiflora</w:t>
            </w:r>
          </w:p>
        </w:tc>
        <w:tc>
          <w:tcPr>
            <w:tcW w:w="1134" w:type="dxa"/>
            <w:shd w:val="clear" w:color="auto" w:fill="B4C6E7" w:themeFill="accent5" w:themeFillTint="66"/>
          </w:tcPr>
          <w:p>
            <w:pPr>
              <w:spacing w:line="240" w:lineRule="auto"/>
              <w:rPr>
                <w:rFonts w:ascii="Arial" w:hAnsi="Arial" w:cs="Arial"/>
                <w:color w:val="000000"/>
                <w:sz w:val="20"/>
              </w:rPr>
            </w:pPr>
            <w:r>
              <w:rPr>
                <w:rFonts w:ascii="Arial" w:hAnsi="Arial" w:cs="Arial"/>
                <w:color w:val="000000"/>
                <w:sz w:val="20"/>
              </w:rPr>
              <w:t>Glossy Abelia</w:t>
            </w:r>
          </w:p>
        </w:tc>
        <w:tc>
          <w:tcPr>
            <w:tcW w:w="1276" w:type="dxa"/>
            <w:shd w:val="clear" w:color="auto" w:fill="B4C6E7" w:themeFill="accent5" w:themeFillTint="66"/>
          </w:tcPr>
          <w:p>
            <w:pPr>
              <w:spacing w:line="240" w:lineRule="auto"/>
              <w:rPr>
                <w:rFonts w:ascii="Arial" w:hAnsi="Arial" w:cs="Arial"/>
                <w:color w:val="000000"/>
                <w:sz w:val="20"/>
              </w:rPr>
            </w:pPr>
            <w:r>
              <w:rPr>
                <w:rFonts w:ascii="Arial" w:hAnsi="Arial" w:cs="Arial"/>
                <w:color w:val="000000"/>
                <w:sz w:val="20"/>
              </w:rPr>
              <w:t>Shrub</w:t>
            </w:r>
          </w:p>
        </w:tc>
        <w:tc>
          <w:tcPr>
            <w:tcW w:w="1559" w:type="dxa"/>
            <w:shd w:val="clear" w:color="auto" w:fill="B4C6E7" w:themeFill="accent5" w:themeFillTint="66"/>
          </w:tcPr>
          <w:p>
            <w:pPr>
              <w:spacing w:line="240" w:lineRule="auto"/>
              <w:rPr>
                <w:rFonts w:ascii="Arial" w:hAnsi="Arial" w:cs="Arial"/>
                <w:color w:val="000000"/>
                <w:sz w:val="20"/>
              </w:rPr>
            </w:pPr>
            <w:r>
              <w:rPr>
                <w:rFonts w:ascii="Arial" w:hAnsi="Arial" w:cs="Arial"/>
                <w:color w:val="000000"/>
                <w:sz w:val="20"/>
              </w:rPr>
              <w:t>Deciduous</w:t>
            </w:r>
          </w:p>
        </w:tc>
        <w:tc>
          <w:tcPr>
            <w:tcW w:w="1701" w:type="dxa"/>
            <w:shd w:val="clear" w:color="auto" w:fill="B4C6E7" w:themeFill="accent5" w:themeFillTint="66"/>
          </w:tcPr>
          <w:p>
            <w:pPr>
              <w:spacing w:line="240" w:lineRule="auto"/>
              <w:rPr>
                <w:rFonts w:ascii="Arial" w:hAnsi="Arial" w:cs="Arial"/>
                <w:color w:val="000000"/>
                <w:sz w:val="20"/>
              </w:rPr>
            </w:pPr>
            <w:r>
              <w:rPr>
                <w:rFonts w:ascii="Arial" w:hAnsi="Arial" w:cs="Arial"/>
                <w:color w:val="000000"/>
                <w:sz w:val="20"/>
              </w:rPr>
              <w:t>Italy</w:t>
            </w:r>
          </w:p>
        </w:tc>
        <w:tc>
          <w:tcPr>
            <w:tcW w:w="2941" w:type="dxa"/>
            <w:shd w:val="clear" w:color="auto" w:fill="B4C6E7" w:themeFill="accent5" w:themeFillTint="66"/>
          </w:tcPr>
          <w:p>
            <w:pPr>
              <w:spacing w:line="240" w:lineRule="auto"/>
              <w:rPr>
                <w:rFonts w:ascii="Arial" w:hAnsi="Arial" w:cs="Arial"/>
                <w:color w:val="0563C1"/>
                <w:sz w:val="20"/>
                <w:u w:val="single"/>
              </w:rPr>
            </w:pPr>
            <w:r>
              <w:fldChar w:fldCharType="begin"/>
            </w:r>
            <w:r>
              <w:instrText xml:space="preserve"> HYPERLINK "https://en.wikipedia.org/wiki/Abelia_x_grandiflora" </w:instrText>
            </w:r>
            <w:r>
              <w:fldChar w:fldCharType="separate"/>
            </w:r>
            <w:r>
              <w:rPr>
                <w:rStyle w:val="5"/>
                <w:rFonts w:ascii="Arial" w:hAnsi="Arial" w:cs="Arial"/>
                <w:sz w:val="20"/>
              </w:rPr>
              <w:t>https://en.wikipedia.org/wiki/Abelia_x_grandiflora</w:t>
            </w:r>
            <w:r>
              <w:rPr>
                <w:rStyle w:val="5"/>
                <w:rFonts w:ascii="Arial" w:hAnsi="Arial" w:cs="Arial"/>
                <w:sz w:val="20"/>
              </w:rPr>
              <w:fldChar w:fldCharType="end"/>
            </w:r>
          </w:p>
        </w:tc>
      </w:tr>
      <w:tr>
        <w:tblPrEx>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Ex>
        <w:trPr>
          <w:trHeight w:val="850" w:hRule="atLeast"/>
        </w:trPr>
        <w:tc>
          <w:tcPr>
            <w:tcW w:w="1271" w:type="dxa"/>
            <w:shd w:val="clear" w:color="auto" w:fill="D9E2F3" w:themeFill="accent5" w:themeFillTint="33"/>
          </w:tcPr>
          <w:p>
            <w:pPr>
              <w:spacing w:line="240" w:lineRule="auto"/>
              <w:rPr>
                <w:rFonts w:ascii="Arial" w:hAnsi="Arial" w:cs="Arial"/>
                <w:sz w:val="18"/>
                <w:szCs w:val="20"/>
              </w:rPr>
            </w:pPr>
            <w:r>
              <w:rPr>
                <w:rFonts w:ascii="Arial" w:hAnsi="Arial" w:cs="Arial"/>
                <w:sz w:val="18"/>
                <w:szCs w:val="20"/>
              </w:rPr>
              <w:t>Example</w:t>
            </w:r>
          </w:p>
        </w:tc>
        <w:tc>
          <w:tcPr>
            <w:tcW w:w="1985" w:type="dxa"/>
            <w:shd w:val="clear" w:color="auto" w:fill="D9E2F3" w:themeFill="accent5" w:themeFillTint="33"/>
          </w:tcPr>
          <w:p>
            <w:pPr>
              <w:spacing w:line="240" w:lineRule="auto"/>
              <w:rPr>
                <w:rFonts w:ascii="Arial" w:hAnsi="Arial" w:cs="Arial"/>
                <w:iCs/>
                <w:color w:val="000000"/>
                <w:sz w:val="20"/>
              </w:rPr>
            </w:pPr>
            <w:r>
              <w:rPr>
                <w:rFonts w:ascii="Arial" w:hAnsi="Arial" w:cs="Arial"/>
                <w:iCs/>
                <w:color w:val="000000"/>
                <w:sz w:val="20"/>
              </w:rPr>
              <w:t>MYRTACEAE</w:t>
            </w:r>
          </w:p>
        </w:tc>
        <w:tc>
          <w:tcPr>
            <w:tcW w:w="1417" w:type="dxa"/>
            <w:shd w:val="clear" w:color="auto" w:fill="D9E2F3" w:themeFill="accent5" w:themeFillTint="33"/>
          </w:tcPr>
          <w:p>
            <w:pPr>
              <w:spacing w:line="240" w:lineRule="auto"/>
              <w:rPr>
                <w:rFonts w:ascii="Arial" w:hAnsi="Arial" w:cs="Arial"/>
                <w:i/>
                <w:iCs/>
                <w:color w:val="000000"/>
                <w:sz w:val="20"/>
              </w:rPr>
            </w:pPr>
            <w:r>
              <w:rPr>
                <w:rFonts w:ascii="Arial" w:hAnsi="Arial" w:cs="Arial"/>
                <w:i/>
                <w:iCs/>
                <w:color w:val="000000"/>
                <w:sz w:val="20"/>
              </w:rPr>
              <w:t>Syzygium</w:t>
            </w:r>
          </w:p>
        </w:tc>
        <w:tc>
          <w:tcPr>
            <w:tcW w:w="1276" w:type="dxa"/>
            <w:shd w:val="clear" w:color="auto" w:fill="D9E2F3" w:themeFill="accent5" w:themeFillTint="33"/>
          </w:tcPr>
          <w:p>
            <w:pPr>
              <w:spacing w:line="240" w:lineRule="auto"/>
              <w:rPr>
                <w:rFonts w:ascii="Arial" w:hAnsi="Arial" w:cs="Arial"/>
                <w:i/>
                <w:iCs/>
                <w:color w:val="000000"/>
                <w:sz w:val="20"/>
              </w:rPr>
            </w:pPr>
            <w:r>
              <w:rPr>
                <w:rFonts w:ascii="Arial" w:hAnsi="Arial" w:cs="Arial"/>
                <w:i/>
                <w:iCs/>
                <w:color w:val="000000"/>
                <w:sz w:val="20"/>
              </w:rPr>
              <w:t>australe</w:t>
            </w:r>
          </w:p>
        </w:tc>
        <w:tc>
          <w:tcPr>
            <w:tcW w:w="1134" w:type="dxa"/>
            <w:shd w:val="clear" w:color="auto" w:fill="D9E2F3" w:themeFill="accent5" w:themeFillTint="33"/>
          </w:tcPr>
          <w:p>
            <w:pPr>
              <w:spacing w:line="240" w:lineRule="auto"/>
              <w:rPr>
                <w:rFonts w:ascii="Arial" w:hAnsi="Arial" w:cs="Arial"/>
                <w:color w:val="000000"/>
                <w:sz w:val="20"/>
              </w:rPr>
            </w:pPr>
            <w:r>
              <w:rPr>
                <w:rFonts w:ascii="Arial" w:hAnsi="Arial" w:cs="Arial"/>
                <w:color w:val="000000"/>
                <w:sz w:val="20"/>
              </w:rPr>
              <w:t>Lilly Pilly</w:t>
            </w:r>
          </w:p>
        </w:tc>
        <w:tc>
          <w:tcPr>
            <w:tcW w:w="1276" w:type="dxa"/>
            <w:shd w:val="clear" w:color="auto" w:fill="D9E2F3" w:themeFill="accent5" w:themeFillTint="33"/>
          </w:tcPr>
          <w:p>
            <w:pPr>
              <w:spacing w:line="240" w:lineRule="auto"/>
              <w:rPr>
                <w:rFonts w:ascii="Arial" w:hAnsi="Arial" w:cs="Arial"/>
                <w:color w:val="000000"/>
                <w:sz w:val="20"/>
              </w:rPr>
            </w:pPr>
            <w:r>
              <w:rPr>
                <w:rFonts w:ascii="Arial" w:hAnsi="Arial" w:cs="Arial"/>
                <w:color w:val="000000"/>
                <w:sz w:val="20"/>
              </w:rPr>
              <w:t>Tree</w:t>
            </w:r>
          </w:p>
        </w:tc>
        <w:tc>
          <w:tcPr>
            <w:tcW w:w="1559" w:type="dxa"/>
            <w:shd w:val="clear" w:color="auto" w:fill="D9E2F3" w:themeFill="accent5" w:themeFillTint="33"/>
          </w:tcPr>
          <w:p>
            <w:pPr>
              <w:spacing w:line="240" w:lineRule="auto"/>
              <w:rPr>
                <w:rFonts w:ascii="Arial" w:hAnsi="Arial" w:cs="Arial"/>
                <w:color w:val="000000"/>
                <w:sz w:val="20"/>
              </w:rPr>
            </w:pPr>
            <w:r>
              <w:rPr>
                <w:rFonts w:ascii="Arial" w:hAnsi="Arial" w:cs="Arial"/>
                <w:color w:val="000000"/>
                <w:sz w:val="20"/>
              </w:rPr>
              <w:t>Evergreen</w:t>
            </w:r>
          </w:p>
        </w:tc>
        <w:tc>
          <w:tcPr>
            <w:tcW w:w="1701" w:type="dxa"/>
            <w:shd w:val="clear" w:color="auto" w:fill="D9E2F3" w:themeFill="accent5" w:themeFillTint="33"/>
          </w:tcPr>
          <w:p>
            <w:pPr>
              <w:spacing w:line="240" w:lineRule="auto"/>
              <w:rPr>
                <w:rFonts w:ascii="Arial" w:hAnsi="Arial" w:cs="Arial"/>
                <w:color w:val="000000"/>
                <w:sz w:val="20"/>
              </w:rPr>
            </w:pPr>
            <w:r>
              <w:rPr>
                <w:rFonts w:ascii="Arial" w:hAnsi="Arial" w:cs="Arial"/>
                <w:color w:val="000000"/>
                <w:sz w:val="20"/>
              </w:rPr>
              <w:t>Australia</w:t>
            </w:r>
          </w:p>
        </w:tc>
        <w:tc>
          <w:tcPr>
            <w:tcW w:w="2941" w:type="dxa"/>
            <w:shd w:val="clear" w:color="auto" w:fill="D9E2F3" w:themeFill="accent5" w:themeFillTint="33"/>
          </w:tcPr>
          <w:p>
            <w:pPr>
              <w:spacing w:line="240" w:lineRule="auto"/>
              <w:rPr>
                <w:rFonts w:ascii="Arial" w:hAnsi="Arial" w:cs="Arial"/>
                <w:color w:val="0563C1"/>
                <w:sz w:val="20"/>
                <w:u w:val="single"/>
              </w:rPr>
            </w:pPr>
            <w:r>
              <w:fldChar w:fldCharType="begin"/>
            </w:r>
            <w:r>
              <w:instrText xml:space="preserve"> HYPERLINK "https://en.wikipedia.org/wiki/Syzygium_australe" </w:instrText>
            </w:r>
            <w:r>
              <w:fldChar w:fldCharType="separate"/>
            </w:r>
            <w:r>
              <w:rPr>
                <w:rStyle w:val="5"/>
                <w:rFonts w:ascii="Arial" w:hAnsi="Arial" w:cs="Arial"/>
                <w:sz w:val="20"/>
              </w:rPr>
              <w:t>https://en.wikipedia.org/wiki/Syzygium_australe</w:t>
            </w:r>
            <w:r>
              <w:rPr>
                <w:rStyle w:val="5"/>
                <w:rFonts w:ascii="Arial" w:hAnsi="Arial" w:cs="Arial"/>
                <w:sz w:val="20"/>
              </w:rPr>
              <w:fldChar w:fldCharType="end"/>
            </w:r>
          </w:p>
        </w:tc>
      </w:tr>
      <w:tr>
        <w:tblPrEx>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Ex>
        <w:trPr>
          <w:trHeight w:val="850" w:hRule="atLeast"/>
        </w:trPr>
        <w:tc>
          <w:tcPr>
            <w:tcW w:w="1271" w:type="dxa"/>
            <w:shd w:val="clear" w:color="auto" w:fill="B4C6E7" w:themeFill="accent5" w:themeFillTint="66"/>
          </w:tcPr>
          <w:p>
            <w:pPr>
              <w:spacing w:line="240" w:lineRule="auto"/>
              <w:rPr>
                <w:rFonts w:ascii="Arial" w:hAnsi="Arial" w:cs="Arial"/>
                <w:sz w:val="18"/>
                <w:szCs w:val="20"/>
              </w:rPr>
            </w:pPr>
            <w:r>
              <w:rPr>
                <w:rFonts w:ascii="Arial" w:hAnsi="Arial" w:cs="Arial"/>
                <w:sz w:val="18"/>
                <w:szCs w:val="20"/>
              </w:rPr>
              <w:t>Example</w:t>
            </w:r>
          </w:p>
        </w:tc>
        <w:tc>
          <w:tcPr>
            <w:tcW w:w="1985" w:type="dxa"/>
            <w:shd w:val="clear" w:color="auto" w:fill="B4C6E7" w:themeFill="accent5" w:themeFillTint="66"/>
          </w:tcPr>
          <w:p>
            <w:pPr>
              <w:spacing w:line="240" w:lineRule="auto"/>
              <w:rPr>
                <w:rFonts w:ascii="Arial" w:hAnsi="Arial" w:cs="Arial"/>
                <w:iCs/>
                <w:color w:val="000000"/>
                <w:sz w:val="20"/>
              </w:rPr>
            </w:pPr>
            <w:r>
              <w:rPr>
                <w:rFonts w:ascii="Arial" w:hAnsi="Arial" w:cs="Arial"/>
                <w:iCs/>
                <w:color w:val="000000"/>
                <w:sz w:val="20"/>
              </w:rPr>
              <w:t>NYCTAGINACEAE</w:t>
            </w:r>
          </w:p>
        </w:tc>
        <w:tc>
          <w:tcPr>
            <w:tcW w:w="1417" w:type="dxa"/>
            <w:shd w:val="clear" w:color="auto" w:fill="B4C6E7" w:themeFill="accent5" w:themeFillTint="66"/>
          </w:tcPr>
          <w:p>
            <w:pPr>
              <w:spacing w:line="240" w:lineRule="auto"/>
              <w:rPr>
                <w:rFonts w:ascii="Arial" w:hAnsi="Arial" w:cs="Arial"/>
                <w:i/>
                <w:iCs/>
                <w:color w:val="000000"/>
                <w:sz w:val="20"/>
              </w:rPr>
            </w:pPr>
            <w:r>
              <w:rPr>
                <w:rFonts w:ascii="Arial" w:hAnsi="Arial" w:cs="Arial"/>
                <w:i/>
                <w:iCs/>
                <w:color w:val="000000"/>
                <w:sz w:val="20"/>
              </w:rPr>
              <w:t>Bougainvillea</w:t>
            </w:r>
          </w:p>
        </w:tc>
        <w:tc>
          <w:tcPr>
            <w:tcW w:w="1276" w:type="dxa"/>
            <w:shd w:val="clear" w:color="auto" w:fill="B4C6E7" w:themeFill="accent5" w:themeFillTint="66"/>
          </w:tcPr>
          <w:p>
            <w:pPr>
              <w:spacing w:line="240" w:lineRule="auto"/>
              <w:rPr>
                <w:rFonts w:ascii="Arial" w:hAnsi="Arial" w:cs="Arial"/>
                <w:i/>
                <w:iCs/>
                <w:color w:val="000000"/>
                <w:sz w:val="20"/>
              </w:rPr>
            </w:pPr>
            <w:r>
              <w:rPr>
                <w:rFonts w:ascii="Arial" w:hAnsi="Arial" w:cs="Arial"/>
                <w:i/>
                <w:iCs/>
                <w:color w:val="000000"/>
                <w:sz w:val="20"/>
              </w:rPr>
              <w:t>Spp</w:t>
            </w:r>
          </w:p>
        </w:tc>
        <w:tc>
          <w:tcPr>
            <w:tcW w:w="1134" w:type="dxa"/>
            <w:shd w:val="clear" w:color="auto" w:fill="B4C6E7" w:themeFill="accent5" w:themeFillTint="66"/>
          </w:tcPr>
          <w:p>
            <w:pPr>
              <w:spacing w:line="240" w:lineRule="auto"/>
              <w:rPr>
                <w:rFonts w:ascii="Arial" w:hAnsi="Arial" w:cs="Arial"/>
                <w:color w:val="000000"/>
                <w:sz w:val="20"/>
              </w:rPr>
            </w:pPr>
            <w:r>
              <w:rPr>
                <w:rFonts w:ascii="Arial" w:hAnsi="Arial" w:cs="Arial"/>
                <w:color w:val="000000"/>
                <w:sz w:val="20"/>
              </w:rPr>
              <w:t>Bougainvillea</w:t>
            </w:r>
          </w:p>
        </w:tc>
        <w:tc>
          <w:tcPr>
            <w:tcW w:w="1276" w:type="dxa"/>
            <w:shd w:val="clear" w:color="auto" w:fill="B4C6E7" w:themeFill="accent5" w:themeFillTint="66"/>
          </w:tcPr>
          <w:p>
            <w:pPr>
              <w:spacing w:line="240" w:lineRule="auto"/>
              <w:rPr>
                <w:rFonts w:ascii="Arial" w:hAnsi="Arial" w:cs="Arial"/>
                <w:color w:val="000000"/>
                <w:sz w:val="20"/>
              </w:rPr>
            </w:pPr>
            <w:r>
              <w:rPr>
                <w:rFonts w:ascii="Arial" w:hAnsi="Arial" w:cs="Arial"/>
                <w:color w:val="000000"/>
                <w:sz w:val="20"/>
              </w:rPr>
              <w:t>Vine</w:t>
            </w:r>
          </w:p>
        </w:tc>
        <w:tc>
          <w:tcPr>
            <w:tcW w:w="1559" w:type="dxa"/>
            <w:shd w:val="clear" w:color="auto" w:fill="B4C6E7" w:themeFill="accent5" w:themeFillTint="66"/>
          </w:tcPr>
          <w:p>
            <w:pPr>
              <w:spacing w:line="240" w:lineRule="auto"/>
              <w:rPr>
                <w:rFonts w:ascii="Arial" w:hAnsi="Arial" w:cs="Arial"/>
                <w:color w:val="000000"/>
                <w:sz w:val="20"/>
              </w:rPr>
            </w:pPr>
            <w:r>
              <w:rPr>
                <w:rFonts w:ascii="Arial" w:hAnsi="Arial" w:cs="Arial"/>
                <w:color w:val="000000"/>
                <w:sz w:val="20"/>
              </w:rPr>
              <w:t>Evergreen</w:t>
            </w:r>
          </w:p>
        </w:tc>
        <w:tc>
          <w:tcPr>
            <w:tcW w:w="1701" w:type="dxa"/>
            <w:shd w:val="clear" w:color="auto" w:fill="B4C6E7" w:themeFill="accent5" w:themeFillTint="66"/>
          </w:tcPr>
          <w:p>
            <w:pPr>
              <w:spacing w:line="240" w:lineRule="auto"/>
              <w:rPr>
                <w:rFonts w:ascii="Arial" w:hAnsi="Arial" w:cs="Arial"/>
                <w:color w:val="000000"/>
                <w:sz w:val="20"/>
              </w:rPr>
            </w:pPr>
            <w:r>
              <w:rPr>
                <w:rFonts w:ascii="Arial" w:hAnsi="Arial" w:cs="Arial"/>
                <w:color w:val="000000"/>
                <w:sz w:val="20"/>
              </w:rPr>
              <w:t>South America</w:t>
            </w:r>
          </w:p>
        </w:tc>
        <w:tc>
          <w:tcPr>
            <w:tcW w:w="2941" w:type="dxa"/>
            <w:shd w:val="clear" w:color="auto" w:fill="B4C6E7" w:themeFill="accent5" w:themeFillTint="66"/>
          </w:tcPr>
          <w:p>
            <w:pPr>
              <w:spacing w:line="240" w:lineRule="auto"/>
              <w:rPr>
                <w:rFonts w:ascii="Arial" w:hAnsi="Arial" w:cs="Arial"/>
                <w:color w:val="0563C1"/>
                <w:sz w:val="20"/>
                <w:u w:val="single"/>
              </w:rPr>
            </w:pPr>
            <w:r>
              <w:fldChar w:fldCharType="begin"/>
            </w:r>
            <w:r>
              <w:instrText xml:space="preserve"> HYPERLINK "https://en.wikipedia.org/wiki/Bougainvillea" </w:instrText>
            </w:r>
            <w:r>
              <w:fldChar w:fldCharType="separate"/>
            </w:r>
            <w:r>
              <w:rPr>
                <w:rStyle w:val="5"/>
                <w:rFonts w:ascii="Arial" w:hAnsi="Arial" w:cs="Arial"/>
                <w:sz w:val="20"/>
              </w:rPr>
              <w:t>https://en.wikipedia.org/wiki/Bougainvillea</w:t>
            </w:r>
            <w:r>
              <w:rPr>
                <w:rStyle w:val="5"/>
                <w:rFonts w:ascii="Arial" w:hAnsi="Arial" w:cs="Arial"/>
                <w:sz w:val="20"/>
              </w:rPr>
              <w:fldChar w:fldCharType="end"/>
            </w:r>
          </w:p>
        </w:tc>
      </w:tr>
      <w:tr>
        <w:tblPrEx>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Ex>
        <w:trPr>
          <w:trHeight w:val="850" w:hRule="atLeast"/>
        </w:trPr>
        <w:tc>
          <w:tcPr>
            <w:tcW w:w="1271" w:type="dxa"/>
            <w:shd w:val="clear" w:color="auto" w:fill="D9E2F3" w:themeFill="accent5" w:themeFillTint="33"/>
          </w:tcPr>
          <w:p>
            <w:pPr>
              <w:spacing w:line="240" w:lineRule="auto"/>
              <w:rPr>
                <w:rFonts w:ascii="Arial" w:hAnsi="Arial" w:cs="Arial"/>
                <w:sz w:val="18"/>
                <w:szCs w:val="20"/>
              </w:rPr>
            </w:pPr>
            <w:r>
              <w:rPr>
                <w:rFonts w:ascii="Arial" w:hAnsi="Arial" w:cs="Arial"/>
                <w:sz w:val="18"/>
                <w:szCs w:val="20"/>
              </w:rPr>
              <w:t>Example</w:t>
            </w:r>
          </w:p>
        </w:tc>
        <w:tc>
          <w:tcPr>
            <w:tcW w:w="1985" w:type="dxa"/>
            <w:shd w:val="clear" w:color="auto" w:fill="D9E2F3" w:themeFill="accent5" w:themeFillTint="33"/>
          </w:tcPr>
          <w:p>
            <w:pPr>
              <w:spacing w:line="240" w:lineRule="auto"/>
              <w:rPr>
                <w:rFonts w:ascii="Arial" w:hAnsi="Arial" w:cs="Arial"/>
                <w:iCs/>
                <w:color w:val="000000"/>
                <w:sz w:val="20"/>
              </w:rPr>
            </w:pPr>
            <w:r>
              <w:rPr>
                <w:rFonts w:ascii="Arial" w:hAnsi="Arial" w:cs="Arial"/>
                <w:iCs/>
                <w:color w:val="000000"/>
                <w:sz w:val="20"/>
              </w:rPr>
              <w:t>RUBIACEAE</w:t>
            </w:r>
          </w:p>
        </w:tc>
        <w:tc>
          <w:tcPr>
            <w:tcW w:w="1417" w:type="dxa"/>
            <w:shd w:val="clear" w:color="auto" w:fill="D9E2F3" w:themeFill="accent5" w:themeFillTint="33"/>
          </w:tcPr>
          <w:p>
            <w:pPr>
              <w:spacing w:line="240" w:lineRule="auto"/>
              <w:rPr>
                <w:rFonts w:ascii="Arial" w:hAnsi="Arial" w:cs="Arial"/>
                <w:i/>
                <w:iCs/>
                <w:color w:val="000000"/>
                <w:sz w:val="20"/>
              </w:rPr>
            </w:pPr>
            <w:r>
              <w:rPr>
                <w:rFonts w:ascii="Arial" w:hAnsi="Arial" w:cs="Arial"/>
                <w:i/>
                <w:iCs/>
                <w:color w:val="000000"/>
                <w:sz w:val="20"/>
              </w:rPr>
              <w:t>Gardenia</w:t>
            </w:r>
          </w:p>
        </w:tc>
        <w:tc>
          <w:tcPr>
            <w:tcW w:w="1276" w:type="dxa"/>
            <w:shd w:val="clear" w:color="auto" w:fill="D9E2F3" w:themeFill="accent5" w:themeFillTint="33"/>
          </w:tcPr>
          <w:p>
            <w:pPr>
              <w:spacing w:line="240" w:lineRule="auto"/>
              <w:rPr>
                <w:rFonts w:ascii="Arial" w:hAnsi="Arial" w:cs="Arial"/>
                <w:i/>
                <w:iCs/>
                <w:color w:val="000000"/>
                <w:sz w:val="20"/>
              </w:rPr>
            </w:pPr>
            <w:r>
              <w:rPr>
                <w:rFonts w:ascii="Arial" w:hAnsi="Arial" w:cs="Arial"/>
                <w:i/>
                <w:iCs/>
                <w:color w:val="000000"/>
                <w:sz w:val="20"/>
              </w:rPr>
              <w:t>jasminoides</w:t>
            </w:r>
          </w:p>
        </w:tc>
        <w:tc>
          <w:tcPr>
            <w:tcW w:w="1134" w:type="dxa"/>
            <w:shd w:val="clear" w:color="auto" w:fill="D9E2F3" w:themeFill="accent5" w:themeFillTint="33"/>
          </w:tcPr>
          <w:p>
            <w:pPr>
              <w:spacing w:line="240" w:lineRule="auto"/>
              <w:rPr>
                <w:rFonts w:ascii="Arial" w:hAnsi="Arial" w:cs="Arial"/>
                <w:color w:val="000000"/>
                <w:sz w:val="20"/>
              </w:rPr>
            </w:pPr>
            <w:r>
              <w:rPr>
                <w:rFonts w:ascii="Arial" w:hAnsi="Arial" w:cs="Arial"/>
                <w:color w:val="000000"/>
                <w:sz w:val="20"/>
              </w:rPr>
              <w:t>Cape jasmine</w:t>
            </w:r>
          </w:p>
        </w:tc>
        <w:tc>
          <w:tcPr>
            <w:tcW w:w="1276" w:type="dxa"/>
            <w:shd w:val="clear" w:color="auto" w:fill="D9E2F3" w:themeFill="accent5" w:themeFillTint="33"/>
          </w:tcPr>
          <w:p>
            <w:pPr>
              <w:spacing w:line="240" w:lineRule="auto"/>
              <w:rPr>
                <w:rFonts w:ascii="Arial" w:hAnsi="Arial" w:cs="Arial"/>
                <w:color w:val="000000"/>
                <w:sz w:val="20"/>
              </w:rPr>
            </w:pPr>
            <w:r>
              <w:rPr>
                <w:rFonts w:ascii="Arial" w:hAnsi="Arial" w:cs="Arial"/>
                <w:color w:val="000000"/>
                <w:sz w:val="20"/>
              </w:rPr>
              <w:t>Shrub</w:t>
            </w:r>
          </w:p>
        </w:tc>
        <w:tc>
          <w:tcPr>
            <w:tcW w:w="1559" w:type="dxa"/>
            <w:shd w:val="clear" w:color="auto" w:fill="D9E2F3" w:themeFill="accent5" w:themeFillTint="33"/>
          </w:tcPr>
          <w:p>
            <w:pPr>
              <w:spacing w:line="240" w:lineRule="auto"/>
              <w:rPr>
                <w:rFonts w:ascii="Arial" w:hAnsi="Arial" w:cs="Arial"/>
                <w:color w:val="000000"/>
                <w:sz w:val="20"/>
              </w:rPr>
            </w:pPr>
            <w:r>
              <w:rPr>
                <w:rFonts w:ascii="Arial" w:hAnsi="Arial" w:cs="Arial"/>
                <w:color w:val="000000"/>
                <w:sz w:val="20"/>
              </w:rPr>
              <w:t>Evergreen</w:t>
            </w:r>
          </w:p>
        </w:tc>
        <w:tc>
          <w:tcPr>
            <w:tcW w:w="1701" w:type="dxa"/>
            <w:shd w:val="clear" w:color="auto" w:fill="D9E2F3" w:themeFill="accent5" w:themeFillTint="33"/>
          </w:tcPr>
          <w:p>
            <w:pPr>
              <w:spacing w:line="240" w:lineRule="auto"/>
              <w:rPr>
                <w:rFonts w:ascii="Arial" w:hAnsi="Arial" w:cs="Arial"/>
                <w:color w:val="000000"/>
                <w:sz w:val="20"/>
              </w:rPr>
            </w:pPr>
            <w:r>
              <w:rPr>
                <w:rFonts w:ascii="Arial" w:hAnsi="Arial" w:cs="Arial"/>
                <w:color w:val="000000"/>
                <w:sz w:val="20"/>
              </w:rPr>
              <w:t>China</w:t>
            </w:r>
          </w:p>
        </w:tc>
        <w:tc>
          <w:tcPr>
            <w:tcW w:w="2941" w:type="dxa"/>
            <w:shd w:val="clear" w:color="auto" w:fill="D9E2F3" w:themeFill="accent5" w:themeFillTint="33"/>
          </w:tcPr>
          <w:p>
            <w:pPr>
              <w:spacing w:line="240" w:lineRule="auto"/>
              <w:rPr>
                <w:rFonts w:ascii="Arial" w:hAnsi="Arial" w:cs="Arial"/>
                <w:color w:val="0563C1"/>
                <w:sz w:val="20"/>
                <w:u w:val="single"/>
              </w:rPr>
            </w:pPr>
            <w:r>
              <w:fldChar w:fldCharType="begin"/>
            </w:r>
            <w:r>
              <w:instrText xml:space="preserve"> HYPERLINK "https://en.wikipedia.org/wiki/Gardenia_jasminoides" </w:instrText>
            </w:r>
            <w:r>
              <w:fldChar w:fldCharType="separate"/>
            </w:r>
            <w:r>
              <w:rPr>
                <w:rStyle w:val="5"/>
                <w:rFonts w:ascii="Arial" w:hAnsi="Arial" w:cs="Arial"/>
                <w:sz w:val="20"/>
              </w:rPr>
              <w:t>https://en.wikipedia.org/wiki/Gardenia_jasminoides</w:t>
            </w:r>
            <w:r>
              <w:rPr>
                <w:rStyle w:val="5"/>
                <w:rFonts w:ascii="Arial" w:hAnsi="Arial" w:cs="Arial"/>
                <w:sz w:val="20"/>
              </w:rPr>
              <w:fldChar w:fldCharType="end"/>
            </w:r>
          </w:p>
        </w:tc>
      </w:tr>
      <w:tr>
        <w:tblPrEx>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Ex>
        <w:trPr>
          <w:trHeight w:val="850" w:hRule="atLeast"/>
        </w:trPr>
        <w:tc>
          <w:tcPr>
            <w:tcW w:w="1271" w:type="dxa"/>
            <w:shd w:val="clear" w:color="auto" w:fill="B4C6E7" w:themeFill="accent5" w:themeFillTint="66"/>
          </w:tcPr>
          <w:p>
            <w:pPr>
              <w:spacing w:line="240" w:lineRule="auto"/>
              <w:rPr>
                <w:rFonts w:ascii="Arial" w:hAnsi="Arial" w:cs="Arial"/>
                <w:sz w:val="18"/>
                <w:szCs w:val="20"/>
              </w:rPr>
            </w:pPr>
            <w:r>
              <w:rPr>
                <w:rFonts w:ascii="Arial" w:hAnsi="Arial" w:cs="Arial"/>
                <w:sz w:val="18"/>
                <w:szCs w:val="20"/>
              </w:rPr>
              <w:t>Example</w:t>
            </w:r>
          </w:p>
        </w:tc>
        <w:tc>
          <w:tcPr>
            <w:tcW w:w="1985" w:type="dxa"/>
            <w:shd w:val="clear" w:color="auto" w:fill="B4C6E7" w:themeFill="accent5" w:themeFillTint="66"/>
          </w:tcPr>
          <w:p>
            <w:pPr>
              <w:spacing w:line="240" w:lineRule="auto"/>
              <w:rPr>
                <w:rFonts w:ascii="Arial" w:hAnsi="Arial" w:cs="Arial"/>
                <w:iCs/>
                <w:color w:val="000000"/>
                <w:sz w:val="20"/>
              </w:rPr>
            </w:pPr>
            <w:r>
              <w:rPr>
                <w:rFonts w:ascii="Arial" w:hAnsi="Arial" w:cs="Arial"/>
                <w:iCs/>
                <w:color w:val="000000"/>
                <w:sz w:val="20"/>
              </w:rPr>
              <w:t>EUPHORBIACEAE</w:t>
            </w:r>
          </w:p>
        </w:tc>
        <w:tc>
          <w:tcPr>
            <w:tcW w:w="1417" w:type="dxa"/>
            <w:shd w:val="clear" w:color="auto" w:fill="B4C6E7" w:themeFill="accent5" w:themeFillTint="66"/>
          </w:tcPr>
          <w:p>
            <w:pPr>
              <w:spacing w:line="240" w:lineRule="auto"/>
              <w:rPr>
                <w:rFonts w:ascii="Arial" w:hAnsi="Arial" w:cs="Arial"/>
                <w:i/>
                <w:iCs/>
                <w:color w:val="000000"/>
                <w:sz w:val="20"/>
              </w:rPr>
            </w:pPr>
            <w:r>
              <w:rPr>
                <w:rFonts w:ascii="Arial" w:hAnsi="Arial" w:cs="Arial"/>
                <w:i/>
                <w:iCs/>
                <w:color w:val="000000"/>
                <w:sz w:val="20"/>
              </w:rPr>
              <w:t>Codiaeum</w:t>
            </w:r>
          </w:p>
        </w:tc>
        <w:tc>
          <w:tcPr>
            <w:tcW w:w="1276" w:type="dxa"/>
            <w:shd w:val="clear" w:color="auto" w:fill="B4C6E7" w:themeFill="accent5" w:themeFillTint="66"/>
          </w:tcPr>
          <w:p>
            <w:pPr>
              <w:spacing w:line="240" w:lineRule="auto"/>
              <w:rPr>
                <w:rFonts w:ascii="Arial" w:hAnsi="Arial" w:cs="Arial"/>
                <w:i/>
                <w:iCs/>
                <w:color w:val="000000"/>
                <w:sz w:val="20"/>
              </w:rPr>
            </w:pPr>
            <w:r>
              <w:rPr>
                <w:rFonts w:ascii="Arial" w:hAnsi="Arial" w:cs="Arial"/>
                <w:i/>
                <w:iCs/>
                <w:color w:val="000000"/>
                <w:sz w:val="20"/>
              </w:rPr>
              <w:t>variegatum</w:t>
            </w:r>
          </w:p>
        </w:tc>
        <w:tc>
          <w:tcPr>
            <w:tcW w:w="1134" w:type="dxa"/>
            <w:shd w:val="clear" w:color="auto" w:fill="B4C6E7" w:themeFill="accent5" w:themeFillTint="66"/>
          </w:tcPr>
          <w:p>
            <w:pPr>
              <w:spacing w:line="240" w:lineRule="auto"/>
              <w:rPr>
                <w:rFonts w:ascii="Arial" w:hAnsi="Arial" w:cs="Arial"/>
                <w:color w:val="000000"/>
                <w:sz w:val="20"/>
              </w:rPr>
            </w:pPr>
            <w:r>
              <w:rPr>
                <w:rFonts w:ascii="Arial" w:hAnsi="Arial" w:cs="Arial"/>
                <w:color w:val="000000"/>
                <w:sz w:val="20"/>
              </w:rPr>
              <w:t>Croton</w:t>
            </w:r>
          </w:p>
        </w:tc>
        <w:tc>
          <w:tcPr>
            <w:tcW w:w="1276" w:type="dxa"/>
            <w:shd w:val="clear" w:color="auto" w:fill="B4C6E7" w:themeFill="accent5" w:themeFillTint="66"/>
          </w:tcPr>
          <w:p>
            <w:pPr>
              <w:spacing w:line="240" w:lineRule="auto"/>
              <w:rPr>
                <w:rFonts w:ascii="Arial" w:hAnsi="Arial" w:cs="Arial"/>
                <w:color w:val="000000"/>
                <w:sz w:val="20"/>
              </w:rPr>
            </w:pPr>
            <w:r>
              <w:rPr>
                <w:rFonts w:ascii="Arial" w:hAnsi="Arial" w:cs="Arial"/>
                <w:color w:val="000000"/>
                <w:sz w:val="20"/>
              </w:rPr>
              <w:t>Shrub</w:t>
            </w:r>
          </w:p>
        </w:tc>
        <w:tc>
          <w:tcPr>
            <w:tcW w:w="1559" w:type="dxa"/>
            <w:shd w:val="clear" w:color="auto" w:fill="B4C6E7" w:themeFill="accent5" w:themeFillTint="66"/>
          </w:tcPr>
          <w:p>
            <w:pPr>
              <w:spacing w:line="240" w:lineRule="auto"/>
              <w:rPr>
                <w:rFonts w:ascii="Arial" w:hAnsi="Arial" w:cs="Arial"/>
                <w:color w:val="000000"/>
                <w:sz w:val="20"/>
              </w:rPr>
            </w:pPr>
            <w:r>
              <w:rPr>
                <w:rFonts w:ascii="Arial" w:hAnsi="Arial" w:cs="Arial"/>
                <w:color w:val="000000"/>
                <w:sz w:val="20"/>
              </w:rPr>
              <w:t>Evergreen</w:t>
            </w:r>
          </w:p>
        </w:tc>
        <w:tc>
          <w:tcPr>
            <w:tcW w:w="1701" w:type="dxa"/>
            <w:shd w:val="clear" w:color="auto" w:fill="B4C6E7" w:themeFill="accent5" w:themeFillTint="66"/>
          </w:tcPr>
          <w:p>
            <w:pPr>
              <w:spacing w:line="240" w:lineRule="auto"/>
              <w:rPr>
                <w:rFonts w:ascii="Arial" w:hAnsi="Arial" w:cs="Arial"/>
                <w:color w:val="000000"/>
                <w:sz w:val="20"/>
              </w:rPr>
            </w:pPr>
            <w:r>
              <w:rPr>
                <w:rFonts w:ascii="Arial" w:hAnsi="Arial" w:cs="Arial"/>
                <w:color w:val="000000"/>
                <w:sz w:val="20"/>
              </w:rPr>
              <w:t>Indonesia Australia</w:t>
            </w:r>
          </w:p>
        </w:tc>
        <w:tc>
          <w:tcPr>
            <w:tcW w:w="2941" w:type="dxa"/>
            <w:shd w:val="clear" w:color="auto" w:fill="B4C6E7" w:themeFill="accent5" w:themeFillTint="66"/>
          </w:tcPr>
          <w:p>
            <w:pPr>
              <w:spacing w:line="240" w:lineRule="auto"/>
              <w:rPr>
                <w:rFonts w:ascii="Arial" w:hAnsi="Arial" w:cs="Arial"/>
                <w:color w:val="0563C1"/>
                <w:sz w:val="20"/>
                <w:u w:val="single"/>
              </w:rPr>
            </w:pPr>
            <w:r>
              <w:fldChar w:fldCharType="begin"/>
            </w:r>
            <w:r>
              <w:instrText xml:space="preserve"> HYPERLINK "https://en.wikipedia.org/wiki/Codiaeum_variegatum" </w:instrText>
            </w:r>
            <w:r>
              <w:fldChar w:fldCharType="separate"/>
            </w:r>
            <w:r>
              <w:rPr>
                <w:rStyle w:val="5"/>
                <w:rFonts w:ascii="Arial" w:hAnsi="Arial" w:cs="Arial"/>
                <w:sz w:val="20"/>
              </w:rPr>
              <w:t>https://en.wikipedia.org/wiki/Codiaeum_variegatum</w:t>
            </w:r>
            <w:r>
              <w:rPr>
                <w:rStyle w:val="5"/>
                <w:rFonts w:ascii="Arial" w:hAnsi="Arial" w:cs="Arial"/>
                <w:sz w:val="20"/>
              </w:rPr>
              <w:fldChar w:fldCharType="end"/>
            </w:r>
          </w:p>
        </w:tc>
      </w:tr>
      <w:tr>
        <w:tblPrEx>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Ex>
        <w:trPr>
          <w:trHeight w:val="850" w:hRule="atLeast"/>
        </w:trPr>
        <w:tc>
          <w:tcPr>
            <w:tcW w:w="1271" w:type="dxa"/>
            <w:shd w:val="clear" w:color="auto" w:fill="D9E2F3" w:themeFill="accent5" w:themeFillTint="33"/>
          </w:tcPr>
          <w:p>
            <w:pPr>
              <w:spacing w:line="240" w:lineRule="auto"/>
              <w:rPr>
                <w:rFonts w:ascii="Arial" w:hAnsi="Arial" w:cs="Arial"/>
                <w:sz w:val="18"/>
                <w:szCs w:val="20"/>
              </w:rPr>
            </w:pPr>
            <w:r>
              <w:rPr>
                <w:rFonts w:ascii="Arial" w:hAnsi="Arial" w:cs="Arial"/>
                <w:sz w:val="18"/>
                <w:szCs w:val="20"/>
              </w:rPr>
              <w:t>Example</w:t>
            </w:r>
          </w:p>
        </w:tc>
        <w:tc>
          <w:tcPr>
            <w:tcW w:w="1985" w:type="dxa"/>
            <w:shd w:val="clear" w:color="auto" w:fill="D9E2F3" w:themeFill="accent5" w:themeFillTint="33"/>
          </w:tcPr>
          <w:p>
            <w:pPr>
              <w:spacing w:line="240" w:lineRule="auto"/>
              <w:rPr>
                <w:rFonts w:ascii="Arial" w:hAnsi="Arial" w:cs="Arial"/>
                <w:iCs/>
                <w:color w:val="000000"/>
                <w:sz w:val="20"/>
              </w:rPr>
            </w:pPr>
            <w:r>
              <w:rPr>
                <w:rFonts w:ascii="Arial" w:hAnsi="Arial" w:cs="Arial"/>
                <w:iCs/>
                <w:color w:val="000000"/>
                <w:sz w:val="20"/>
              </w:rPr>
              <w:t>AMARYLLIDACEA</w:t>
            </w:r>
          </w:p>
        </w:tc>
        <w:tc>
          <w:tcPr>
            <w:tcW w:w="1417" w:type="dxa"/>
            <w:shd w:val="clear" w:color="auto" w:fill="D9E2F3" w:themeFill="accent5" w:themeFillTint="33"/>
          </w:tcPr>
          <w:p>
            <w:pPr>
              <w:spacing w:line="240" w:lineRule="auto"/>
              <w:rPr>
                <w:rFonts w:ascii="Arial" w:hAnsi="Arial" w:cs="Arial"/>
                <w:i/>
                <w:iCs/>
                <w:color w:val="000000"/>
                <w:sz w:val="20"/>
              </w:rPr>
            </w:pPr>
            <w:r>
              <w:rPr>
                <w:rFonts w:ascii="Arial" w:hAnsi="Arial" w:cs="Arial"/>
                <w:i/>
                <w:iCs/>
                <w:color w:val="000000"/>
                <w:sz w:val="20"/>
              </w:rPr>
              <w:t>Agapanthus</w:t>
            </w:r>
          </w:p>
        </w:tc>
        <w:tc>
          <w:tcPr>
            <w:tcW w:w="1276" w:type="dxa"/>
            <w:shd w:val="clear" w:color="auto" w:fill="D9E2F3" w:themeFill="accent5" w:themeFillTint="33"/>
          </w:tcPr>
          <w:p>
            <w:pPr>
              <w:spacing w:line="240" w:lineRule="auto"/>
              <w:rPr>
                <w:rFonts w:ascii="Arial" w:hAnsi="Arial" w:cs="Arial"/>
                <w:i/>
                <w:iCs/>
                <w:color w:val="000000"/>
                <w:sz w:val="20"/>
              </w:rPr>
            </w:pPr>
            <w:r>
              <w:rPr>
                <w:rFonts w:ascii="Arial" w:hAnsi="Arial" w:cs="Arial"/>
                <w:i/>
                <w:iCs/>
                <w:color w:val="000000"/>
                <w:sz w:val="20"/>
              </w:rPr>
              <w:t>africanus</w:t>
            </w:r>
          </w:p>
        </w:tc>
        <w:tc>
          <w:tcPr>
            <w:tcW w:w="1134" w:type="dxa"/>
            <w:shd w:val="clear" w:color="auto" w:fill="D9E2F3" w:themeFill="accent5" w:themeFillTint="33"/>
          </w:tcPr>
          <w:p>
            <w:pPr>
              <w:spacing w:line="240" w:lineRule="auto"/>
              <w:rPr>
                <w:rFonts w:ascii="Arial" w:hAnsi="Arial" w:cs="Arial"/>
                <w:color w:val="000000"/>
                <w:sz w:val="20"/>
              </w:rPr>
            </w:pPr>
            <w:r>
              <w:rPr>
                <w:rFonts w:ascii="Arial" w:hAnsi="Arial" w:cs="Arial"/>
                <w:color w:val="000000"/>
                <w:sz w:val="20"/>
              </w:rPr>
              <w:t>lily of the Nile</w:t>
            </w:r>
          </w:p>
        </w:tc>
        <w:tc>
          <w:tcPr>
            <w:tcW w:w="1276" w:type="dxa"/>
            <w:shd w:val="clear" w:color="auto" w:fill="D9E2F3" w:themeFill="accent5" w:themeFillTint="33"/>
          </w:tcPr>
          <w:p>
            <w:pPr>
              <w:spacing w:line="240" w:lineRule="auto"/>
              <w:rPr>
                <w:rFonts w:ascii="Arial" w:hAnsi="Arial" w:cs="Arial"/>
                <w:color w:val="000000"/>
                <w:sz w:val="20"/>
              </w:rPr>
            </w:pPr>
            <w:r>
              <w:rPr>
                <w:rFonts w:ascii="Arial" w:hAnsi="Arial" w:cs="Arial"/>
                <w:color w:val="000000"/>
                <w:sz w:val="20"/>
              </w:rPr>
              <w:t>Groundcover</w:t>
            </w:r>
          </w:p>
        </w:tc>
        <w:tc>
          <w:tcPr>
            <w:tcW w:w="1559" w:type="dxa"/>
            <w:shd w:val="clear" w:color="auto" w:fill="D9E2F3" w:themeFill="accent5" w:themeFillTint="33"/>
          </w:tcPr>
          <w:p>
            <w:pPr>
              <w:spacing w:line="240" w:lineRule="auto"/>
              <w:rPr>
                <w:rFonts w:ascii="Arial" w:hAnsi="Arial" w:cs="Arial"/>
                <w:color w:val="000000"/>
                <w:sz w:val="20"/>
              </w:rPr>
            </w:pPr>
            <w:r>
              <w:rPr>
                <w:rFonts w:ascii="Arial" w:hAnsi="Arial" w:cs="Arial"/>
                <w:color w:val="000000"/>
                <w:sz w:val="20"/>
              </w:rPr>
              <w:t>Evergreen</w:t>
            </w:r>
          </w:p>
        </w:tc>
        <w:tc>
          <w:tcPr>
            <w:tcW w:w="1701" w:type="dxa"/>
            <w:shd w:val="clear" w:color="auto" w:fill="D9E2F3" w:themeFill="accent5" w:themeFillTint="33"/>
          </w:tcPr>
          <w:p>
            <w:pPr>
              <w:spacing w:line="240" w:lineRule="auto"/>
              <w:rPr>
                <w:rFonts w:ascii="Arial" w:hAnsi="Arial" w:cs="Arial"/>
                <w:color w:val="000000"/>
                <w:sz w:val="20"/>
              </w:rPr>
            </w:pPr>
            <w:r>
              <w:rPr>
                <w:rFonts w:ascii="Arial" w:hAnsi="Arial" w:cs="Arial"/>
                <w:color w:val="000000"/>
                <w:sz w:val="20"/>
              </w:rPr>
              <w:t>South Africa</w:t>
            </w:r>
          </w:p>
        </w:tc>
        <w:tc>
          <w:tcPr>
            <w:tcW w:w="2941" w:type="dxa"/>
            <w:shd w:val="clear" w:color="auto" w:fill="D9E2F3" w:themeFill="accent5" w:themeFillTint="33"/>
          </w:tcPr>
          <w:p>
            <w:pPr>
              <w:spacing w:line="240" w:lineRule="auto"/>
              <w:rPr>
                <w:rFonts w:ascii="Arial" w:hAnsi="Arial" w:cs="Arial"/>
                <w:color w:val="0563C1"/>
                <w:sz w:val="20"/>
                <w:u w:val="single"/>
              </w:rPr>
            </w:pPr>
            <w:r>
              <w:fldChar w:fldCharType="begin"/>
            </w:r>
            <w:r>
              <w:instrText xml:space="preserve"> HYPERLINK "https://en.wikipedia.org/wiki/Jacaranda_mimosifolia" </w:instrText>
            </w:r>
            <w:r>
              <w:fldChar w:fldCharType="separate"/>
            </w:r>
            <w:r>
              <w:rPr>
                <w:rStyle w:val="5"/>
                <w:rFonts w:ascii="Arial" w:hAnsi="Arial" w:cs="Arial"/>
                <w:sz w:val="20"/>
              </w:rPr>
              <w:t>https://en.wikipedia.org/wiki/Jacaranda_mimosifolia</w:t>
            </w:r>
            <w:r>
              <w:rPr>
                <w:rStyle w:val="5"/>
                <w:rFonts w:ascii="Arial" w:hAnsi="Arial" w:cs="Arial"/>
                <w:sz w:val="20"/>
              </w:rPr>
              <w:fldChar w:fldCharType="end"/>
            </w:r>
          </w:p>
        </w:tc>
      </w:tr>
      <w:tr>
        <w:tblPrEx>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Ex>
        <w:trPr>
          <w:trHeight w:val="850" w:hRule="atLeast"/>
        </w:trPr>
        <w:tc>
          <w:tcPr>
            <w:tcW w:w="1271" w:type="dxa"/>
            <w:shd w:val="clear" w:color="auto" w:fill="B4C6E7" w:themeFill="accent5" w:themeFillTint="66"/>
          </w:tcPr>
          <w:p>
            <w:pPr>
              <w:spacing w:line="240" w:lineRule="auto"/>
              <w:rPr>
                <w:rFonts w:ascii="Arial" w:hAnsi="Arial" w:cs="Arial"/>
                <w:sz w:val="18"/>
                <w:szCs w:val="20"/>
              </w:rPr>
            </w:pPr>
            <w:r>
              <w:rPr>
                <w:rFonts w:ascii="Arial" w:hAnsi="Arial" w:cs="Arial"/>
                <w:sz w:val="18"/>
                <w:szCs w:val="20"/>
              </w:rPr>
              <w:t>Example</w:t>
            </w:r>
          </w:p>
        </w:tc>
        <w:tc>
          <w:tcPr>
            <w:tcW w:w="1985" w:type="dxa"/>
            <w:shd w:val="clear" w:color="auto" w:fill="B4C6E7" w:themeFill="accent5" w:themeFillTint="66"/>
          </w:tcPr>
          <w:p>
            <w:pPr>
              <w:spacing w:line="240" w:lineRule="auto"/>
              <w:rPr>
                <w:rFonts w:ascii="Arial" w:hAnsi="Arial" w:cs="Arial"/>
                <w:iCs/>
                <w:color w:val="000000"/>
                <w:sz w:val="20"/>
              </w:rPr>
            </w:pPr>
            <w:r>
              <w:rPr>
                <w:rFonts w:ascii="Arial" w:hAnsi="Arial" w:cs="Arial"/>
                <w:iCs/>
                <w:color w:val="000000"/>
                <w:sz w:val="20"/>
              </w:rPr>
              <w:t>MYRTACEAE</w:t>
            </w:r>
          </w:p>
        </w:tc>
        <w:tc>
          <w:tcPr>
            <w:tcW w:w="1417" w:type="dxa"/>
            <w:shd w:val="clear" w:color="auto" w:fill="B4C6E7" w:themeFill="accent5" w:themeFillTint="66"/>
          </w:tcPr>
          <w:p>
            <w:pPr>
              <w:spacing w:line="240" w:lineRule="auto"/>
              <w:rPr>
                <w:rFonts w:ascii="Arial" w:hAnsi="Arial" w:cs="Arial"/>
                <w:i/>
                <w:iCs/>
                <w:color w:val="000000"/>
                <w:sz w:val="20"/>
              </w:rPr>
            </w:pPr>
            <w:r>
              <w:rPr>
                <w:rFonts w:ascii="Arial" w:hAnsi="Arial" w:cs="Arial"/>
                <w:i/>
                <w:iCs/>
                <w:color w:val="000000"/>
                <w:sz w:val="20"/>
              </w:rPr>
              <w:t>Callistemon</w:t>
            </w:r>
          </w:p>
        </w:tc>
        <w:tc>
          <w:tcPr>
            <w:tcW w:w="1276" w:type="dxa"/>
            <w:shd w:val="clear" w:color="auto" w:fill="B4C6E7" w:themeFill="accent5" w:themeFillTint="66"/>
          </w:tcPr>
          <w:p>
            <w:pPr>
              <w:spacing w:line="240" w:lineRule="auto"/>
              <w:rPr>
                <w:rFonts w:ascii="Arial" w:hAnsi="Arial" w:cs="Arial"/>
                <w:i/>
                <w:iCs/>
                <w:color w:val="000000"/>
                <w:sz w:val="20"/>
              </w:rPr>
            </w:pPr>
            <w:r>
              <w:rPr>
                <w:rFonts w:ascii="Arial" w:hAnsi="Arial" w:cs="Arial"/>
                <w:i/>
                <w:iCs/>
                <w:color w:val="000000"/>
                <w:sz w:val="20"/>
              </w:rPr>
              <w:t>Vminalis</w:t>
            </w:r>
          </w:p>
        </w:tc>
        <w:tc>
          <w:tcPr>
            <w:tcW w:w="1134" w:type="dxa"/>
            <w:shd w:val="clear" w:color="auto" w:fill="B4C6E7" w:themeFill="accent5" w:themeFillTint="66"/>
          </w:tcPr>
          <w:p>
            <w:pPr>
              <w:spacing w:line="240" w:lineRule="auto"/>
              <w:rPr>
                <w:rFonts w:ascii="Arial" w:hAnsi="Arial" w:cs="Arial"/>
                <w:color w:val="000000"/>
                <w:sz w:val="20"/>
              </w:rPr>
            </w:pPr>
            <w:r>
              <w:rPr>
                <w:rFonts w:ascii="Arial" w:hAnsi="Arial" w:cs="Arial"/>
                <w:color w:val="000000"/>
                <w:sz w:val="20"/>
              </w:rPr>
              <w:t>Bottlebrush</w:t>
            </w:r>
          </w:p>
        </w:tc>
        <w:tc>
          <w:tcPr>
            <w:tcW w:w="1276" w:type="dxa"/>
            <w:shd w:val="clear" w:color="auto" w:fill="B4C6E7" w:themeFill="accent5" w:themeFillTint="66"/>
          </w:tcPr>
          <w:p>
            <w:pPr>
              <w:spacing w:line="240" w:lineRule="auto"/>
              <w:rPr>
                <w:rFonts w:ascii="Arial" w:hAnsi="Arial" w:cs="Arial"/>
                <w:color w:val="000000"/>
                <w:sz w:val="20"/>
              </w:rPr>
            </w:pPr>
            <w:r>
              <w:rPr>
                <w:rFonts w:ascii="Arial" w:hAnsi="Arial" w:cs="Arial"/>
                <w:color w:val="000000"/>
                <w:sz w:val="20"/>
              </w:rPr>
              <w:t>Tree</w:t>
            </w:r>
          </w:p>
        </w:tc>
        <w:tc>
          <w:tcPr>
            <w:tcW w:w="1559" w:type="dxa"/>
            <w:shd w:val="clear" w:color="auto" w:fill="B4C6E7" w:themeFill="accent5" w:themeFillTint="66"/>
          </w:tcPr>
          <w:p>
            <w:pPr>
              <w:spacing w:line="240" w:lineRule="auto"/>
              <w:rPr>
                <w:rFonts w:ascii="Arial" w:hAnsi="Arial" w:cs="Arial"/>
                <w:color w:val="000000"/>
                <w:sz w:val="20"/>
              </w:rPr>
            </w:pPr>
            <w:r>
              <w:rPr>
                <w:rFonts w:ascii="Arial" w:hAnsi="Arial" w:cs="Arial"/>
                <w:color w:val="000000"/>
                <w:sz w:val="20"/>
              </w:rPr>
              <w:t>Evergreen</w:t>
            </w:r>
          </w:p>
        </w:tc>
        <w:tc>
          <w:tcPr>
            <w:tcW w:w="1701" w:type="dxa"/>
            <w:shd w:val="clear" w:color="auto" w:fill="B4C6E7" w:themeFill="accent5" w:themeFillTint="66"/>
          </w:tcPr>
          <w:p>
            <w:pPr>
              <w:spacing w:line="240" w:lineRule="auto"/>
              <w:rPr>
                <w:rFonts w:ascii="Arial" w:hAnsi="Arial" w:cs="Arial"/>
                <w:color w:val="000000"/>
                <w:sz w:val="20"/>
              </w:rPr>
            </w:pPr>
            <w:r>
              <w:rPr>
                <w:rFonts w:ascii="Arial" w:hAnsi="Arial" w:cs="Arial"/>
                <w:color w:val="000000"/>
                <w:sz w:val="20"/>
              </w:rPr>
              <w:t>Australia</w:t>
            </w:r>
          </w:p>
        </w:tc>
        <w:tc>
          <w:tcPr>
            <w:tcW w:w="2941" w:type="dxa"/>
            <w:shd w:val="clear" w:color="auto" w:fill="B4C6E7" w:themeFill="accent5" w:themeFillTint="66"/>
          </w:tcPr>
          <w:p>
            <w:pPr>
              <w:spacing w:line="240" w:lineRule="auto"/>
              <w:rPr>
                <w:rFonts w:ascii="Arial" w:hAnsi="Arial" w:cs="Arial"/>
                <w:color w:val="0563C1"/>
                <w:sz w:val="20"/>
                <w:u w:val="single"/>
              </w:rPr>
            </w:pPr>
            <w:r>
              <w:fldChar w:fldCharType="begin"/>
            </w:r>
            <w:r>
              <w:instrText xml:space="preserve"> HYPERLINK "https://en.wikipedia.org/wiki/Callistemon" </w:instrText>
            </w:r>
            <w:r>
              <w:fldChar w:fldCharType="separate"/>
            </w:r>
            <w:r>
              <w:rPr>
                <w:rStyle w:val="5"/>
                <w:rFonts w:ascii="Arial" w:hAnsi="Arial" w:cs="Arial"/>
                <w:sz w:val="20"/>
              </w:rPr>
              <w:t>https://en.wikipedia.org/wiki/Callistemon</w:t>
            </w:r>
            <w:r>
              <w:rPr>
                <w:rStyle w:val="5"/>
                <w:rFonts w:ascii="Arial" w:hAnsi="Arial" w:cs="Arial"/>
                <w:sz w:val="20"/>
              </w:rPr>
              <w:fldChar w:fldCharType="end"/>
            </w:r>
          </w:p>
        </w:tc>
      </w:tr>
      <w:tr>
        <w:tblPrEx>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Ex>
        <w:trPr>
          <w:trHeight w:val="850" w:hRule="atLeast"/>
        </w:trPr>
        <w:tc>
          <w:tcPr>
            <w:tcW w:w="1271" w:type="dxa"/>
            <w:shd w:val="clear" w:color="auto" w:fill="D9E2F3" w:themeFill="accent5" w:themeFillTint="33"/>
          </w:tcPr>
          <w:p>
            <w:pPr>
              <w:spacing w:line="240" w:lineRule="auto"/>
              <w:rPr>
                <w:rFonts w:ascii="Arial" w:hAnsi="Arial" w:cs="Arial"/>
                <w:sz w:val="18"/>
                <w:szCs w:val="20"/>
              </w:rPr>
            </w:pPr>
            <w:r>
              <w:rPr>
                <w:rFonts w:ascii="Arial" w:hAnsi="Arial" w:cs="Arial"/>
                <w:sz w:val="18"/>
                <w:szCs w:val="20"/>
              </w:rPr>
              <w:t>Example</w:t>
            </w:r>
          </w:p>
        </w:tc>
        <w:tc>
          <w:tcPr>
            <w:tcW w:w="1985" w:type="dxa"/>
            <w:shd w:val="clear" w:color="auto" w:fill="D9E2F3" w:themeFill="accent5" w:themeFillTint="33"/>
          </w:tcPr>
          <w:p>
            <w:pPr>
              <w:spacing w:line="240" w:lineRule="auto"/>
              <w:rPr>
                <w:rFonts w:ascii="Arial" w:hAnsi="Arial" w:cs="Arial"/>
                <w:iCs/>
                <w:color w:val="000000"/>
                <w:sz w:val="20"/>
              </w:rPr>
            </w:pPr>
            <w:r>
              <w:rPr>
                <w:rFonts w:ascii="Arial" w:hAnsi="Arial" w:cs="Arial"/>
                <w:iCs/>
                <w:color w:val="000000"/>
                <w:sz w:val="20"/>
              </w:rPr>
              <w:t>LYTHRACEAE</w:t>
            </w:r>
          </w:p>
        </w:tc>
        <w:tc>
          <w:tcPr>
            <w:tcW w:w="1417" w:type="dxa"/>
            <w:shd w:val="clear" w:color="auto" w:fill="D9E2F3" w:themeFill="accent5" w:themeFillTint="33"/>
          </w:tcPr>
          <w:p>
            <w:pPr>
              <w:spacing w:line="240" w:lineRule="auto"/>
              <w:rPr>
                <w:rFonts w:ascii="Arial" w:hAnsi="Arial" w:cs="Arial"/>
                <w:i/>
                <w:iCs/>
                <w:color w:val="000000"/>
                <w:sz w:val="20"/>
              </w:rPr>
            </w:pPr>
            <w:r>
              <w:rPr>
                <w:rFonts w:ascii="Arial" w:hAnsi="Arial" w:cs="Arial"/>
                <w:i/>
                <w:iCs/>
                <w:color w:val="000000"/>
                <w:sz w:val="20"/>
              </w:rPr>
              <w:t>Largerstroemia</w:t>
            </w:r>
          </w:p>
        </w:tc>
        <w:tc>
          <w:tcPr>
            <w:tcW w:w="1276" w:type="dxa"/>
            <w:shd w:val="clear" w:color="auto" w:fill="D9E2F3" w:themeFill="accent5" w:themeFillTint="33"/>
          </w:tcPr>
          <w:p>
            <w:pPr>
              <w:spacing w:line="240" w:lineRule="auto"/>
              <w:rPr>
                <w:rFonts w:ascii="Arial" w:hAnsi="Arial" w:cs="Arial"/>
                <w:i/>
                <w:iCs/>
                <w:color w:val="000000"/>
                <w:sz w:val="20"/>
              </w:rPr>
            </w:pPr>
            <w:r>
              <w:rPr>
                <w:rFonts w:ascii="Arial" w:hAnsi="Arial" w:cs="Arial"/>
                <w:i/>
                <w:iCs/>
                <w:color w:val="000000"/>
                <w:sz w:val="20"/>
              </w:rPr>
              <w:t>indica</w:t>
            </w:r>
          </w:p>
        </w:tc>
        <w:tc>
          <w:tcPr>
            <w:tcW w:w="1134" w:type="dxa"/>
            <w:shd w:val="clear" w:color="auto" w:fill="D9E2F3" w:themeFill="accent5" w:themeFillTint="33"/>
          </w:tcPr>
          <w:p>
            <w:pPr>
              <w:spacing w:line="240" w:lineRule="auto"/>
              <w:rPr>
                <w:rFonts w:ascii="Arial" w:hAnsi="Arial" w:cs="Arial"/>
                <w:color w:val="000000"/>
                <w:sz w:val="20"/>
              </w:rPr>
            </w:pPr>
            <w:r>
              <w:rPr>
                <w:rFonts w:ascii="Arial" w:hAnsi="Arial" w:cs="Arial"/>
                <w:color w:val="000000"/>
                <w:sz w:val="20"/>
              </w:rPr>
              <w:t>Crepe myrtle</w:t>
            </w:r>
          </w:p>
        </w:tc>
        <w:tc>
          <w:tcPr>
            <w:tcW w:w="1276" w:type="dxa"/>
            <w:shd w:val="clear" w:color="auto" w:fill="D9E2F3" w:themeFill="accent5" w:themeFillTint="33"/>
          </w:tcPr>
          <w:p>
            <w:pPr>
              <w:spacing w:line="240" w:lineRule="auto"/>
              <w:rPr>
                <w:rFonts w:ascii="Arial" w:hAnsi="Arial" w:cs="Arial"/>
                <w:color w:val="000000"/>
                <w:sz w:val="20"/>
              </w:rPr>
            </w:pPr>
            <w:r>
              <w:rPr>
                <w:rFonts w:ascii="Arial" w:hAnsi="Arial" w:cs="Arial"/>
                <w:color w:val="000000"/>
                <w:sz w:val="20"/>
              </w:rPr>
              <w:t>Tree</w:t>
            </w:r>
          </w:p>
        </w:tc>
        <w:tc>
          <w:tcPr>
            <w:tcW w:w="1559" w:type="dxa"/>
            <w:shd w:val="clear" w:color="auto" w:fill="D9E2F3" w:themeFill="accent5" w:themeFillTint="33"/>
          </w:tcPr>
          <w:p>
            <w:pPr>
              <w:spacing w:line="240" w:lineRule="auto"/>
              <w:rPr>
                <w:rFonts w:ascii="Arial" w:hAnsi="Arial" w:cs="Arial"/>
                <w:color w:val="000000"/>
                <w:sz w:val="20"/>
              </w:rPr>
            </w:pPr>
            <w:r>
              <w:rPr>
                <w:rFonts w:ascii="Arial" w:hAnsi="Arial" w:cs="Arial"/>
                <w:color w:val="000000"/>
                <w:sz w:val="20"/>
              </w:rPr>
              <w:t>Deciduous </w:t>
            </w:r>
          </w:p>
        </w:tc>
        <w:tc>
          <w:tcPr>
            <w:tcW w:w="1701" w:type="dxa"/>
            <w:shd w:val="clear" w:color="auto" w:fill="D9E2F3" w:themeFill="accent5" w:themeFillTint="33"/>
          </w:tcPr>
          <w:p>
            <w:pPr>
              <w:spacing w:line="240" w:lineRule="auto"/>
              <w:rPr>
                <w:rFonts w:ascii="Arial" w:hAnsi="Arial" w:cs="Arial"/>
                <w:color w:val="000000"/>
                <w:sz w:val="20"/>
              </w:rPr>
            </w:pPr>
            <w:r>
              <w:rPr>
                <w:rFonts w:ascii="Arial" w:hAnsi="Arial" w:cs="Arial"/>
                <w:color w:val="000000"/>
                <w:sz w:val="20"/>
              </w:rPr>
              <w:t>China</w:t>
            </w:r>
          </w:p>
        </w:tc>
        <w:tc>
          <w:tcPr>
            <w:tcW w:w="2941" w:type="dxa"/>
            <w:shd w:val="clear" w:color="auto" w:fill="D9E2F3" w:themeFill="accent5" w:themeFillTint="33"/>
          </w:tcPr>
          <w:p>
            <w:pPr>
              <w:spacing w:line="240" w:lineRule="auto"/>
              <w:rPr>
                <w:rFonts w:ascii="Arial" w:hAnsi="Arial" w:cs="Arial"/>
                <w:color w:val="0563C1"/>
                <w:sz w:val="20"/>
                <w:u w:val="single"/>
              </w:rPr>
            </w:pPr>
            <w:r>
              <w:fldChar w:fldCharType="begin"/>
            </w:r>
            <w:r>
              <w:instrText xml:space="preserve"> HYPERLINK "https://en.wikipedia.org/wiki/Lagerstroemia_indica" </w:instrText>
            </w:r>
            <w:r>
              <w:fldChar w:fldCharType="separate"/>
            </w:r>
            <w:r>
              <w:rPr>
                <w:rStyle w:val="5"/>
                <w:rFonts w:ascii="Arial" w:hAnsi="Arial" w:cs="Arial"/>
                <w:sz w:val="20"/>
              </w:rPr>
              <w:t>https://en.wikipedia.org/wiki/Lagerstroemia_indica</w:t>
            </w:r>
            <w:r>
              <w:rPr>
                <w:rStyle w:val="5"/>
                <w:rFonts w:ascii="Arial" w:hAnsi="Arial" w:cs="Arial"/>
                <w:sz w:val="20"/>
              </w:rPr>
              <w:fldChar w:fldCharType="end"/>
            </w:r>
          </w:p>
        </w:tc>
      </w:tr>
      <w:tr>
        <w:tblPrEx>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Ex>
        <w:trPr>
          <w:trHeight w:val="850" w:hRule="atLeast"/>
        </w:trPr>
        <w:tc>
          <w:tcPr>
            <w:tcW w:w="1271" w:type="dxa"/>
            <w:shd w:val="clear" w:color="auto" w:fill="B4C6E7" w:themeFill="accent5" w:themeFillTint="66"/>
          </w:tcPr>
          <w:p>
            <w:pPr>
              <w:spacing w:line="240" w:lineRule="auto"/>
              <w:rPr>
                <w:rFonts w:ascii="Arial" w:hAnsi="Arial" w:cs="Arial"/>
                <w:sz w:val="18"/>
                <w:szCs w:val="20"/>
              </w:rPr>
            </w:pPr>
            <w:r>
              <w:rPr>
                <w:rFonts w:ascii="Arial" w:hAnsi="Arial" w:cs="Arial"/>
                <w:sz w:val="18"/>
                <w:szCs w:val="20"/>
              </w:rPr>
              <w:t>Example</w:t>
            </w:r>
          </w:p>
        </w:tc>
        <w:tc>
          <w:tcPr>
            <w:tcW w:w="1985" w:type="dxa"/>
            <w:shd w:val="clear" w:color="auto" w:fill="B4C6E7" w:themeFill="accent5" w:themeFillTint="66"/>
          </w:tcPr>
          <w:p>
            <w:pPr>
              <w:spacing w:line="240" w:lineRule="auto"/>
              <w:rPr>
                <w:rFonts w:ascii="Arial" w:hAnsi="Arial" w:cs="Arial"/>
                <w:iCs/>
                <w:color w:val="000000"/>
                <w:sz w:val="20"/>
              </w:rPr>
            </w:pPr>
            <w:r>
              <w:rPr>
                <w:rFonts w:ascii="Arial" w:hAnsi="Arial" w:cs="Arial"/>
                <w:iCs/>
                <w:color w:val="000000"/>
                <w:sz w:val="20"/>
              </w:rPr>
              <w:t>CUPRESSACEAE</w:t>
            </w:r>
          </w:p>
        </w:tc>
        <w:tc>
          <w:tcPr>
            <w:tcW w:w="1417" w:type="dxa"/>
            <w:shd w:val="clear" w:color="auto" w:fill="B4C6E7" w:themeFill="accent5" w:themeFillTint="66"/>
          </w:tcPr>
          <w:p>
            <w:pPr>
              <w:spacing w:line="240" w:lineRule="auto"/>
              <w:rPr>
                <w:rFonts w:ascii="Arial" w:hAnsi="Arial" w:cs="Arial"/>
                <w:i/>
                <w:iCs/>
                <w:color w:val="000000"/>
                <w:sz w:val="20"/>
              </w:rPr>
            </w:pPr>
            <w:r>
              <w:rPr>
                <w:rFonts w:ascii="Arial" w:hAnsi="Arial" w:cs="Arial"/>
                <w:i/>
                <w:iCs/>
                <w:color w:val="000000"/>
                <w:sz w:val="20"/>
              </w:rPr>
              <w:t>Cupressus</w:t>
            </w:r>
          </w:p>
        </w:tc>
        <w:tc>
          <w:tcPr>
            <w:tcW w:w="1276" w:type="dxa"/>
            <w:shd w:val="clear" w:color="auto" w:fill="B4C6E7" w:themeFill="accent5" w:themeFillTint="66"/>
          </w:tcPr>
          <w:p>
            <w:pPr>
              <w:spacing w:line="240" w:lineRule="auto"/>
              <w:rPr>
                <w:rFonts w:ascii="Arial" w:hAnsi="Arial" w:cs="Arial"/>
                <w:i/>
                <w:iCs/>
                <w:color w:val="000000"/>
                <w:sz w:val="20"/>
              </w:rPr>
            </w:pPr>
            <w:r>
              <w:rPr>
                <w:rFonts w:ascii="Arial" w:hAnsi="Arial" w:cs="Arial"/>
                <w:i/>
                <w:iCs/>
                <w:color w:val="000000"/>
                <w:sz w:val="20"/>
              </w:rPr>
              <w:t>sempervirens</w:t>
            </w:r>
          </w:p>
        </w:tc>
        <w:tc>
          <w:tcPr>
            <w:tcW w:w="1134" w:type="dxa"/>
            <w:shd w:val="clear" w:color="auto" w:fill="B4C6E7" w:themeFill="accent5" w:themeFillTint="66"/>
          </w:tcPr>
          <w:p>
            <w:pPr>
              <w:spacing w:line="240" w:lineRule="auto"/>
              <w:rPr>
                <w:rFonts w:ascii="Arial" w:hAnsi="Arial" w:cs="Arial"/>
                <w:color w:val="000000"/>
                <w:sz w:val="20"/>
              </w:rPr>
            </w:pPr>
            <w:r>
              <w:rPr>
                <w:rFonts w:ascii="Arial" w:hAnsi="Arial" w:cs="Arial"/>
                <w:color w:val="000000"/>
                <w:sz w:val="20"/>
              </w:rPr>
              <w:t>Pencil pine</w:t>
            </w:r>
          </w:p>
        </w:tc>
        <w:tc>
          <w:tcPr>
            <w:tcW w:w="1276" w:type="dxa"/>
            <w:shd w:val="clear" w:color="auto" w:fill="B4C6E7" w:themeFill="accent5" w:themeFillTint="66"/>
          </w:tcPr>
          <w:p>
            <w:pPr>
              <w:spacing w:line="240" w:lineRule="auto"/>
              <w:rPr>
                <w:rFonts w:ascii="Arial" w:hAnsi="Arial" w:cs="Arial"/>
                <w:color w:val="000000"/>
                <w:sz w:val="20"/>
              </w:rPr>
            </w:pPr>
            <w:r>
              <w:rPr>
                <w:rFonts w:ascii="Arial" w:hAnsi="Arial" w:cs="Arial"/>
                <w:color w:val="000000"/>
                <w:sz w:val="20"/>
              </w:rPr>
              <w:t>Coniferous tree</w:t>
            </w:r>
          </w:p>
        </w:tc>
        <w:tc>
          <w:tcPr>
            <w:tcW w:w="1559" w:type="dxa"/>
            <w:shd w:val="clear" w:color="auto" w:fill="B4C6E7" w:themeFill="accent5" w:themeFillTint="66"/>
          </w:tcPr>
          <w:p>
            <w:pPr>
              <w:spacing w:line="240" w:lineRule="auto"/>
              <w:rPr>
                <w:rFonts w:ascii="Arial" w:hAnsi="Arial" w:cs="Arial"/>
                <w:color w:val="000000"/>
                <w:sz w:val="20"/>
              </w:rPr>
            </w:pPr>
            <w:r>
              <w:rPr>
                <w:rFonts w:ascii="Arial" w:hAnsi="Arial" w:cs="Arial"/>
                <w:color w:val="000000"/>
                <w:sz w:val="20"/>
              </w:rPr>
              <w:t xml:space="preserve">Evergreen </w:t>
            </w:r>
          </w:p>
        </w:tc>
        <w:tc>
          <w:tcPr>
            <w:tcW w:w="1701" w:type="dxa"/>
            <w:shd w:val="clear" w:color="auto" w:fill="B4C6E7" w:themeFill="accent5" w:themeFillTint="66"/>
          </w:tcPr>
          <w:p>
            <w:pPr>
              <w:spacing w:line="240" w:lineRule="auto"/>
              <w:rPr>
                <w:rFonts w:ascii="Arial" w:hAnsi="Arial" w:cs="Arial"/>
                <w:color w:val="000000"/>
                <w:sz w:val="20"/>
              </w:rPr>
            </w:pPr>
            <w:r>
              <w:rPr>
                <w:rFonts w:ascii="Arial" w:hAnsi="Arial" w:cs="Arial"/>
                <w:color w:val="000000"/>
                <w:sz w:val="20"/>
              </w:rPr>
              <w:t>East Mediterranean</w:t>
            </w:r>
          </w:p>
        </w:tc>
        <w:tc>
          <w:tcPr>
            <w:tcW w:w="2941" w:type="dxa"/>
            <w:shd w:val="clear" w:color="auto" w:fill="B4C6E7" w:themeFill="accent5" w:themeFillTint="66"/>
          </w:tcPr>
          <w:p>
            <w:pPr>
              <w:spacing w:line="240" w:lineRule="auto"/>
              <w:rPr>
                <w:rFonts w:ascii="Arial" w:hAnsi="Arial" w:cs="Arial"/>
                <w:color w:val="0563C1"/>
                <w:sz w:val="20"/>
                <w:u w:val="single"/>
              </w:rPr>
            </w:pPr>
            <w:r>
              <w:fldChar w:fldCharType="begin"/>
            </w:r>
            <w:r>
              <w:instrText xml:space="preserve"> HYPERLINK "https://en.wikipedia.org/wiki/Cupressus_sempervirens" </w:instrText>
            </w:r>
            <w:r>
              <w:fldChar w:fldCharType="separate"/>
            </w:r>
            <w:r>
              <w:rPr>
                <w:rStyle w:val="5"/>
                <w:rFonts w:ascii="Arial" w:hAnsi="Arial" w:cs="Arial"/>
                <w:sz w:val="20"/>
              </w:rPr>
              <w:t>https://en.wikipedia.org/wiki/Cupressus_sempervirens</w:t>
            </w:r>
            <w:r>
              <w:rPr>
                <w:rStyle w:val="5"/>
                <w:rFonts w:ascii="Arial" w:hAnsi="Arial" w:cs="Arial"/>
                <w:sz w:val="20"/>
              </w:rPr>
              <w:fldChar w:fldCharType="end"/>
            </w:r>
          </w:p>
        </w:tc>
      </w:tr>
      <w:tr>
        <w:tblPrEx>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Ex>
        <w:trPr>
          <w:trHeight w:val="850" w:hRule="atLeast"/>
        </w:trPr>
        <w:tc>
          <w:tcPr>
            <w:tcW w:w="1271" w:type="dxa"/>
            <w:shd w:val="clear" w:color="auto" w:fill="D9E2F3" w:themeFill="accent5" w:themeFillTint="33"/>
          </w:tcPr>
          <w:p>
            <w:pPr>
              <w:spacing w:line="240" w:lineRule="auto"/>
              <w:rPr>
                <w:rFonts w:ascii="Arial" w:hAnsi="Arial" w:cs="Arial"/>
                <w:sz w:val="18"/>
                <w:szCs w:val="20"/>
              </w:rPr>
            </w:pPr>
            <w:r>
              <w:rPr>
                <w:rFonts w:ascii="Arial" w:hAnsi="Arial" w:cs="Arial"/>
                <w:sz w:val="18"/>
                <w:szCs w:val="20"/>
              </w:rPr>
              <w:t>Example</w:t>
            </w:r>
          </w:p>
        </w:tc>
        <w:tc>
          <w:tcPr>
            <w:tcW w:w="1985" w:type="dxa"/>
            <w:shd w:val="clear" w:color="auto" w:fill="D9E2F3" w:themeFill="accent5" w:themeFillTint="33"/>
          </w:tcPr>
          <w:p>
            <w:pPr>
              <w:spacing w:line="240" w:lineRule="auto"/>
              <w:rPr>
                <w:rFonts w:ascii="Arial" w:hAnsi="Arial" w:cs="Arial"/>
                <w:iCs/>
                <w:color w:val="000000"/>
                <w:sz w:val="20"/>
              </w:rPr>
            </w:pPr>
            <w:r>
              <w:rPr>
                <w:rFonts w:ascii="Arial" w:hAnsi="Arial" w:cs="Arial"/>
                <w:iCs/>
                <w:color w:val="000000"/>
                <w:sz w:val="20"/>
              </w:rPr>
              <w:t>ARAUCARIACEAE</w:t>
            </w:r>
          </w:p>
        </w:tc>
        <w:tc>
          <w:tcPr>
            <w:tcW w:w="1417" w:type="dxa"/>
            <w:shd w:val="clear" w:color="auto" w:fill="D9E2F3" w:themeFill="accent5" w:themeFillTint="33"/>
          </w:tcPr>
          <w:p>
            <w:pPr>
              <w:spacing w:line="240" w:lineRule="auto"/>
              <w:rPr>
                <w:rFonts w:ascii="Arial" w:hAnsi="Arial" w:cs="Arial"/>
                <w:i/>
                <w:iCs/>
                <w:color w:val="000000"/>
                <w:sz w:val="20"/>
              </w:rPr>
            </w:pPr>
            <w:r>
              <w:rPr>
                <w:rFonts w:ascii="Arial" w:hAnsi="Arial" w:cs="Arial"/>
                <w:i/>
                <w:iCs/>
                <w:color w:val="000000"/>
                <w:sz w:val="20"/>
              </w:rPr>
              <w:t>Araucaria</w:t>
            </w:r>
          </w:p>
        </w:tc>
        <w:tc>
          <w:tcPr>
            <w:tcW w:w="1276" w:type="dxa"/>
            <w:shd w:val="clear" w:color="auto" w:fill="D9E2F3" w:themeFill="accent5" w:themeFillTint="33"/>
          </w:tcPr>
          <w:p>
            <w:pPr>
              <w:spacing w:line="240" w:lineRule="auto"/>
              <w:rPr>
                <w:rFonts w:ascii="Arial" w:hAnsi="Arial" w:cs="Arial"/>
                <w:i/>
                <w:iCs/>
                <w:color w:val="000000"/>
                <w:sz w:val="20"/>
              </w:rPr>
            </w:pPr>
            <w:r>
              <w:rPr>
                <w:rFonts w:ascii="Arial" w:hAnsi="Arial" w:cs="Arial"/>
                <w:i/>
                <w:iCs/>
                <w:color w:val="000000"/>
                <w:sz w:val="20"/>
              </w:rPr>
              <w:t>bidwillii</w:t>
            </w:r>
          </w:p>
        </w:tc>
        <w:tc>
          <w:tcPr>
            <w:tcW w:w="1134" w:type="dxa"/>
            <w:shd w:val="clear" w:color="auto" w:fill="D9E2F3" w:themeFill="accent5" w:themeFillTint="33"/>
          </w:tcPr>
          <w:p>
            <w:pPr>
              <w:spacing w:line="240" w:lineRule="auto"/>
              <w:rPr>
                <w:rFonts w:ascii="Arial" w:hAnsi="Arial" w:cs="Arial"/>
                <w:color w:val="000000"/>
                <w:sz w:val="20"/>
              </w:rPr>
            </w:pPr>
            <w:r>
              <w:rPr>
                <w:rFonts w:ascii="Arial" w:hAnsi="Arial" w:cs="Arial"/>
                <w:color w:val="000000"/>
                <w:sz w:val="20"/>
              </w:rPr>
              <w:t>Bunya pine</w:t>
            </w:r>
          </w:p>
        </w:tc>
        <w:tc>
          <w:tcPr>
            <w:tcW w:w="1276" w:type="dxa"/>
            <w:shd w:val="clear" w:color="auto" w:fill="D9E2F3" w:themeFill="accent5" w:themeFillTint="33"/>
          </w:tcPr>
          <w:p>
            <w:pPr>
              <w:spacing w:line="240" w:lineRule="auto"/>
              <w:rPr>
                <w:rFonts w:ascii="Arial" w:hAnsi="Arial" w:cs="Arial"/>
                <w:color w:val="000000"/>
                <w:sz w:val="20"/>
              </w:rPr>
            </w:pPr>
            <w:r>
              <w:rPr>
                <w:rFonts w:ascii="Arial" w:hAnsi="Arial" w:cs="Arial"/>
                <w:color w:val="000000"/>
                <w:sz w:val="20"/>
              </w:rPr>
              <w:t>Coniferous tree</w:t>
            </w:r>
          </w:p>
        </w:tc>
        <w:tc>
          <w:tcPr>
            <w:tcW w:w="1559" w:type="dxa"/>
            <w:shd w:val="clear" w:color="auto" w:fill="D9E2F3" w:themeFill="accent5" w:themeFillTint="33"/>
          </w:tcPr>
          <w:p>
            <w:pPr>
              <w:spacing w:line="240" w:lineRule="auto"/>
              <w:rPr>
                <w:rFonts w:ascii="Arial" w:hAnsi="Arial" w:cs="Arial"/>
                <w:color w:val="000000"/>
                <w:sz w:val="20"/>
              </w:rPr>
            </w:pPr>
            <w:r>
              <w:rPr>
                <w:rFonts w:ascii="Arial" w:hAnsi="Arial" w:cs="Arial"/>
                <w:color w:val="000000"/>
                <w:sz w:val="20"/>
              </w:rPr>
              <w:t>Evergreen</w:t>
            </w:r>
          </w:p>
        </w:tc>
        <w:tc>
          <w:tcPr>
            <w:tcW w:w="1701" w:type="dxa"/>
            <w:shd w:val="clear" w:color="auto" w:fill="D9E2F3" w:themeFill="accent5" w:themeFillTint="33"/>
          </w:tcPr>
          <w:p>
            <w:pPr>
              <w:spacing w:line="240" w:lineRule="auto"/>
              <w:rPr>
                <w:rFonts w:ascii="Arial" w:hAnsi="Arial" w:cs="Arial"/>
                <w:color w:val="000000"/>
                <w:sz w:val="20"/>
              </w:rPr>
            </w:pPr>
            <w:r>
              <w:rPr>
                <w:rFonts w:ascii="Arial" w:hAnsi="Arial" w:cs="Arial"/>
                <w:color w:val="000000"/>
                <w:sz w:val="20"/>
              </w:rPr>
              <w:t>Australia (QLD)</w:t>
            </w:r>
          </w:p>
        </w:tc>
        <w:tc>
          <w:tcPr>
            <w:tcW w:w="2941" w:type="dxa"/>
            <w:shd w:val="clear" w:color="auto" w:fill="D9E2F3" w:themeFill="accent5" w:themeFillTint="33"/>
          </w:tcPr>
          <w:p>
            <w:pPr>
              <w:spacing w:line="240" w:lineRule="auto"/>
              <w:rPr>
                <w:rFonts w:ascii="Arial" w:hAnsi="Arial" w:cs="Arial"/>
                <w:color w:val="0563C1"/>
                <w:sz w:val="20"/>
                <w:u w:val="single"/>
              </w:rPr>
            </w:pPr>
            <w:r>
              <w:fldChar w:fldCharType="begin"/>
            </w:r>
            <w:r>
              <w:instrText xml:space="preserve"> HYPERLINK "https://en.wikipedia.org/wiki/Araucaria_bidwillii" </w:instrText>
            </w:r>
            <w:r>
              <w:fldChar w:fldCharType="separate"/>
            </w:r>
            <w:r>
              <w:rPr>
                <w:rStyle w:val="5"/>
                <w:rFonts w:ascii="Arial" w:hAnsi="Arial" w:cs="Arial"/>
                <w:sz w:val="20"/>
              </w:rPr>
              <w:t>https://en.wikipedia.org/wiki/Araucaria_bidwillii</w:t>
            </w:r>
            <w:r>
              <w:rPr>
                <w:rStyle w:val="5"/>
                <w:rFonts w:ascii="Arial" w:hAnsi="Arial" w:cs="Arial"/>
                <w:sz w:val="20"/>
              </w:rPr>
              <w:fldChar w:fldCharType="end"/>
            </w:r>
          </w:p>
        </w:tc>
      </w:tr>
      <w:tr>
        <w:tblPrEx>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Ex>
        <w:trPr>
          <w:trHeight w:val="850" w:hRule="atLeast"/>
        </w:trPr>
        <w:tc>
          <w:tcPr>
            <w:tcW w:w="1271" w:type="dxa"/>
            <w:shd w:val="clear" w:color="auto" w:fill="B4C6E7" w:themeFill="accent5" w:themeFillTint="66"/>
          </w:tcPr>
          <w:p>
            <w:pPr>
              <w:spacing w:line="240" w:lineRule="auto"/>
              <w:rPr>
                <w:rFonts w:ascii="Arial" w:hAnsi="Arial" w:cs="Arial"/>
                <w:sz w:val="18"/>
                <w:szCs w:val="20"/>
              </w:rPr>
            </w:pPr>
            <w:r>
              <w:rPr>
                <w:rFonts w:ascii="Arial" w:hAnsi="Arial" w:cs="Arial"/>
                <w:sz w:val="18"/>
                <w:szCs w:val="20"/>
              </w:rPr>
              <w:t>Example</w:t>
            </w:r>
          </w:p>
        </w:tc>
        <w:tc>
          <w:tcPr>
            <w:tcW w:w="1985" w:type="dxa"/>
            <w:shd w:val="clear" w:color="auto" w:fill="B4C6E7" w:themeFill="accent5" w:themeFillTint="66"/>
          </w:tcPr>
          <w:p>
            <w:pPr>
              <w:spacing w:line="240" w:lineRule="auto"/>
              <w:rPr>
                <w:rFonts w:ascii="Arial" w:hAnsi="Arial" w:cs="Arial"/>
                <w:iCs/>
                <w:color w:val="000000"/>
                <w:sz w:val="20"/>
              </w:rPr>
            </w:pPr>
            <w:r>
              <w:rPr>
                <w:rFonts w:ascii="Arial" w:hAnsi="Arial" w:cs="Arial"/>
                <w:iCs/>
                <w:color w:val="000000"/>
                <w:sz w:val="20"/>
              </w:rPr>
              <w:t>SOLANACEAE</w:t>
            </w:r>
          </w:p>
        </w:tc>
        <w:tc>
          <w:tcPr>
            <w:tcW w:w="1417" w:type="dxa"/>
            <w:shd w:val="clear" w:color="auto" w:fill="B4C6E7" w:themeFill="accent5" w:themeFillTint="66"/>
          </w:tcPr>
          <w:p>
            <w:pPr>
              <w:spacing w:line="240" w:lineRule="auto"/>
              <w:rPr>
                <w:rFonts w:ascii="Arial" w:hAnsi="Arial" w:cs="Arial"/>
                <w:i/>
                <w:iCs/>
                <w:color w:val="000000"/>
                <w:sz w:val="20"/>
              </w:rPr>
            </w:pPr>
            <w:r>
              <w:rPr>
                <w:rFonts w:ascii="Arial" w:hAnsi="Arial" w:cs="Arial"/>
                <w:i/>
                <w:iCs/>
                <w:color w:val="000000"/>
                <w:sz w:val="20"/>
              </w:rPr>
              <w:t>Brunfelsia</w:t>
            </w:r>
          </w:p>
        </w:tc>
        <w:tc>
          <w:tcPr>
            <w:tcW w:w="1276" w:type="dxa"/>
            <w:shd w:val="clear" w:color="auto" w:fill="B4C6E7" w:themeFill="accent5" w:themeFillTint="66"/>
          </w:tcPr>
          <w:p>
            <w:pPr>
              <w:spacing w:line="240" w:lineRule="auto"/>
              <w:rPr>
                <w:rFonts w:ascii="Arial" w:hAnsi="Arial" w:cs="Arial"/>
                <w:i/>
                <w:iCs/>
                <w:color w:val="000000"/>
                <w:sz w:val="20"/>
              </w:rPr>
            </w:pPr>
            <w:r>
              <w:rPr>
                <w:rFonts w:ascii="Arial" w:hAnsi="Arial" w:cs="Arial"/>
                <w:i/>
                <w:iCs/>
                <w:color w:val="000000"/>
                <w:sz w:val="20"/>
              </w:rPr>
              <w:t>grandiflora</w:t>
            </w:r>
          </w:p>
        </w:tc>
        <w:tc>
          <w:tcPr>
            <w:tcW w:w="1134" w:type="dxa"/>
            <w:shd w:val="clear" w:color="auto" w:fill="B4C6E7" w:themeFill="accent5" w:themeFillTint="66"/>
          </w:tcPr>
          <w:p>
            <w:pPr>
              <w:spacing w:line="240" w:lineRule="auto"/>
              <w:rPr>
                <w:rFonts w:ascii="Arial" w:hAnsi="Arial" w:cs="Arial"/>
                <w:color w:val="000000"/>
                <w:sz w:val="20"/>
              </w:rPr>
            </w:pPr>
            <w:r>
              <w:rPr>
                <w:rFonts w:ascii="Arial" w:hAnsi="Arial" w:cs="Arial"/>
                <w:color w:val="000000"/>
                <w:sz w:val="20"/>
              </w:rPr>
              <w:t>yesterday-today-and-tomorrow</w:t>
            </w:r>
          </w:p>
        </w:tc>
        <w:tc>
          <w:tcPr>
            <w:tcW w:w="1276" w:type="dxa"/>
            <w:shd w:val="clear" w:color="auto" w:fill="B4C6E7" w:themeFill="accent5" w:themeFillTint="66"/>
          </w:tcPr>
          <w:p>
            <w:pPr>
              <w:spacing w:line="240" w:lineRule="auto"/>
              <w:rPr>
                <w:rFonts w:ascii="Arial" w:hAnsi="Arial" w:cs="Arial"/>
                <w:color w:val="000000"/>
                <w:sz w:val="20"/>
              </w:rPr>
            </w:pPr>
            <w:r>
              <w:rPr>
                <w:rFonts w:ascii="Arial" w:hAnsi="Arial" w:cs="Arial"/>
                <w:color w:val="000000"/>
                <w:sz w:val="20"/>
              </w:rPr>
              <w:t>Shrubs</w:t>
            </w:r>
          </w:p>
        </w:tc>
        <w:tc>
          <w:tcPr>
            <w:tcW w:w="1559" w:type="dxa"/>
            <w:shd w:val="clear" w:color="auto" w:fill="B4C6E7" w:themeFill="accent5" w:themeFillTint="66"/>
          </w:tcPr>
          <w:p>
            <w:pPr>
              <w:spacing w:line="240" w:lineRule="auto"/>
              <w:rPr>
                <w:rFonts w:ascii="Arial" w:hAnsi="Arial" w:cs="Arial"/>
                <w:color w:val="000000"/>
                <w:sz w:val="20"/>
              </w:rPr>
            </w:pPr>
            <w:r>
              <w:rPr>
                <w:rFonts w:ascii="Arial" w:hAnsi="Arial" w:cs="Arial"/>
                <w:color w:val="000000"/>
                <w:sz w:val="20"/>
              </w:rPr>
              <w:t>Evergreen</w:t>
            </w:r>
          </w:p>
        </w:tc>
        <w:tc>
          <w:tcPr>
            <w:tcW w:w="1701" w:type="dxa"/>
            <w:shd w:val="clear" w:color="auto" w:fill="B4C6E7" w:themeFill="accent5" w:themeFillTint="66"/>
          </w:tcPr>
          <w:p>
            <w:pPr>
              <w:spacing w:line="240" w:lineRule="auto"/>
              <w:rPr>
                <w:rFonts w:ascii="Arial" w:hAnsi="Arial" w:cs="Arial"/>
                <w:color w:val="000000"/>
                <w:sz w:val="20"/>
              </w:rPr>
            </w:pPr>
            <w:r>
              <w:rPr>
                <w:rFonts w:ascii="Arial" w:hAnsi="Arial" w:cs="Arial"/>
                <w:color w:val="000000"/>
                <w:sz w:val="20"/>
              </w:rPr>
              <w:t>South America</w:t>
            </w:r>
          </w:p>
        </w:tc>
        <w:tc>
          <w:tcPr>
            <w:tcW w:w="2941" w:type="dxa"/>
            <w:shd w:val="clear" w:color="auto" w:fill="B4C6E7" w:themeFill="accent5" w:themeFillTint="66"/>
          </w:tcPr>
          <w:p>
            <w:pPr>
              <w:spacing w:line="240" w:lineRule="auto"/>
              <w:rPr>
                <w:rFonts w:ascii="Arial" w:hAnsi="Arial" w:cs="Arial"/>
                <w:color w:val="0563C1"/>
                <w:sz w:val="20"/>
                <w:u w:val="single"/>
              </w:rPr>
            </w:pPr>
            <w:r>
              <w:fldChar w:fldCharType="begin"/>
            </w:r>
            <w:r>
              <w:instrText xml:space="preserve"> HYPERLINK "https://en.wikipedia.org/wiki/Brunfelsia_grandiflora" </w:instrText>
            </w:r>
            <w:r>
              <w:fldChar w:fldCharType="separate"/>
            </w:r>
            <w:r>
              <w:rPr>
                <w:rStyle w:val="5"/>
                <w:rFonts w:ascii="Arial" w:hAnsi="Arial" w:cs="Arial"/>
                <w:sz w:val="20"/>
              </w:rPr>
              <w:t>https://en.wikipedia.org/wiki/Brunfelsia_grandiflora</w:t>
            </w:r>
            <w:r>
              <w:rPr>
                <w:rStyle w:val="5"/>
                <w:rFonts w:ascii="Arial" w:hAnsi="Arial" w:cs="Arial"/>
                <w:sz w:val="20"/>
              </w:rPr>
              <w:fldChar w:fldCharType="end"/>
            </w:r>
          </w:p>
        </w:tc>
      </w:tr>
      <w:tr>
        <w:tblPrEx>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Ex>
        <w:trPr>
          <w:trHeight w:val="850" w:hRule="atLeast"/>
        </w:trPr>
        <w:tc>
          <w:tcPr>
            <w:tcW w:w="1271" w:type="dxa"/>
            <w:shd w:val="clear" w:color="auto" w:fill="D9E2F3" w:themeFill="accent5" w:themeFillTint="33"/>
          </w:tcPr>
          <w:p>
            <w:pPr>
              <w:spacing w:line="240" w:lineRule="auto"/>
              <w:rPr>
                <w:rFonts w:ascii="Arial" w:hAnsi="Arial" w:cs="Arial"/>
                <w:sz w:val="18"/>
                <w:szCs w:val="20"/>
              </w:rPr>
            </w:pPr>
            <w:r>
              <w:rPr>
                <w:rFonts w:ascii="Arial" w:hAnsi="Arial" w:cs="Arial"/>
                <w:sz w:val="18"/>
                <w:szCs w:val="20"/>
              </w:rPr>
              <w:t>Example</w:t>
            </w:r>
          </w:p>
        </w:tc>
        <w:tc>
          <w:tcPr>
            <w:tcW w:w="1985" w:type="dxa"/>
            <w:shd w:val="clear" w:color="auto" w:fill="D9E2F3" w:themeFill="accent5" w:themeFillTint="33"/>
          </w:tcPr>
          <w:p>
            <w:pPr>
              <w:spacing w:line="240" w:lineRule="auto"/>
              <w:rPr>
                <w:rFonts w:ascii="Arial" w:hAnsi="Arial" w:cs="Arial"/>
                <w:iCs/>
                <w:color w:val="000000"/>
                <w:sz w:val="20"/>
              </w:rPr>
            </w:pPr>
            <w:r>
              <w:rPr>
                <w:rFonts w:ascii="Arial" w:hAnsi="Arial" w:cs="Arial"/>
                <w:iCs/>
                <w:color w:val="000000"/>
                <w:sz w:val="20"/>
              </w:rPr>
              <w:t>LAMIACEAE</w:t>
            </w:r>
          </w:p>
        </w:tc>
        <w:tc>
          <w:tcPr>
            <w:tcW w:w="1417" w:type="dxa"/>
            <w:shd w:val="clear" w:color="auto" w:fill="D9E2F3" w:themeFill="accent5" w:themeFillTint="33"/>
          </w:tcPr>
          <w:p>
            <w:pPr>
              <w:spacing w:line="240" w:lineRule="auto"/>
              <w:rPr>
                <w:rFonts w:ascii="Arial" w:hAnsi="Arial" w:cs="Arial"/>
                <w:i/>
                <w:iCs/>
                <w:color w:val="000000"/>
                <w:sz w:val="20"/>
              </w:rPr>
            </w:pPr>
            <w:r>
              <w:rPr>
                <w:rFonts w:ascii="Arial" w:hAnsi="Arial" w:cs="Arial"/>
                <w:i/>
                <w:iCs/>
                <w:color w:val="000000"/>
                <w:sz w:val="20"/>
              </w:rPr>
              <w:t>Rosmarinus</w:t>
            </w:r>
          </w:p>
        </w:tc>
        <w:tc>
          <w:tcPr>
            <w:tcW w:w="1276" w:type="dxa"/>
            <w:shd w:val="clear" w:color="auto" w:fill="D9E2F3" w:themeFill="accent5" w:themeFillTint="33"/>
          </w:tcPr>
          <w:p>
            <w:pPr>
              <w:spacing w:line="240" w:lineRule="auto"/>
              <w:rPr>
                <w:rFonts w:ascii="Arial" w:hAnsi="Arial" w:cs="Arial"/>
                <w:i/>
                <w:iCs/>
                <w:color w:val="000000"/>
                <w:sz w:val="20"/>
              </w:rPr>
            </w:pPr>
            <w:r>
              <w:rPr>
                <w:rFonts w:ascii="Arial" w:hAnsi="Arial" w:cs="Arial"/>
                <w:i/>
                <w:iCs/>
                <w:color w:val="000000"/>
                <w:sz w:val="20"/>
              </w:rPr>
              <w:t>officinalis</w:t>
            </w:r>
          </w:p>
        </w:tc>
        <w:tc>
          <w:tcPr>
            <w:tcW w:w="1134" w:type="dxa"/>
            <w:shd w:val="clear" w:color="auto" w:fill="D9E2F3" w:themeFill="accent5" w:themeFillTint="33"/>
          </w:tcPr>
          <w:p>
            <w:pPr>
              <w:spacing w:line="240" w:lineRule="auto"/>
              <w:rPr>
                <w:rFonts w:ascii="Arial" w:hAnsi="Arial" w:cs="Arial"/>
                <w:color w:val="000000"/>
                <w:sz w:val="20"/>
              </w:rPr>
            </w:pPr>
            <w:r>
              <w:rPr>
                <w:rFonts w:ascii="Arial" w:hAnsi="Arial" w:cs="Arial"/>
                <w:color w:val="000000"/>
                <w:sz w:val="20"/>
              </w:rPr>
              <w:t>Rosemary</w:t>
            </w:r>
          </w:p>
        </w:tc>
        <w:tc>
          <w:tcPr>
            <w:tcW w:w="1276" w:type="dxa"/>
            <w:shd w:val="clear" w:color="auto" w:fill="D9E2F3" w:themeFill="accent5" w:themeFillTint="33"/>
          </w:tcPr>
          <w:p>
            <w:pPr>
              <w:spacing w:line="240" w:lineRule="auto"/>
              <w:rPr>
                <w:rFonts w:ascii="Arial" w:hAnsi="Arial" w:cs="Arial"/>
                <w:color w:val="000000"/>
                <w:sz w:val="20"/>
              </w:rPr>
            </w:pPr>
            <w:r>
              <w:rPr>
                <w:rFonts w:ascii="Arial" w:hAnsi="Arial" w:cs="Arial"/>
                <w:color w:val="000000"/>
                <w:sz w:val="20"/>
              </w:rPr>
              <w:t>Herb</w:t>
            </w:r>
          </w:p>
        </w:tc>
        <w:tc>
          <w:tcPr>
            <w:tcW w:w="1559" w:type="dxa"/>
            <w:shd w:val="clear" w:color="auto" w:fill="D9E2F3" w:themeFill="accent5" w:themeFillTint="33"/>
          </w:tcPr>
          <w:p>
            <w:pPr>
              <w:spacing w:line="240" w:lineRule="auto"/>
              <w:rPr>
                <w:rFonts w:ascii="Arial" w:hAnsi="Arial" w:cs="Arial"/>
                <w:color w:val="000000"/>
                <w:sz w:val="20"/>
              </w:rPr>
            </w:pPr>
            <w:r>
              <w:rPr>
                <w:rFonts w:ascii="Arial" w:hAnsi="Arial" w:cs="Arial"/>
                <w:color w:val="000000"/>
                <w:sz w:val="20"/>
              </w:rPr>
              <w:t>Evergreen</w:t>
            </w:r>
          </w:p>
        </w:tc>
        <w:tc>
          <w:tcPr>
            <w:tcW w:w="1701" w:type="dxa"/>
            <w:shd w:val="clear" w:color="auto" w:fill="D9E2F3" w:themeFill="accent5" w:themeFillTint="33"/>
          </w:tcPr>
          <w:p>
            <w:pPr>
              <w:spacing w:line="240" w:lineRule="auto"/>
              <w:rPr>
                <w:rFonts w:ascii="Arial" w:hAnsi="Arial" w:cs="Arial"/>
                <w:color w:val="000000"/>
                <w:sz w:val="20"/>
              </w:rPr>
            </w:pPr>
            <w:r>
              <w:rPr>
                <w:rFonts w:ascii="Arial" w:hAnsi="Arial" w:cs="Arial"/>
                <w:color w:val="000000"/>
                <w:sz w:val="20"/>
              </w:rPr>
              <w:t>Mediterranean </w:t>
            </w:r>
          </w:p>
        </w:tc>
        <w:tc>
          <w:tcPr>
            <w:tcW w:w="2941" w:type="dxa"/>
            <w:shd w:val="clear" w:color="auto" w:fill="D9E2F3" w:themeFill="accent5" w:themeFillTint="33"/>
          </w:tcPr>
          <w:p>
            <w:pPr>
              <w:spacing w:line="240" w:lineRule="auto"/>
              <w:rPr>
                <w:rFonts w:ascii="Arial" w:hAnsi="Arial" w:cs="Arial"/>
                <w:color w:val="0563C1"/>
                <w:sz w:val="20"/>
                <w:u w:val="single"/>
              </w:rPr>
            </w:pPr>
            <w:r>
              <w:fldChar w:fldCharType="begin"/>
            </w:r>
            <w:r>
              <w:instrText xml:space="preserve"> HYPERLINK "https://en.wikipedia.org/wiki/Rosemary" </w:instrText>
            </w:r>
            <w:r>
              <w:fldChar w:fldCharType="separate"/>
            </w:r>
            <w:r>
              <w:rPr>
                <w:rStyle w:val="5"/>
                <w:rFonts w:ascii="Arial" w:hAnsi="Arial" w:cs="Arial"/>
                <w:sz w:val="20"/>
              </w:rPr>
              <w:t>https://en.wikipedia.org/wiki/Rosemary</w:t>
            </w:r>
            <w:r>
              <w:rPr>
                <w:rStyle w:val="5"/>
                <w:rFonts w:ascii="Arial" w:hAnsi="Arial" w:cs="Arial"/>
                <w:sz w:val="20"/>
              </w:rPr>
              <w:fldChar w:fldCharType="end"/>
            </w:r>
          </w:p>
        </w:tc>
      </w:tr>
      <w:tr>
        <w:tblPrEx>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Ex>
        <w:trPr>
          <w:trHeight w:val="850" w:hRule="atLeast"/>
        </w:trPr>
        <w:tc>
          <w:tcPr>
            <w:tcW w:w="1271" w:type="dxa"/>
            <w:shd w:val="clear" w:color="auto" w:fill="B4C6E7" w:themeFill="accent5" w:themeFillTint="66"/>
          </w:tcPr>
          <w:p>
            <w:pPr>
              <w:spacing w:line="240" w:lineRule="auto"/>
              <w:rPr>
                <w:rFonts w:ascii="Arial" w:hAnsi="Arial" w:cs="Arial"/>
                <w:sz w:val="18"/>
                <w:szCs w:val="20"/>
              </w:rPr>
            </w:pPr>
            <w:r>
              <w:rPr>
                <w:rFonts w:ascii="Arial" w:hAnsi="Arial" w:cs="Arial"/>
                <w:sz w:val="18"/>
                <w:szCs w:val="20"/>
              </w:rPr>
              <w:t>Example</w:t>
            </w:r>
          </w:p>
        </w:tc>
        <w:tc>
          <w:tcPr>
            <w:tcW w:w="1985" w:type="dxa"/>
            <w:shd w:val="clear" w:color="auto" w:fill="B4C6E7" w:themeFill="accent5" w:themeFillTint="66"/>
          </w:tcPr>
          <w:p>
            <w:pPr>
              <w:spacing w:line="240" w:lineRule="auto"/>
              <w:rPr>
                <w:rFonts w:ascii="Arial" w:hAnsi="Arial" w:cs="Arial"/>
                <w:iCs/>
                <w:color w:val="000000"/>
                <w:sz w:val="20"/>
              </w:rPr>
            </w:pPr>
            <w:r>
              <w:rPr>
                <w:rFonts w:ascii="Arial" w:hAnsi="Arial" w:cs="Arial"/>
                <w:iCs/>
                <w:color w:val="000000"/>
                <w:sz w:val="20"/>
              </w:rPr>
              <w:t>LAMIACEAE</w:t>
            </w:r>
          </w:p>
        </w:tc>
        <w:tc>
          <w:tcPr>
            <w:tcW w:w="1417" w:type="dxa"/>
            <w:shd w:val="clear" w:color="auto" w:fill="B4C6E7" w:themeFill="accent5" w:themeFillTint="66"/>
          </w:tcPr>
          <w:p>
            <w:pPr>
              <w:spacing w:line="240" w:lineRule="auto"/>
              <w:rPr>
                <w:rFonts w:ascii="Arial" w:hAnsi="Arial" w:cs="Arial"/>
                <w:i/>
                <w:iCs/>
                <w:color w:val="000000"/>
                <w:sz w:val="20"/>
              </w:rPr>
            </w:pPr>
            <w:r>
              <w:rPr>
                <w:rFonts w:ascii="Arial" w:hAnsi="Arial" w:cs="Arial"/>
                <w:i/>
                <w:iCs/>
                <w:color w:val="000000"/>
                <w:sz w:val="20"/>
              </w:rPr>
              <w:t>Ocimum</w:t>
            </w:r>
          </w:p>
        </w:tc>
        <w:tc>
          <w:tcPr>
            <w:tcW w:w="1276" w:type="dxa"/>
            <w:shd w:val="clear" w:color="auto" w:fill="B4C6E7" w:themeFill="accent5" w:themeFillTint="66"/>
          </w:tcPr>
          <w:p>
            <w:pPr>
              <w:spacing w:line="240" w:lineRule="auto"/>
              <w:rPr>
                <w:rFonts w:ascii="Arial" w:hAnsi="Arial" w:cs="Arial"/>
                <w:i/>
                <w:iCs/>
                <w:color w:val="000000"/>
                <w:sz w:val="20"/>
              </w:rPr>
            </w:pPr>
            <w:r>
              <w:rPr>
                <w:rFonts w:ascii="Arial" w:hAnsi="Arial" w:cs="Arial"/>
                <w:i/>
                <w:iCs/>
                <w:color w:val="000000"/>
                <w:sz w:val="20"/>
              </w:rPr>
              <w:t>basilicum</w:t>
            </w:r>
          </w:p>
        </w:tc>
        <w:tc>
          <w:tcPr>
            <w:tcW w:w="1134" w:type="dxa"/>
            <w:shd w:val="clear" w:color="auto" w:fill="B4C6E7" w:themeFill="accent5" w:themeFillTint="66"/>
          </w:tcPr>
          <w:p>
            <w:pPr>
              <w:spacing w:line="240" w:lineRule="auto"/>
              <w:rPr>
                <w:rFonts w:ascii="Arial" w:hAnsi="Arial" w:cs="Arial"/>
                <w:color w:val="000000"/>
                <w:sz w:val="20"/>
              </w:rPr>
            </w:pPr>
            <w:r>
              <w:rPr>
                <w:rFonts w:ascii="Arial" w:hAnsi="Arial" w:cs="Arial"/>
                <w:color w:val="000000"/>
                <w:sz w:val="20"/>
              </w:rPr>
              <w:t>Basil</w:t>
            </w:r>
          </w:p>
        </w:tc>
        <w:tc>
          <w:tcPr>
            <w:tcW w:w="1276" w:type="dxa"/>
            <w:shd w:val="clear" w:color="auto" w:fill="B4C6E7" w:themeFill="accent5" w:themeFillTint="66"/>
          </w:tcPr>
          <w:p>
            <w:pPr>
              <w:spacing w:line="240" w:lineRule="auto"/>
              <w:rPr>
                <w:rFonts w:ascii="Arial" w:hAnsi="Arial" w:cs="Arial"/>
                <w:color w:val="000000"/>
                <w:sz w:val="20"/>
              </w:rPr>
            </w:pPr>
            <w:r>
              <w:rPr>
                <w:rFonts w:ascii="Arial" w:hAnsi="Arial" w:cs="Arial"/>
                <w:color w:val="000000"/>
                <w:sz w:val="20"/>
              </w:rPr>
              <w:t>Herb</w:t>
            </w:r>
          </w:p>
        </w:tc>
        <w:tc>
          <w:tcPr>
            <w:tcW w:w="1559" w:type="dxa"/>
            <w:shd w:val="clear" w:color="auto" w:fill="B4C6E7" w:themeFill="accent5" w:themeFillTint="66"/>
          </w:tcPr>
          <w:p>
            <w:pPr>
              <w:spacing w:line="240" w:lineRule="auto"/>
              <w:rPr>
                <w:rFonts w:ascii="Arial" w:hAnsi="Arial" w:cs="Arial"/>
                <w:color w:val="000000"/>
                <w:sz w:val="20"/>
              </w:rPr>
            </w:pPr>
            <w:r>
              <w:rPr>
                <w:rFonts w:ascii="Arial" w:hAnsi="Arial" w:cs="Arial"/>
                <w:color w:val="000000"/>
                <w:sz w:val="20"/>
              </w:rPr>
              <w:t>Evergreen</w:t>
            </w:r>
          </w:p>
        </w:tc>
        <w:tc>
          <w:tcPr>
            <w:tcW w:w="1701" w:type="dxa"/>
            <w:shd w:val="clear" w:color="auto" w:fill="B4C6E7" w:themeFill="accent5" w:themeFillTint="66"/>
          </w:tcPr>
          <w:p>
            <w:pPr>
              <w:spacing w:line="240" w:lineRule="auto"/>
              <w:rPr>
                <w:rFonts w:ascii="Arial" w:hAnsi="Arial" w:cs="Arial"/>
                <w:color w:val="000000"/>
                <w:sz w:val="20"/>
              </w:rPr>
            </w:pPr>
            <w:r>
              <w:rPr>
                <w:rFonts w:ascii="Arial" w:hAnsi="Arial" w:cs="Arial"/>
                <w:color w:val="000000"/>
                <w:sz w:val="20"/>
              </w:rPr>
              <w:t>India</w:t>
            </w:r>
          </w:p>
        </w:tc>
        <w:tc>
          <w:tcPr>
            <w:tcW w:w="2941" w:type="dxa"/>
            <w:shd w:val="clear" w:color="auto" w:fill="B4C6E7" w:themeFill="accent5" w:themeFillTint="66"/>
          </w:tcPr>
          <w:p>
            <w:pPr>
              <w:spacing w:line="240" w:lineRule="auto"/>
              <w:rPr>
                <w:rFonts w:ascii="Arial" w:hAnsi="Arial" w:cs="Arial"/>
                <w:color w:val="0563C1"/>
                <w:sz w:val="20"/>
                <w:u w:val="single"/>
              </w:rPr>
            </w:pPr>
            <w:r>
              <w:fldChar w:fldCharType="begin"/>
            </w:r>
            <w:r>
              <w:instrText xml:space="preserve"> HYPERLINK "https://en.wikipedia.org/wiki/Ocimum" </w:instrText>
            </w:r>
            <w:r>
              <w:fldChar w:fldCharType="separate"/>
            </w:r>
            <w:r>
              <w:rPr>
                <w:rStyle w:val="5"/>
                <w:rFonts w:ascii="Arial" w:hAnsi="Arial" w:cs="Arial"/>
                <w:sz w:val="20"/>
              </w:rPr>
              <w:t>https://en.wikipedia.org/wiki/Ocimum</w:t>
            </w:r>
            <w:r>
              <w:rPr>
                <w:rStyle w:val="5"/>
                <w:rFonts w:ascii="Arial" w:hAnsi="Arial" w:cs="Arial"/>
                <w:sz w:val="20"/>
              </w:rPr>
              <w:fldChar w:fldCharType="end"/>
            </w:r>
          </w:p>
        </w:tc>
      </w:tr>
      <w:tr>
        <w:tblPrEx>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Ex>
        <w:trPr>
          <w:trHeight w:val="850" w:hRule="atLeast"/>
        </w:trPr>
        <w:tc>
          <w:tcPr>
            <w:tcW w:w="1271" w:type="dxa"/>
            <w:shd w:val="clear" w:color="auto" w:fill="D9E2F3" w:themeFill="accent5" w:themeFillTint="33"/>
          </w:tcPr>
          <w:p>
            <w:pPr>
              <w:spacing w:line="240" w:lineRule="auto"/>
              <w:rPr>
                <w:rFonts w:ascii="Arial" w:hAnsi="Arial" w:cs="Arial"/>
                <w:sz w:val="18"/>
                <w:szCs w:val="20"/>
              </w:rPr>
            </w:pPr>
            <w:r>
              <w:rPr>
                <w:rFonts w:ascii="Arial" w:hAnsi="Arial" w:cs="Arial"/>
                <w:sz w:val="18"/>
                <w:szCs w:val="20"/>
              </w:rPr>
              <w:t>Example</w:t>
            </w:r>
          </w:p>
        </w:tc>
        <w:tc>
          <w:tcPr>
            <w:tcW w:w="1985" w:type="dxa"/>
            <w:shd w:val="clear" w:color="auto" w:fill="D9E2F3" w:themeFill="accent5" w:themeFillTint="33"/>
          </w:tcPr>
          <w:p>
            <w:pPr>
              <w:spacing w:line="240" w:lineRule="auto"/>
              <w:rPr>
                <w:rFonts w:ascii="Arial" w:hAnsi="Arial" w:cs="Arial"/>
                <w:iCs/>
                <w:color w:val="000000"/>
                <w:sz w:val="20"/>
              </w:rPr>
            </w:pPr>
            <w:r>
              <w:rPr>
                <w:rFonts w:ascii="Arial" w:hAnsi="Arial" w:cs="Arial"/>
                <w:iCs/>
                <w:color w:val="000000"/>
                <w:sz w:val="20"/>
              </w:rPr>
              <w:t>RUTACEAE</w:t>
            </w:r>
          </w:p>
        </w:tc>
        <w:tc>
          <w:tcPr>
            <w:tcW w:w="1417" w:type="dxa"/>
            <w:shd w:val="clear" w:color="auto" w:fill="D9E2F3" w:themeFill="accent5" w:themeFillTint="33"/>
          </w:tcPr>
          <w:p>
            <w:pPr>
              <w:spacing w:line="240" w:lineRule="auto"/>
              <w:rPr>
                <w:rFonts w:ascii="Arial" w:hAnsi="Arial" w:cs="Arial"/>
                <w:i/>
                <w:iCs/>
                <w:color w:val="000000"/>
                <w:sz w:val="20"/>
              </w:rPr>
            </w:pPr>
            <w:r>
              <w:rPr>
                <w:rFonts w:ascii="Arial" w:hAnsi="Arial" w:cs="Arial"/>
                <w:i/>
                <w:iCs/>
                <w:color w:val="000000"/>
                <w:sz w:val="20"/>
              </w:rPr>
              <w:t>Citrus</w:t>
            </w:r>
          </w:p>
        </w:tc>
        <w:tc>
          <w:tcPr>
            <w:tcW w:w="1276" w:type="dxa"/>
            <w:shd w:val="clear" w:color="auto" w:fill="D9E2F3" w:themeFill="accent5" w:themeFillTint="33"/>
          </w:tcPr>
          <w:p>
            <w:pPr>
              <w:spacing w:line="240" w:lineRule="auto"/>
              <w:rPr>
                <w:rFonts w:ascii="Arial" w:hAnsi="Arial" w:cs="Arial"/>
                <w:i/>
                <w:iCs/>
                <w:color w:val="000000"/>
                <w:sz w:val="20"/>
              </w:rPr>
            </w:pPr>
            <w:r>
              <w:rPr>
                <w:rFonts w:ascii="Arial" w:hAnsi="Arial" w:cs="Arial"/>
                <w:i/>
                <w:iCs/>
                <w:color w:val="000000"/>
                <w:sz w:val="20"/>
              </w:rPr>
              <w:t>limon</w:t>
            </w:r>
          </w:p>
        </w:tc>
        <w:tc>
          <w:tcPr>
            <w:tcW w:w="1134" w:type="dxa"/>
            <w:shd w:val="clear" w:color="auto" w:fill="D9E2F3" w:themeFill="accent5" w:themeFillTint="33"/>
          </w:tcPr>
          <w:p>
            <w:pPr>
              <w:spacing w:line="240" w:lineRule="auto"/>
              <w:rPr>
                <w:rFonts w:ascii="Arial" w:hAnsi="Arial" w:cs="Arial"/>
                <w:i/>
                <w:iCs/>
                <w:color w:val="000000"/>
                <w:sz w:val="20"/>
              </w:rPr>
            </w:pPr>
            <w:r>
              <w:rPr>
                <w:rFonts w:ascii="Arial" w:hAnsi="Arial" w:cs="Arial"/>
                <w:i/>
                <w:iCs/>
                <w:color w:val="000000"/>
                <w:sz w:val="20"/>
              </w:rPr>
              <w:t>Lemon</w:t>
            </w:r>
          </w:p>
        </w:tc>
        <w:tc>
          <w:tcPr>
            <w:tcW w:w="1276" w:type="dxa"/>
            <w:shd w:val="clear" w:color="auto" w:fill="D9E2F3" w:themeFill="accent5" w:themeFillTint="33"/>
          </w:tcPr>
          <w:p>
            <w:pPr>
              <w:spacing w:line="240" w:lineRule="auto"/>
              <w:rPr>
                <w:rFonts w:ascii="Arial" w:hAnsi="Arial" w:cs="Arial"/>
                <w:color w:val="000000"/>
                <w:sz w:val="20"/>
              </w:rPr>
            </w:pPr>
            <w:r>
              <w:rPr>
                <w:rFonts w:ascii="Arial" w:hAnsi="Arial" w:cs="Arial"/>
                <w:color w:val="000000"/>
                <w:sz w:val="20"/>
              </w:rPr>
              <w:t>Fruit tree</w:t>
            </w:r>
          </w:p>
        </w:tc>
        <w:tc>
          <w:tcPr>
            <w:tcW w:w="1559" w:type="dxa"/>
            <w:shd w:val="clear" w:color="auto" w:fill="D9E2F3" w:themeFill="accent5" w:themeFillTint="33"/>
          </w:tcPr>
          <w:p>
            <w:pPr>
              <w:spacing w:line="240" w:lineRule="auto"/>
              <w:rPr>
                <w:rFonts w:ascii="Arial" w:hAnsi="Arial" w:cs="Arial"/>
                <w:iCs/>
                <w:color w:val="000000"/>
                <w:sz w:val="20"/>
              </w:rPr>
            </w:pPr>
            <w:r>
              <w:rPr>
                <w:rFonts w:ascii="Arial" w:hAnsi="Arial" w:cs="Arial"/>
                <w:iCs/>
                <w:color w:val="000000"/>
                <w:sz w:val="20"/>
              </w:rPr>
              <w:t>Evergreen</w:t>
            </w:r>
          </w:p>
        </w:tc>
        <w:tc>
          <w:tcPr>
            <w:tcW w:w="1701" w:type="dxa"/>
            <w:shd w:val="clear" w:color="auto" w:fill="D9E2F3" w:themeFill="accent5" w:themeFillTint="33"/>
          </w:tcPr>
          <w:p>
            <w:pPr>
              <w:spacing w:line="240" w:lineRule="auto"/>
              <w:rPr>
                <w:rFonts w:ascii="Arial" w:hAnsi="Arial" w:cs="Arial"/>
                <w:color w:val="000000"/>
                <w:sz w:val="20"/>
              </w:rPr>
            </w:pPr>
            <w:r>
              <w:rPr>
                <w:rFonts w:ascii="Arial" w:hAnsi="Arial" w:cs="Arial"/>
                <w:color w:val="000000"/>
                <w:sz w:val="20"/>
              </w:rPr>
              <w:t>Asia</w:t>
            </w:r>
          </w:p>
        </w:tc>
        <w:tc>
          <w:tcPr>
            <w:tcW w:w="2941" w:type="dxa"/>
            <w:shd w:val="clear" w:color="auto" w:fill="D9E2F3" w:themeFill="accent5" w:themeFillTint="33"/>
          </w:tcPr>
          <w:p>
            <w:pPr>
              <w:spacing w:line="240" w:lineRule="auto"/>
              <w:rPr>
                <w:rFonts w:ascii="Arial" w:hAnsi="Arial" w:cs="Arial"/>
                <w:color w:val="0563C1"/>
                <w:sz w:val="20"/>
                <w:u w:val="single"/>
              </w:rPr>
            </w:pPr>
            <w:r>
              <w:fldChar w:fldCharType="begin"/>
            </w:r>
            <w:r>
              <w:instrText xml:space="preserve"> HYPERLINK "https://en.wikipedia.org/wiki/Lemon" </w:instrText>
            </w:r>
            <w:r>
              <w:fldChar w:fldCharType="separate"/>
            </w:r>
            <w:r>
              <w:rPr>
                <w:rStyle w:val="5"/>
                <w:rFonts w:ascii="Arial" w:hAnsi="Arial" w:cs="Arial"/>
                <w:sz w:val="20"/>
              </w:rPr>
              <w:t>https://en.wikipedia.org/wiki/Lemon</w:t>
            </w:r>
            <w:r>
              <w:rPr>
                <w:rStyle w:val="5"/>
                <w:rFonts w:ascii="Arial" w:hAnsi="Arial" w:cs="Arial"/>
                <w:sz w:val="20"/>
              </w:rPr>
              <w:fldChar w:fldCharType="end"/>
            </w:r>
          </w:p>
        </w:tc>
      </w:tr>
      <w:tr>
        <w:tblPrEx>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Ex>
        <w:trPr>
          <w:trHeight w:val="850" w:hRule="atLeast"/>
        </w:trPr>
        <w:tc>
          <w:tcPr>
            <w:tcW w:w="1271" w:type="dxa"/>
            <w:shd w:val="clear" w:color="auto" w:fill="B4C6E7" w:themeFill="accent5" w:themeFillTint="66"/>
          </w:tcPr>
          <w:p>
            <w:pPr>
              <w:pStyle w:val="13"/>
              <w:numPr>
                <w:ilvl w:val="0"/>
                <w:numId w:val="3"/>
              </w:numPr>
              <w:spacing w:line="240" w:lineRule="auto"/>
              <w:ind w:left="313"/>
              <w:rPr>
                <w:rFonts w:ascii="Arial" w:hAnsi="Arial" w:cs="Arial"/>
                <w:sz w:val="18"/>
                <w:szCs w:val="20"/>
              </w:rPr>
            </w:pPr>
          </w:p>
        </w:tc>
        <w:tc>
          <w:tcPr>
            <w:tcW w:w="1985" w:type="dxa"/>
            <w:shd w:val="clear" w:color="auto" w:fill="B4C6E7" w:themeFill="accent5" w:themeFillTint="66"/>
          </w:tcPr>
          <w:p>
            <w:pPr>
              <w:spacing w:line="240" w:lineRule="auto"/>
              <w:rPr>
                <w:rFonts w:ascii="Arial" w:hAnsi="Arial" w:cs="Arial"/>
                <w:sz w:val="20"/>
                <w:szCs w:val="20"/>
              </w:rPr>
            </w:pPr>
            <w:r>
              <w:rPr>
                <w:rFonts w:ascii="Arial" w:hAnsi="Arial" w:cs="Arial"/>
                <w:iCs/>
                <w:color w:val="000000"/>
                <w:sz w:val="20"/>
              </w:rPr>
              <w:t>BIGNONIACEAE</w:t>
            </w:r>
          </w:p>
        </w:tc>
        <w:tc>
          <w:tcPr>
            <w:tcW w:w="1417" w:type="dxa"/>
            <w:shd w:val="clear" w:color="auto" w:fill="B4C6E7" w:themeFill="accent5" w:themeFillTint="66"/>
          </w:tcPr>
          <w:p>
            <w:pPr>
              <w:spacing w:line="240" w:lineRule="auto"/>
              <w:rPr>
                <w:rFonts w:ascii="Arial" w:hAnsi="Arial" w:cs="Arial"/>
                <w:sz w:val="20"/>
                <w:szCs w:val="20"/>
              </w:rPr>
            </w:pPr>
            <w:r>
              <w:rPr>
                <w:rFonts w:ascii="Arial" w:hAnsi="Arial" w:cs="Arial"/>
                <w:i/>
                <w:iCs/>
                <w:color w:val="000000"/>
                <w:sz w:val="20"/>
              </w:rPr>
              <w:t>Jacaranda</w:t>
            </w:r>
          </w:p>
        </w:tc>
        <w:tc>
          <w:tcPr>
            <w:tcW w:w="1276" w:type="dxa"/>
            <w:shd w:val="clear" w:color="auto" w:fill="B4C6E7" w:themeFill="accent5" w:themeFillTint="66"/>
          </w:tcPr>
          <w:p>
            <w:pPr>
              <w:spacing w:line="240" w:lineRule="auto"/>
              <w:rPr>
                <w:rFonts w:ascii="Arial" w:hAnsi="Arial" w:cs="Arial"/>
                <w:sz w:val="20"/>
                <w:szCs w:val="20"/>
              </w:rPr>
            </w:pPr>
            <w:r>
              <w:rPr>
                <w:rFonts w:ascii="Arial" w:hAnsi="Arial" w:cs="Arial"/>
                <w:i/>
                <w:iCs/>
                <w:color w:val="000000"/>
                <w:sz w:val="20"/>
              </w:rPr>
              <w:t>mimosifolia</w:t>
            </w:r>
          </w:p>
        </w:tc>
        <w:tc>
          <w:tcPr>
            <w:tcW w:w="1134" w:type="dxa"/>
            <w:shd w:val="clear" w:color="auto" w:fill="B4C6E7" w:themeFill="accent5" w:themeFillTint="66"/>
          </w:tcPr>
          <w:p>
            <w:pPr>
              <w:spacing w:line="240" w:lineRule="auto"/>
              <w:rPr>
                <w:rFonts w:ascii="Arial" w:hAnsi="Arial" w:cs="Arial"/>
                <w:sz w:val="20"/>
                <w:szCs w:val="20"/>
              </w:rPr>
            </w:pPr>
            <w:r>
              <w:rPr>
                <w:rFonts w:ascii="Arial" w:hAnsi="Arial" w:cs="Arial"/>
                <w:color w:val="000000"/>
                <w:sz w:val="20"/>
              </w:rPr>
              <w:t>Jacaranda</w:t>
            </w:r>
          </w:p>
        </w:tc>
        <w:tc>
          <w:tcPr>
            <w:tcW w:w="1276" w:type="dxa"/>
            <w:shd w:val="clear" w:color="auto" w:fill="B4C6E7" w:themeFill="accent5" w:themeFillTint="66"/>
          </w:tcPr>
          <w:p>
            <w:pPr>
              <w:spacing w:line="240" w:lineRule="auto"/>
              <w:rPr>
                <w:rFonts w:ascii="Arial" w:hAnsi="Arial" w:cs="Arial"/>
                <w:sz w:val="20"/>
                <w:szCs w:val="20"/>
              </w:rPr>
            </w:pPr>
            <w:r>
              <w:rPr>
                <w:rFonts w:ascii="Arial" w:hAnsi="Arial" w:cs="Arial"/>
                <w:sz w:val="20"/>
                <w:szCs w:val="20"/>
              </w:rPr>
              <w:t>tree</w:t>
            </w:r>
          </w:p>
        </w:tc>
        <w:tc>
          <w:tcPr>
            <w:tcW w:w="1559" w:type="dxa"/>
            <w:shd w:val="clear" w:color="auto" w:fill="B4C6E7" w:themeFill="accent5" w:themeFillTint="66"/>
          </w:tcPr>
          <w:p>
            <w:pPr>
              <w:spacing w:line="240" w:lineRule="auto"/>
              <w:rPr>
                <w:rFonts w:ascii="Arial" w:hAnsi="Arial" w:cs="Arial"/>
                <w:sz w:val="20"/>
                <w:szCs w:val="20"/>
              </w:rPr>
            </w:pPr>
            <w:r>
              <w:rPr>
                <w:rFonts w:ascii="Arial" w:hAnsi="Arial" w:cs="Arial"/>
                <w:sz w:val="20"/>
                <w:szCs w:val="20"/>
              </w:rPr>
              <w:t>evergreen</w:t>
            </w:r>
          </w:p>
        </w:tc>
        <w:tc>
          <w:tcPr>
            <w:tcW w:w="1701" w:type="dxa"/>
            <w:shd w:val="clear" w:color="auto" w:fill="B4C6E7" w:themeFill="accent5" w:themeFillTint="66"/>
          </w:tcPr>
          <w:p>
            <w:pPr>
              <w:spacing w:line="240" w:lineRule="auto"/>
              <w:rPr>
                <w:rFonts w:ascii="Arial" w:hAnsi="Arial" w:cs="Arial"/>
                <w:sz w:val="20"/>
                <w:szCs w:val="20"/>
              </w:rPr>
            </w:pPr>
            <w:r>
              <w:rPr>
                <w:rFonts w:ascii="Arial" w:hAnsi="Arial" w:cs="Arial"/>
                <w:sz w:val="20"/>
                <w:szCs w:val="20"/>
              </w:rPr>
              <w:t>South america</w:t>
            </w:r>
          </w:p>
        </w:tc>
        <w:tc>
          <w:tcPr>
            <w:tcW w:w="2941" w:type="dxa"/>
            <w:shd w:val="clear" w:color="auto" w:fill="B4C6E7" w:themeFill="accent5" w:themeFillTint="66"/>
          </w:tcPr>
          <w:p>
            <w:pPr>
              <w:spacing w:line="240" w:lineRule="auto"/>
              <w:rPr>
                <w:rFonts w:ascii="Arial" w:hAnsi="Arial" w:cs="Arial"/>
                <w:sz w:val="20"/>
                <w:szCs w:val="20"/>
              </w:rPr>
            </w:pPr>
            <w:r>
              <w:fldChar w:fldCharType="begin"/>
            </w:r>
            <w:r>
              <w:instrText xml:space="preserve"> HYPERLINK "https://en.wikipedia.org/wiki/Jacaranda_mimosifolia" </w:instrText>
            </w:r>
            <w:r>
              <w:fldChar w:fldCharType="separate"/>
            </w:r>
            <w:r>
              <w:rPr>
                <w:rStyle w:val="5"/>
                <w:rFonts w:ascii="Arial" w:hAnsi="Arial" w:cs="Arial"/>
                <w:sz w:val="20"/>
              </w:rPr>
              <w:t>https://en.wikipedia.org/wiki/Jacaranda_mimosifolia</w:t>
            </w:r>
            <w:r>
              <w:rPr>
                <w:rStyle w:val="5"/>
                <w:rFonts w:ascii="Arial" w:hAnsi="Arial" w:cs="Arial"/>
                <w:sz w:val="20"/>
              </w:rPr>
              <w:fldChar w:fldCharType="end"/>
            </w:r>
          </w:p>
        </w:tc>
      </w:tr>
      <w:tr>
        <w:tblPrEx>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Ex>
        <w:trPr>
          <w:trHeight w:val="850" w:hRule="atLeast"/>
        </w:trPr>
        <w:tc>
          <w:tcPr>
            <w:tcW w:w="1271" w:type="dxa"/>
            <w:shd w:val="clear" w:color="auto" w:fill="D9E2F3" w:themeFill="accent5" w:themeFillTint="33"/>
          </w:tcPr>
          <w:p>
            <w:pPr>
              <w:pStyle w:val="13"/>
              <w:numPr>
                <w:ilvl w:val="0"/>
                <w:numId w:val="3"/>
              </w:numPr>
              <w:spacing w:line="240" w:lineRule="auto"/>
              <w:ind w:left="313"/>
              <w:rPr>
                <w:rFonts w:ascii="Arial" w:hAnsi="Arial" w:cs="Arial"/>
                <w:sz w:val="18"/>
                <w:szCs w:val="20"/>
              </w:rPr>
            </w:pPr>
          </w:p>
        </w:tc>
        <w:tc>
          <w:tcPr>
            <w:tcW w:w="1985" w:type="dxa"/>
            <w:shd w:val="clear" w:color="auto" w:fill="D9E2F3" w:themeFill="accent5" w:themeFillTint="33"/>
          </w:tcPr>
          <w:p>
            <w:pPr>
              <w:spacing w:line="240" w:lineRule="auto"/>
              <w:rPr>
                <w:rFonts w:ascii="Arial" w:hAnsi="Arial" w:cs="Arial"/>
                <w:sz w:val="20"/>
                <w:szCs w:val="20"/>
              </w:rPr>
            </w:pPr>
            <w:r>
              <w:rPr>
                <w:rFonts w:ascii="Arial" w:hAnsi="Arial" w:cs="Arial"/>
                <w:sz w:val="20"/>
                <w:szCs w:val="20"/>
              </w:rPr>
              <w:t>MYRETACEA</w:t>
            </w:r>
          </w:p>
        </w:tc>
        <w:tc>
          <w:tcPr>
            <w:tcW w:w="1417" w:type="dxa"/>
            <w:shd w:val="clear" w:color="auto" w:fill="D9E2F3" w:themeFill="accent5" w:themeFillTint="33"/>
          </w:tcPr>
          <w:p>
            <w:pPr>
              <w:spacing w:line="240" w:lineRule="auto"/>
              <w:rPr>
                <w:rFonts w:ascii="Arial" w:hAnsi="Arial" w:cs="Arial"/>
                <w:sz w:val="20"/>
                <w:szCs w:val="20"/>
              </w:rPr>
            </w:pPr>
            <w:r>
              <w:rPr>
                <w:rFonts w:ascii="Arial" w:hAnsi="Arial" w:cs="Arial"/>
                <w:sz w:val="20"/>
                <w:szCs w:val="20"/>
              </w:rPr>
              <w:t xml:space="preserve">Eucalyptus </w:t>
            </w:r>
          </w:p>
        </w:tc>
        <w:tc>
          <w:tcPr>
            <w:tcW w:w="1276" w:type="dxa"/>
            <w:shd w:val="clear" w:color="auto" w:fill="D9E2F3" w:themeFill="accent5" w:themeFillTint="33"/>
          </w:tcPr>
          <w:p>
            <w:pPr>
              <w:spacing w:line="240" w:lineRule="auto"/>
              <w:rPr>
                <w:rFonts w:ascii="Arial" w:hAnsi="Arial" w:cs="Arial"/>
                <w:sz w:val="20"/>
                <w:szCs w:val="20"/>
              </w:rPr>
            </w:pPr>
            <w:r>
              <w:rPr>
                <w:rFonts w:ascii="Arial" w:hAnsi="Arial" w:cs="Arial"/>
                <w:sz w:val="20"/>
                <w:szCs w:val="20"/>
              </w:rPr>
              <w:t xml:space="preserve">Corymbia </w:t>
            </w:r>
          </w:p>
        </w:tc>
        <w:tc>
          <w:tcPr>
            <w:tcW w:w="1134" w:type="dxa"/>
            <w:shd w:val="clear" w:color="auto" w:fill="D9E2F3" w:themeFill="accent5" w:themeFillTint="33"/>
          </w:tcPr>
          <w:p>
            <w:pPr>
              <w:spacing w:line="240" w:lineRule="auto"/>
              <w:rPr>
                <w:rFonts w:ascii="Arial" w:hAnsi="Arial" w:cs="Arial"/>
                <w:sz w:val="20"/>
                <w:szCs w:val="20"/>
              </w:rPr>
            </w:pPr>
            <w:r>
              <w:rPr>
                <w:rFonts w:ascii="Arial" w:hAnsi="Arial" w:cs="Arial"/>
                <w:sz w:val="20"/>
                <w:szCs w:val="20"/>
              </w:rPr>
              <w:t>Gumtree</w:t>
            </w:r>
          </w:p>
        </w:tc>
        <w:tc>
          <w:tcPr>
            <w:tcW w:w="1276" w:type="dxa"/>
            <w:shd w:val="clear" w:color="auto" w:fill="D9E2F3" w:themeFill="accent5" w:themeFillTint="33"/>
          </w:tcPr>
          <w:p>
            <w:pPr>
              <w:spacing w:line="240" w:lineRule="auto"/>
              <w:rPr>
                <w:rFonts w:ascii="Arial" w:hAnsi="Arial" w:cs="Arial"/>
                <w:sz w:val="20"/>
                <w:szCs w:val="20"/>
              </w:rPr>
            </w:pPr>
            <w:r>
              <w:rPr>
                <w:rFonts w:ascii="Arial" w:hAnsi="Arial" w:cs="Arial"/>
                <w:sz w:val="20"/>
                <w:szCs w:val="20"/>
              </w:rPr>
              <w:t>tree</w:t>
            </w:r>
          </w:p>
        </w:tc>
        <w:tc>
          <w:tcPr>
            <w:tcW w:w="1559" w:type="dxa"/>
            <w:shd w:val="clear" w:color="auto" w:fill="D9E2F3" w:themeFill="accent5" w:themeFillTint="33"/>
          </w:tcPr>
          <w:p>
            <w:pPr>
              <w:spacing w:line="240" w:lineRule="auto"/>
              <w:rPr>
                <w:rFonts w:ascii="Arial" w:hAnsi="Arial" w:cs="Arial"/>
                <w:sz w:val="20"/>
                <w:szCs w:val="20"/>
              </w:rPr>
            </w:pPr>
            <w:r>
              <w:rPr>
                <w:rFonts w:ascii="Arial" w:hAnsi="Arial" w:cs="Arial"/>
                <w:sz w:val="20"/>
                <w:szCs w:val="20"/>
              </w:rPr>
              <w:t xml:space="preserve">Evergreen </w:t>
            </w:r>
          </w:p>
        </w:tc>
        <w:tc>
          <w:tcPr>
            <w:tcW w:w="1701" w:type="dxa"/>
            <w:shd w:val="clear" w:color="auto" w:fill="D9E2F3" w:themeFill="accent5" w:themeFillTint="33"/>
          </w:tcPr>
          <w:p>
            <w:pPr>
              <w:spacing w:line="240" w:lineRule="auto"/>
              <w:rPr>
                <w:rFonts w:ascii="Arial" w:hAnsi="Arial" w:cs="Arial"/>
                <w:sz w:val="20"/>
                <w:szCs w:val="20"/>
              </w:rPr>
            </w:pPr>
            <w:r>
              <w:rPr>
                <w:rFonts w:ascii="Arial" w:hAnsi="Arial" w:cs="Arial"/>
                <w:sz w:val="20"/>
                <w:szCs w:val="20"/>
              </w:rPr>
              <w:t xml:space="preserve">Northern australia </w:t>
            </w:r>
          </w:p>
        </w:tc>
        <w:tc>
          <w:tcPr>
            <w:tcW w:w="2941" w:type="dxa"/>
            <w:shd w:val="clear" w:color="auto" w:fill="D9E2F3" w:themeFill="accent5" w:themeFillTint="33"/>
          </w:tcPr>
          <w:p>
            <w:pPr>
              <w:spacing w:line="240" w:lineRule="auto"/>
              <w:rPr>
                <w:rFonts w:hint="default" w:ascii="Arial" w:hAnsi="Arial" w:cs="Arial"/>
                <w:sz w:val="20"/>
                <w:szCs w:val="20"/>
              </w:rPr>
            </w:pPr>
            <w:r>
              <w:rPr>
                <w:rFonts w:hint="default" w:ascii="Arial" w:hAnsi="Arial" w:cs="Arial"/>
                <w:sz w:val="20"/>
                <w:szCs w:val="20"/>
              </w:rPr>
              <w:fldChar w:fldCharType="begin"/>
            </w:r>
            <w:r>
              <w:rPr>
                <w:rFonts w:hint="default" w:ascii="Arial" w:hAnsi="Arial" w:cs="Arial"/>
                <w:sz w:val="20"/>
                <w:szCs w:val="20"/>
              </w:rPr>
              <w:instrText xml:space="preserve"> HYPERLINK "https://en.wikipedia.org/wiki/Gum_tree" </w:instrText>
            </w:r>
            <w:r>
              <w:rPr>
                <w:rFonts w:hint="default" w:ascii="Arial" w:hAnsi="Arial" w:cs="Arial"/>
                <w:sz w:val="20"/>
                <w:szCs w:val="20"/>
              </w:rPr>
              <w:fldChar w:fldCharType="separate"/>
            </w:r>
            <w:r>
              <w:rPr>
                <w:rStyle w:val="5"/>
                <w:rFonts w:hint="default" w:ascii="Arial" w:hAnsi="Arial" w:cs="Arial"/>
                <w:sz w:val="20"/>
                <w:szCs w:val="20"/>
              </w:rPr>
              <w:t>https://en.wikipedia.org/wiki/Gum_tree</w:t>
            </w:r>
            <w:r>
              <w:rPr>
                <w:rFonts w:hint="default" w:ascii="Arial" w:hAnsi="Arial" w:cs="Arial"/>
                <w:sz w:val="20"/>
                <w:szCs w:val="20"/>
              </w:rPr>
              <w:fldChar w:fldCharType="end"/>
            </w:r>
          </w:p>
          <w:p>
            <w:pPr>
              <w:spacing w:line="240" w:lineRule="auto"/>
              <w:rPr>
                <w:rFonts w:hint="default" w:ascii="Arial" w:hAnsi="Arial" w:cs="Arial"/>
                <w:sz w:val="20"/>
                <w:szCs w:val="20"/>
              </w:rPr>
            </w:pPr>
          </w:p>
        </w:tc>
      </w:tr>
      <w:tr>
        <w:tblPrEx>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Ex>
        <w:trPr>
          <w:trHeight w:val="850" w:hRule="atLeast"/>
        </w:trPr>
        <w:tc>
          <w:tcPr>
            <w:tcW w:w="1271" w:type="dxa"/>
            <w:shd w:val="clear" w:color="auto" w:fill="B4C6E7" w:themeFill="accent5" w:themeFillTint="66"/>
          </w:tcPr>
          <w:p>
            <w:pPr>
              <w:pStyle w:val="13"/>
              <w:numPr>
                <w:ilvl w:val="0"/>
                <w:numId w:val="3"/>
              </w:numPr>
              <w:spacing w:line="240" w:lineRule="auto"/>
              <w:ind w:left="313"/>
              <w:rPr>
                <w:rFonts w:ascii="Arial" w:hAnsi="Arial" w:cs="Arial"/>
                <w:sz w:val="18"/>
                <w:szCs w:val="20"/>
              </w:rPr>
            </w:pPr>
          </w:p>
        </w:tc>
        <w:tc>
          <w:tcPr>
            <w:tcW w:w="1985" w:type="dxa"/>
            <w:shd w:val="clear" w:color="auto" w:fill="B4C6E7" w:themeFill="accent5" w:themeFillTint="66"/>
          </w:tcPr>
          <w:p>
            <w:pPr>
              <w:spacing w:line="240" w:lineRule="auto"/>
              <w:rPr>
                <w:rFonts w:ascii="Arial" w:hAnsi="Arial" w:cs="Arial"/>
                <w:sz w:val="20"/>
                <w:szCs w:val="20"/>
              </w:rPr>
            </w:pPr>
            <w:r>
              <w:rPr>
                <w:rFonts w:ascii="Arial" w:hAnsi="Arial" w:cs="Arial"/>
                <w:sz w:val="20"/>
                <w:szCs w:val="20"/>
              </w:rPr>
              <w:t>MYRETACEA</w:t>
            </w:r>
          </w:p>
        </w:tc>
        <w:tc>
          <w:tcPr>
            <w:tcW w:w="1417" w:type="dxa"/>
            <w:shd w:val="clear" w:color="auto" w:fill="B4C6E7" w:themeFill="accent5" w:themeFillTint="66"/>
          </w:tcPr>
          <w:p>
            <w:pPr>
              <w:spacing w:line="240" w:lineRule="auto"/>
              <w:rPr>
                <w:rFonts w:ascii="Arial" w:hAnsi="Arial" w:cs="Arial"/>
                <w:sz w:val="20"/>
                <w:szCs w:val="20"/>
              </w:rPr>
            </w:pPr>
            <w:r>
              <w:rPr>
                <w:rFonts w:ascii="Arial" w:hAnsi="Arial" w:cs="Arial"/>
                <w:sz w:val="20"/>
                <w:szCs w:val="20"/>
              </w:rPr>
              <w:t>ficus</w:t>
            </w:r>
          </w:p>
        </w:tc>
        <w:tc>
          <w:tcPr>
            <w:tcW w:w="1276" w:type="dxa"/>
            <w:shd w:val="clear" w:color="auto" w:fill="B4C6E7" w:themeFill="accent5" w:themeFillTint="66"/>
          </w:tcPr>
          <w:p>
            <w:pPr>
              <w:spacing w:line="240" w:lineRule="auto"/>
              <w:rPr>
                <w:rFonts w:ascii="Arial" w:hAnsi="Arial" w:cs="Arial"/>
                <w:sz w:val="20"/>
                <w:szCs w:val="20"/>
              </w:rPr>
            </w:pPr>
            <w:r>
              <w:rPr>
                <w:rFonts w:ascii="Arial" w:hAnsi="Arial" w:cs="Arial"/>
                <w:sz w:val="20"/>
                <w:szCs w:val="20"/>
              </w:rPr>
              <w:t>f. macrophylla</w:t>
            </w:r>
          </w:p>
        </w:tc>
        <w:tc>
          <w:tcPr>
            <w:tcW w:w="1134" w:type="dxa"/>
            <w:shd w:val="clear" w:color="auto" w:fill="B4C6E7" w:themeFill="accent5" w:themeFillTint="66"/>
          </w:tcPr>
          <w:p>
            <w:pPr>
              <w:spacing w:line="240" w:lineRule="auto"/>
              <w:rPr>
                <w:rFonts w:ascii="Arial" w:hAnsi="Arial" w:cs="Arial"/>
                <w:sz w:val="20"/>
                <w:szCs w:val="20"/>
              </w:rPr>
            </w:pPr>
            <w:r>
              <w:rPr>
                <w:rFonts w:ascii="Arial" w:hAnsi="Arial" w:cs="Arial"/>
                <w:sz w:val="20"/>
                <w:szCs w:val="20"/>
              </w:rPr>
              <w:t xml:space="preserve">Moreton bay fig </w:t>
            </w:r>
          </w:p>
        </w:tc>
        <w:tc>
          <w:tcPr>
            <w:tcW w:w="1276" w:type="dxa"/>
            <w:shd w:val="clear" w:color="auto" w:fill="B4C6E7" w:themeFill="accent5" w:themeFillTint="66"/>
          </w:tcPr>
          <w:p>
            <w:pPr>
              <w:spacing w:line="240" w:lineRule="auto"/>
              <w:rPr>
                <w:rFonts w:ascii="Arial" w:hAnsi="Arial" w:cs="Arial"/>
                <w:sz w:val="20"/>
                <w:szCs w:val="20"/>
              </w:rPr>
            </w:pPr>
            <w:r>
              <w:rPr>
                <w:rFonts w:ascii="Arial" w:hAnsi="Arial" w:cs="Arial"/>
                <w:sz w:val="20"/>
                <w:szCs w:val="20"/>
              </w:rPr>
              <w:t>tree</w:t>
            </w:r>
          </w:p>
        </w:tc>
        <w:tc>
          <w:tcPr>
            <w:tcW w:w="1559" w:type="dxa"/>
            <w:shd w:val="clear" w:color="auto" w:fill="B4C6E7" w:themeFill="accent5" w:themeFillTint="66"/>
          </w:tcPr>
          <w:p>
            <w:pPr>
              <w:spacing w:line="240" w:lineRule="auto"/>
              <w:rPr>
                <w:rFonts w:ascii="Arial" w:hAnsi="Arial" w:cs="Arial"/>
                <w:sz w:val="20"/>
                <w:szCs w:val="20"/>
              </w:rPr>
            </w:pPr>
            <w:r>
              <w:rPr>
                <w:rFonts w:ascii="Arial" w:hAnsi="Arial" w:cs="Arial"/>
                <w:sz w:val="20"/>
                <w:szCs w:val="20"/>
              </w:rPr>
              <w:t xml:space="preserve">Evergreen </w:t>
            </w:r>
          </w:p>
        </w:tc>
        <w:tc>
          <w:tcPr>
            <w:tcW w:w="1701" w:type="dxa"/>
            <w:shd w:val="clear" w:color="auto" w:fill="B4C6E7" w:themeFill="accent5" w:themeFillTint="66"/>
          </w:tcPr>
          <w:p>
            <w:pPr>
              <w:spacing w:line="240" w:lineRule="auto"/>
              <w:rPr>
                <w:rFonts w:ascii="Arial" w:hAnsi="Arial" w:cs="Arial"/>
                <w:sz w:val="20"/>
                <w:szCs w:val="20"/>
              </w:rPr>
            </w:pPr>
            <w:r>
              <w:rPr>
                <w:rFonts w:ascii="Arial" w:hAnsi="Arial" w:cs="Arial"/>
                <w:sz w:val="20"/>
                <w:szCs w:val="20"/>
              </w:rPr>
              <w:t xml:space="preserve">Eastern Australia </w:t>
            </w:r>
          </w:p>
        </w:tc>
        <w:tc>
          <w:tcPr>
            <w:tcW w:w="2941" w:type="dxa"/>
            <w:shd w:val="clear" w:color="auto" w:fill="B4C6E7" w:themeFill="accent5" w:themeFillTint="66"/>
          </w:tcPr>
          <w:p>
            <w:pPr>
              <w:spacing w:line="240" w:lineRule="auto"/>
              <w:rPr>
                <w:rFonts w:hint="default" w:ascii="Arial" w:hAnsi="Arial" w:cs="Arial"/>
                <w:b/>
                <w:bCs/>
                <w:sz w:val="20"/>
                <w:szCs w:val="20"/>
              </w:rPr>
            </w:pPr>
            <w:r>
              <w:rPr>
                <w:rFonts w:hint="default" w:ascii="Arial" w:hAnsi="Arial" w:cs="Arial"/>
                <w:b/>
                <w:bCs/>
                <w:sz w:val="20"/>
                <w:szCs w:val="20"/>
              </w:rPr>
              <w:fldChar w:fldCharType="begin"/>
            </w:r>
            <w:r>
              <w:rPr>
                <w:rFonts w:hint="default" w:ascii="Arial" w:hAnsi="Arial" w:cs="Arial"/>
                <w:b/>
                <w:bCs/>
                <w:sz w:val="20"/>
                <w:szCs w:val="20"/>
              </w:rPr>
              <w:instrText xml:space="preserve"> HYPERLINK "https://en.wikipedia.org/wiki/Ficus_macrophylla" </w:instrText>
            </w:r>
            <w:r>
              <w:rPr>
                <w:rFonts w:hint="default" w:ascii="Arial" w:hAnsi="Arial" w:cs="Arial"/>
                <w:b/>
                <w:bCs/>
                <w:sz w:val="20"/>
                <w:szCs w:val="20"/>
              </w:rPr>
              <w:fldChar w:fldCharType="separate"/>
            </w:r>
            <w:r>
              <w:rPr>
                <w:rStyle w:val="5"/>
                <w:rFonts w:hint="default" w:ascii="Arial" w:hAnsi="Arial" w:cs="Arial"/>
                <w:b/>
                <w:bCs/>
                <w:sz w:val="20"/>
                <w:szCs w:val="20"/>
              </w:rPr>
              <w:t>https://en.wikipedia.org/wiki/Ficus_macrophylla</w:t>
            </w:r>
            <w:r>
              <w:rPr>
                <w:rFonts w:hint="default" w:ascii="Arial" w:hAnsi="Arial" w:cs="Arial"/>
                <w:b/>
                <w:bCs/>
                <w:sz w:val="20"/>
                <w:szCs w:val="20"/>
              </w:rPr>
              <w:fldChar w:fldCharType="end"/>
            </w:r>
          </w:p>
          <w:p>
            <w:pPr>
              <w:spacing w:line="240" w:lineRule="auto"/>
              <w:rPr>
                <w:rFonts w:hint="default" w:ascii="Arial" w:hAnsi="Arial" w:cs="Arial"/>
                <w:b/>
                <w:bCs/>
                <w:sz w:val="20"/>
                <w:szCs w:val="20"/>
              </w:rPr>
            </w:pPr>
          </w:p>
        </w:tc>
      </w:tr>
      <w:tr>
        <w:tblPrEx>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Ex>
        <w:trPr>
          <w:trHeight w:val="850" w:hRule="atLeast"/>
        </w:trPr>
        <w:tc>
          <w:tcPr>
            <w:tcW w:w="1271" w:type="dxa"/>
            <w:shd w:val="clear" w:color="auto" w:fill="D9E2F3" w:themeFill="accent5" w:themeFillTint="33"/>
          </w:tcPr>
          <w:p>
            <w:pPr>
              <w:pStyle w:val="13"/>
              <w:numPr>
                <w:ilvl w:val="0"/>
                <w:numId w:val="3"/>
              </w:numPr>
              <w:spacing w:line="240" w:lineRule="auto"/>
              <w:ind w:left="313"/>
              <w:rPr>
                <w:rFonts w:ascii="Arial" w:hAnsi="Arial" w:cs="Arial"/>
                <w:sz w:val="18"/>
                <w:szCs w:val="20"/>
              </w:rPr>
            </w:pPr>
          </w:p>
        </w:tc>
        <w:tc>
          <w:tcPr>
            <w:tcW w:w="1985" w:type="dxa"/>
            <w:shd w:val="clear" w:color="auto" w:fill="D9E2F3" w:themeFill="accent5" w:themeFillTint="33"/>
          </w:tcPr>
          <w:p>
            <w:pPr>
              <w:spacing w:line="240" w:lineRule="auto"/>
              <w:rPr>
                <w:rFonts w:ascii="Arial" w:hAnsi="Arial" w:cs="Arial"/>
                <w:sz w:val="20"/>
                <w:szCs w:val="20"/>
              </w:rPr>
            </w:pPr>
            <w:r>
              <w:rPr>
                <w:rFonts w:ascii="Arial" w:hAnsi="Arial" w:cs="Arial"/>
                <w:iCs/>
                <w:color w:val="000000"/>
                <w:sz w:val="20"/>
              </w:rPr>
              <w:t>MYRTACEAE</w:t>
            </w:r>
          </w:p>
        </w:tc>
        <w:tc>
          <w:tcPr>
            <w:tcW w:w="1417" w:type="dxa"/>
            <w:shd w:val="clear" w:color="auto" w:fill="D9E2F3" w:themeFill="accent5" w:themeFillTint="33"/>
          </w:tcPr>
          <w:p>
            <w:pPr>
              <w:spacing w:line="240" w:lineRule="auto"/>
              <w:rPr>
                <w:rFonts w:ascii="Arial" w:hAnsi="Arial" w:cs="Arial"/>
                <w:sz w:val="20"/>
                <w:szCs w:val="20"/>
              </w:rPr>
            </w:pPr>
            <w:r>
              <w:rPr>
                <w:rFonts w:ascii="Arial" w:hAnsi="Arial" w:cs="Arial"/>
                <w:i/>
                <w:iCs/>
                <w:color w:val="000000"/>
                <w:sz w:val="20"/>
              </w:rPr>
              <w:t>Callistemon</w:t>
            </w:r>
          </w:p>
        </w:tc>
        <w:tc>
          <w:tcPr>
            <w:tcW w:w="1276" w:type="dxa"/>
            <w:shd w:val="clear" w:color="auto" w:fill="D9E2F3" w:themeFill="accent5" w:themeFillTint="33"/>
          </w:tcPr>
          <w:p>
            <w:pPr>
              <w:spacing w:line="240" w:lineRule="auto"/>
              <w:rPr>
                <w:rFonts w:ascii="Arial" w:hAnsi="Arial" w:cs="Arial"/>
                <w:sz w:val="20"/>
                <w:szCs w:val="20"/>
              </w:rPr>
            </w:pPr>
            <w:r>
              <w:rPr>
                <w:rFonts w:ascii="Arial" w:hAnsi="Arial" w:cs="Arial"/>
                <w:i/>
                <w:iCs/>
                <w:color w:val="000000"/>
                <w:sz w:val="20"/>
              </w:rPr>
              <w:t>Vminalis</w:t>
            </w:r>
          </w:p>
        </w:tc>
        <w:tc>
          <w:tcPr>
            <w:tcW w:w="1134" w:type="dxa"/>
            <w:shd w:val="clear" w:color="auto" w:fill="D9E2F3" w:themeFill="accent5" w:themeFillTint="33"/>
          </w:tcPr>
          <w:p>
            <w:pPr>
              <w:spacing w:line="240" w:lineRule="auto"/>
              <w:rPr>
                <w:rFonts w:ascii="Arial" w:hAnsi="Arial" w:cs="Arial"/>
                <w:sz w:val="20"/>
                <w:szCs w:val="20"/>
              </w:rPr>
            </w:pPr>
            <w:r>
              <w:rPr>
                <w:rFonts w:ascii="Arial" w:hAnsi="Arial" w:cs="Arial"/>
                <w:color w:val="000000"/>
                <w:sz w:val="20"/>
              </w:rPr>
              <w:t>Bottlebrush</w:t>
            </w:r>
          </w:p>
        </w:tc>
        <w:tc>
          <w:tcPr>
            <w:tcW w:w="1276" w:type="dxa"/>
            <w:shd w:val="clear" w:color="auto" w:fill="D9E2F3" w:themeFill="accent5" w:themeFillTint="33"/>
          </w:tcPr>
          <w:p>
            <w:pPr>
              <w:spacing w:line="240" w:lineRule="auto"/>
              <w:rPr>
                <w:rFonts w:ascii="Arial" w:hAnsi="Arial" w:cs="Arial"/>
                <w:sz w:val="20"/>
                <w:szCs w:val="20"/>
              </w:rPr>
            </w:pPr>
            <w:r>
              <w:rPr>
                <w:rFonts w:ascii="Arial" w:hAnsi="Arial" w:cs="Arial"/>
                <w:sz w:val="20"/>
                <w:szCs w:val="20"/>
              </w:rPr>
              <w:t>tree</w:t>
            </w:r>
          </w:p>
        </w:tc>
        <w:tc>
          <w:tcPr>
            <w:tcW w:w="1559" w:type="dxa"/>
            <w:shd w:val="clear" w:color="auto" w:fill="D9E2F3" w:themeFill="accent5" w:themeFillTint="33"/>
          </w:tcPr>
          <w:p>
            <w:pPr>
              <w:spacing w:line="240" w:lineRule="auto"/>
              <w:rPr>
                <w:rFonts w:ascii="Arial" w:hAnsi="Arial" w:cs="Arial"/>
                <w:sz w:val="20"/>
                <w:szCs w:val="20"/>
              </w:rPr>
            </w:pPr>
            <w:r>
              <w:rPr>
                <w:rFonts w:ascii="Arial" w:hAnsi="Arial" w:cs="Arial"/>
                <w:sz w:val="20"/>
                <w:szCs w:val="20"/>
              </w:rPr>
              <w:t xml:space="preserve">Evergreen </w:t>
            </w:r>
          </w:p>
        </w:tc>
        <w:tc>
          <w:tcPr>
            <w:tcW w:w="1701" w:type="dxa"/>
            <w:shd w:val="clear" w:color="auto" w:fill="D9E2F3" w:themeFill="accent5" w:themeFillTint="33"/>
          </w:tcPr>
          <w:p>
            <w:pPr>
              <w:spacing w:line="240" w:lineRule="auto"/>
              <w:rPr>
                <w:rFonts w:ascii="Arial" w:hAnsi="Arial" w:cs="Arial"/>
                <w:sz w:val="20"/>
                <w:szCs w:val="20"/>
              </w:rPr>
            </w:pPr>
            <w:r>
              <w:rPr>
                <w:rFonts w:ascii="Arial" w:hAnsi="Arial" w:cs="Arial"/>
                <w:sz w:val="20"/>
                <w:szCs w:val="20"/>
              </w:rPr>
              <w:t xml:space="preserve">Australia </w:t>
            </w:r>
          </w:p>
        </w:tc>
        <w:tc>
          <w:tcPr>
            <w:tcW w:w="2941" w:type="dxa"/>
            <w:shd w:val="clear" w:color="auto" w:fill="D9E2F3" w:themeFill="accent5" w:themeFillTint="33"/>
          </w:tcPr>
          <w:p>
            <w:pPr>
              <w:spacing w:line="240" w:lineRule="auto"/>
              <w:rPr>
                <w:rFonts w:ascii="Arial" w:hAnsi="Arial" w:cs="Arial"/>
                <w:sz w:val="20"/>
                <w:szCs w:val="20"/>
              </w:rPr>
            </w:pPr>
            <w:r>
              <w:fldChar w:fldCharType="begin"/>
            </w:r>
            <w:r>
              <w:instrText xml:space="preserve"> HYPERLINK "https://en.wikipedia.org/wiki/Callistemon" </w:instrText>
            </w:r>
            <w:r>
              <w:fldChar w:fldCharType="separate"/>
            </w:r>
            <w:r>
              <w:rPr>
                <w:rStyle w:val="5"/>
                <w:rFonts w:ascii="Arial" w:hAnsi="Arial" w:cs="Arial"/>
                <w:sz w:val="20"/>
              </w:rPr>
              <w:t>https://en.wikipedia.org/wiki/Callistemon</w:t>
            </w:r>
            <w:r>
              <w:rPr>
                <w:rStyle w:val="5"/>
                <w:rFonts w:ascii="Arial" w:hAnsi="Arial" w:cs="Arial"/>
                <w:sz w:val="20"/>
              </w:rPr>
              <w:fldChar w:fldCharType="end"/>
            </w:r>
          </w:p>
        </w:tc>
      </w:tr>
      <w:tr>
        <w:tblPrEx>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Ex>
        <w:trPr>
          <w:trHeight w:val="850" w:hRule="atLeast"/>
        </w:trPr>
        <w:tc>
          <w:tcPr>
            <w:tcW w:w="1271" w:type="dxa"/>
            <w:shd w:val="clear" w:color="auto" w:fill="B4C6E7" w:themeFill="accent5" w:themeFillTint="66"/>
          </w:tcPr>
          <w:p>
            <w:pPr>
              <w:pStyle w:val="13"/>
              <w:numPr>
                <w:ilvl w:val="0"/>
                <w:numId w:val="3"/>
              </w:numPr>
              <w:spacing w:line="240" w:lineRule="auto"/>
              <w:ind w:left="313"/>
              <w:rPr>
                <w:rFonts w:ascii="Arial" w:hAnsi="Arial" w:cs="Arial"/>
                <w:sz w:val="18"/>
                <w:szCs w:val="20"/>
              </w:rPr>
            </w:pPr>
          </w:p>
        </w:tc>
        <w:tc>
          <w:tcPr>
            <w:tcW w:w="1985" w:type="dxa"/>
            <w:shd w:val="clear" w:color="auto" w:fill="B4C6E7" w:themeFill="accent5" w:themeFillTint="66"/>
          </w:tcPr>
          <w:p>
            <w:pPr>
              <w:spacing w:line="240" w:lineRule="auto"/>
              <w:rPr>
                <w:rFonts w:ascii="Arial" w:hAnsi="Arial" w:cs="Arial"/>
                <w:sz w:val="20"/>
                <w:szCs w:val="20"/>
              </w:rPr>
            </w:pPr>
            <w:r>
              <w:rPr>
                <w:rFonts w:ascii="Arial" w:hAnsi="Arial" w:cs="Arial"/>
                <w:iCs/>
                <w:color w:val="000000"/>
                <w:sz w:val="20"/>
              </w:rPr>
              <w:t>MYRTACEAE</w:t>
            </w:r>
          </w:p>
        </w:tc>
        <w:tc>
          <w:tcPr>
            <w:tcW w:w="1417" w:type="dxa"/>
            <w:shd w:val="clear" w:color="auto" w:fill="B4C6E7" w:themeFill="accent5" w:themeFillTint="66"/>
          </w:tcPr>
          <w:p>
            <w:pPr>
              <w:spacing w:line="240" w:lineRule="auto"/>
              <w:rPr>
                <w:rFonts w:ascii="Arial" w:hAnsi="Arial" w:cs="Arial"/>
                <w:sz w:val="20"/>
                <w:szCs w:val="20"/>
              </w:rPr>
            </w:pPr>
            <w:r>
              <w:rPr>
                <w:rFonts w:ascii="Arial" w:hAnsi="Arial" w:cs="Arial"/>
                <w:i/>
                <w:iCs/>
                <w:color w:val="000000"/>
                <w:sz w:val="20"/>
              </w:rPr>
              <w:t>Syzygium</w:t>
            </w:r>
          </w:p>
        </w:tc>
        <w:tc>
          <w:tcPr>
            <w:tcW w:w="1276" w:type="dxa"/>
            <w:shd w:val="clear" w:color="auto" w:fill="B4C6E7" w:themeFill="accent5" w:themeFillTint="66"/>
          </w:tcPr>
          <w:p>
            <w:pPr>
              <w:spacing w:line="240" w:lineRule="auto"/>
              <w:rPr>
                <w:rFonts w:ascii="Arial" w:hAnsi="Arial" w:cs="Arial"/>
                <w:sz w:val="20"/>
                <w:szCs w:val="20"/>
              </w:rPr>
            </w:pPr>
            <w:r>
              <w:rPr>
                <w:rFonts w:ascii="Arial" w:hAnsi="Arial" w:cs="Arial"/>
                <w:i/>
                <w:iCs/>
                <w:color w:val="000000"/>
                <w:sz w:val="20"/>
              </w:rPr>
              <w:t>australe</w:t>
            </w:r>
          </w:p>
        </w:tc>
        <w:tc>
          <w:tcPr>
            <w:tcW w:w="1134" w:type="dxa"/>
            <w:shd w:val="clear" w:color="auto" w:fill="B4C6E7" w:themeFill="accent5" w:themeFillTint="66"/>
          </w:tcPr>
          <w:p>
            <w:pPr>
              <w:spacing w:line="240" w:lineRule="auto"/>
              <w:rPr>
                <w:rFonts w:ascii="Arial" w:hAnsi="Arial" w:cs="Arial"/>
                <w:sz w:val="20"/>
                <w:szCs w:val="20"/>
              </w:rPr>
            </w:pPr>
            <w:r>
              <w:rPr>
                <w:rFonts w:ascii="Arial" w:hAnsi="Arial" w:cs="Arial"/>
                <w:color w:val="000000"/>
                <w:sz w:val="20"/>
              </w:rPr>
              <w:t>Lilly Pilly</w:t>
            </w:r>
          </w:p>
        </w:tc>
        <w:tc>
          <w:tcPr>
            <w:tcW w:w="1276" w:type="dxa"/>
            <w:shd w:val="clear" w:color="auto" w:fill="B4C6E7" w:themeFill="accent5" w:themeFillTint="66"/>
          </w:tcPr>
          <w:p>
            <w:pPr>
              <w:spacing w:line="240" w:lineRule="auto"/>
              <w:rPr>
                <w:rFonts w:ascii="Arial" w:hAnsi="Arial" w:cs="Arial"/>
                <w:sz w:val="20"/>
                <w:szCs w:val="20"/>
              </w:rPr>
            </w:pPr>
            <w:r>
              <w:rPr>
                <w:rFonts w:ascii="Arial" w:hAnsi="Arial" w:cs="Arial"/>
                <w:sz w:val="20"/>
                <w:szCs w:val="20"/>
              </w:rPr>
              <w:t>tree</w:t>
            </w:r>
          </w:p>
        </w:tc>
        <w:tc>
          <w:tcPr>
            <w:tcW w:w="1559" w:type="dxa"/>
            <w:shd w:val="clear" w:color="auto" w:fill="B4C6E7" w:themeFill="accent5" w:themeFillTint="66"/>
          </w:tcPr>
          <w:p>
            <w:pPr>
              <w:spacing w:line="240" w:lineRule="auto"/>
              <w:rPr>
                <w:rFonts w:ascii="Arial" w:hAnsi="Arial" w:cs="Arial"/>
                <w:sz w:val="20"/>
                <w:szCs w:val="20"/>
              </w:rPr>
            </w:pPr>
            <w:r>
              <w:rPr>
                <w:rFonts w:ascii="Arial" w:hAnsi="Arial" w:cs="Arial"/>
                <w:sz w:val="20"/>
                <w:szCs w:val="20"/>
              </w:rPr>
              <w:t xml:space="preserve">Evergreen </w:t>
            </w:r>
          </w:p>
        </w:tc>
        <w:tc>
          <w:tcPr>
            <w:tcW w:w="1701" w:type="dxa"/>
            <w:shd w:val="clear" w:color="auto" w:fill="B4C6E7" w:themeFill="accent5" w:themeFillTint="66"/>
          </w:tcPr>
          <w:p>
            <w:pPr>
              <w:spacing w:line="240" w:lineRule="auto"/>
              <w:rPr>
                <w:rFonts w:ascii="Arial" w:hAnsi="Arial" w:cs="Arial"/>
                <w:sz w:val="20"/>
                <w:szCs w:val="20"/>
              </w:rPr>
            </w:pPr>
            <w:r>
              <w:rPr>
                <w:rFonts w:ascii="Arial" w:hAnsi="Arial" w:cs="Arial"/>
                <w:sz w:val="20"/>
                <w:szCs w:val="20"/>
              </w:rPr>
              <w:t xml:space="preserve">Australia </w:t>
            </w:r>
          </w:p>
        </w:tc>
        <w:tc>
          <w:tcPr>
            <w:tcW w:w="2941" w:type="dxa"/>
            <w:shd w:val="clear" w:color="auto" w:fill="B4C6E7" w:themeFill="accent5" w:themeFillTint="66"/>
          </w:tcPr>
          <w:p>
            <w:pPr>
              <w:spacing w:line="240" w:lineRule="auto"/>
              <w:rPr>
                <w:rFonts w:ascii="Arial" w:hAnsi="Arial" w:cs="Arial"/>
                <w:sz w:val="20"/>
                <w:szCs w:val="20"/>
              </w:rPr>
            </w:pPr>
            <w:r>
              <w:fldChar w:fldCharType="begin"/>
            </w:r>
            <w:r>
              <w:instrText xml:space="preserve"> HYPERLINK "https://en.wikipedia.org/wiki/Syzygium_australe" </w:instrText>
            </w:r>
            <w:r>
              <w:fldChar w:fldCharType="separate"/>
            </w:r>
            <w:r>
              <w:rPr>
                <w:rStyle w:val="5"/>
                <w:rFonts w:ascii="Arial" w:hAnsi="Arial" w:cs="Arial"/>
                <w:sz w:val="20"/>
              </w:rPr>
              <w:t>https://en.wikipedia.org/wiki/Syzygium_australe</w:t>
            </w:r>
            <w:r>
              <w:rPr>
                <w:rStyle w:val="5"/>
                <w:rFonts w:ascii="Arial" w:hAnsi="Arial" w:cs="Arial"/>
                <w:sz w:val="20"/>
              </w:rPr>
              <w:fldChar w:fldCharType="end"/>
            </w:r>
          </w:p>
        </w:tc>
      </w:tr>
      <w:tr>
        <w:tblPrEx>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Ex>
        <w:trPr>
          <w:trHeight w:val="850" w:hRule="atLeast"/>
        </w:trPr>
        <w:tc>
          <w:tcPr>
            <w:tcW w:w="1271" w:type="dxa"/>
            <w:shd w:val="clear" w:color="auto" w:fill="D9E2F3" w:themeFill="accent5" w:themeFillTint="33"/>
          </w:tcPr>
          <w:p>
            <w:pPr>
              <w:pStyle w:val="13"/>
              <w:numPr>
                <w:ilvl w:val="0"/>
                <w:numId w:val="3"/>
              </w:numPr>
              <w:spacing w:line="240" w:lineRule="auto"/>
              <w:ind w:left="313"/>
              <w:rPr>
                <w:rFonts w:ascii="Arial" w:hAnsi="Arial" w:cs="Arial"/>
                <w:sz w:val="18"/>
                <w:szCs w:val="20"/>
              </w:rPr>
            </w:pPr>
          </w:p>
        </w:tc>
        <w:tc>
          <w:tcPr>
            <w:tcW w:w="1985" w:type="dxa"/>
            <w:shd w:val="clear" w:color="auto" w:fill="D9E2F3" w:themeFill="accent5" w:themeFillTint="33"/>
          </w:tcPr>
          <w:p>
            <w:pPr>
              <w:spacing w:line="240" w:lineRule="auto"/>
              <w:rPr>
                <w:rFonts w:ascii="Arial" w:hAnsi="Arial" w:cs="Arial"/>
                <w:sz w:val="20"/>
                <w:szCs w:val="20"/>
              </w:rPr>
            </w:pPr>
            <w:r>
              <w:rPr>
                <w:rFonts w:ascii="Arial" w:hAnsi="Arial" w:cs="Arial"/>
                <w:sz w:val="20"/>
                <w:szCs w:val="20"/>
              </w:rPr>
              <w:t>L</w:t>
            </w:r>
            <w:r>
              <w:rPr>
                <w:rFonts w:ascii="Arial" w:hAnsi="Arial" w:cs="Arial"/>
                <w:iCs/>
                <w:color w:val="000000"/>
                <w:sz w:val="20"/>
              </w:rPr>
              <w:t>YTHRACEAE</w:t>
            </w:r>
          </w:p>
        </w:tc>
        <w:tc>
          <w:tcPr>
            <w:tcW w:w="1417" w:type="dxa"/>
            <w:shd w:val="clear" w:color="auto" w:fill="D9E2F3" w:themeFill="accent5" w:themeFillTint="33"/>
          </w:tcPr>
          <w:p>
            <w:pPr>
              <w:spacing w:line="240" w:lineRule="auto"/>
              <w:rPr>
                <w:rFonts w:ascii="Arial" w:hAnsi="Arial" w:cs="Arial"/>
                <w:sz w:val="20"/>
                <w:szCs w:val="20"/>
              </w:rPr>
            </w:pPr>
            <w:r>
              <w:rPr>
                <w:rFonts w:ascii="Arial" w:hAnsi="Arial" w:cs="Arial"/>
                <w:i/>
                <w:iCs/>
                <w:color w:val="000000"/>
                <w:sz w:val="20"/>
              </w:rPr>
              <w:t>Largerstroemia</w:t>
            </w:r>
          </w:p>
        </w:tc>
        <w:tc>
          <w:tcPr>
            <w:tcW w:w="1276" w:type="dxa"/>
            <w:shd w:val="clear" w:color="auto" w:fill="D9E2F3" w:themeFill="accent5" w:themeFillTint="33"/>
          </w:tcPr>
          <w:p>
            <w:pPr>
              <w:spacing w:line="240" w:lineRule="auto"/>
              <w:rPr>
                <w:rFonts w:ascii="Arial" w:hAnsi="Arial" w:cs="Arial"/>
                <w:sz w:val="20"/>
                <w:szCs w:val="20"/>
              </w:rPr>
            </w:pPr>
            <w:r>
              <w:rPr>
                <w:rFonts w:ascii="Arial" w:hAnsi="Arial" w:cs="Arial"/>
                <w:i/>
                <w:iCs/>
                <w:color w:val="000000"/>
                <w:sz w:val="20"/>
              </w:rPr>
              <w:t>indica</w:t>
            </w:r>
          </w:p>
        </w:tc>
        <w:tc>
          <w:tcPr>
            <w:tcW w:w="1134" w:type="dxa"/>
            <w:shd w:val="clear" w:color="auto" w:fill="D9E2F3" w:themeFill="accent5" w:themeFillTint="33"/>
          </w:tcPr>
          <w:p>
            <w:pPr>
              <w:spacing w:line="240" w:lineRule="auto"/>
              <w:rPr>
                <w:rFonts w:ascii="Arial" w:hAnsi="Arial" w:cs="Arial"/>
                <w:sz w:val="20"/>
                <w:szCs w:val="20"/>
              </w:rPr>
            </w:pPr>
            <w:r>
              <w:rPr>
                <w:rFonts w:ascii="Arial" w:hAnsi="Arial" w:cs="Arial"/>
                <w:color w:val="000000"/>
                <w:sz w:val="20"/>
              </w:rPr>
              <w:t>Crepe myrtle</w:t>
            </w:r>
          </w:p>
        </w:tc>
        <w:tc>
          <w:tcPr>
            <w:tcW w:w="1276" w:type="dxa"/>
            <w:shd w:val="clear" w:color="auto" w:fill="D9E2F3" w:themeFill="accent5" w:themeFillTint="33"/>
          </w:tcPr>
          <w:p>
            <w:pPr>
              <w:spacing w:line="240" w:lineRule="auto"/>
              <w:rPr>
                <w:rFonts w:ascii="Arial" w:hAnsi="Arial" w:cs="Arial"/>
                <w:sz w:val="20"/>
                <w:szCs w:val="20"/>
              </w:rPr>
            </w:pPr>
            <w:r>
              <w:rPr>
                <w:rFonts w:ascii="Arial" w:hAnsi="Arial" w:cs="Arial"/>
                <w:sz w:val="20"/>
                <w:szCs w:val="20"/>
              </w:rPr>
              <w:t>tree</w:t>
            </w:r>
          </w:p>
        </w:tc>
        <w:tc>
          <w:tcPr>
            <w:tcW w:w="1559" w:type="dxa"/>
            <w:shd w:val="clear" w:color="auto" w:fill="D9E2F3" w:themeFill="accent5" w:themeFillTint="33"/>
          </w:tcPr>
          <w:p>
            <w:pPr>
              <w:spacing w:line="240" w:lineRule="auto"/>
              <w:rPr>
                <w:rFonts w:ascii="Arial" w:hAnsi="Arial" w:cs="Arial"/>
                <w:sz w:val="20"/>
                <w:szCs w:val="20"/>
              </w:rPr>
            </w:pPr>
            <w:r>
              <w:rPr>
                <w:rFonts w:ascii="Arial" w:hAnsi="Arial" w:cs="Arial"/>
                <w:color w:val="000000"/>
                <w:sz w:val="20"/>
              </w:rPr>
              <w:t>Deciduous </w:t>
            </w:r>
          </w:p>
        </w:tc>
        <w:tc>
          <w:tcPr>
            <w:tcW w:w="1701" w:type="dxa"/>
            <w:shd w:val="clear" w:color="auto" w:fill="D9E2F3" w:themeFill="accent5" w:themeFillTint="33"/>
          </w:tcPr>
          <w:p>
            <w:pPr>
              <w:spacing w:line="240" w:lineRule="auto"/>
              <w:rPr>
                <w:rFonts w:ascii="Arial" w:hAnsi="Arial" w:cs="Arial"/>
                <w:sz w:val="20"/>
                <w:szCs w:val="20"/>
              </w:rPr>
            </w:pPr>
            <w:r>
              <w:rPr>
                <w:rFonts w:ascii="Arial" w:hAnsi="Arial" w:cs="Arial"/>
                <w:sz w:val="20"/>
                <w:szCs w:val="20"/>
              </w:rPr>
              <w:t xml:space="preserve">China </w:t>
            </w:r>
          </w:p>
        </w:tc>
        <w:tc>
          <w:tcPr>
            <w:tcW w:w="2941" w:type="dxa"/>
            <w:shd w:val="clear" w:color="auto" w:fill="D9E2F3" w:themeFill="accent5" w:themeFillTint="33"/>
          </w:tcPr>
          <w:p>
            <w:pPr>
              <w:spacing w:line="240" w:lineRule="auto"/>
              <w:rPr>
                <w:rFonts w:ascii="Arial" w:hAnsi="Arial" w:cs="Arial"/>
                <w:sz w:val="20"/>
                <w:szCs w:val="20"/>
              </w:rPr>
            </w:pPr>
            <w:r>
              <w:fldChar w:fldCharType="begin"/>
            </w:r>
            <w:r>
              <w:instrText xml:space="preserve"> HYPERLINK "https://en.wikipedia.org/wiki/Lagerstroemia_indica" </w:instrText>
            </w:r>
            <w:r>
              <w:fldChar w:fldCharType="separate"/>
            </w:r>
            <w:r>
              <w:rPr>
                <w:rStyle w:val="5"/>
                <w:rFonts w:ascii="Arial" w:hAnsi="Arial" w:cs="Arial"/>
                <w:sz w:val="20"/>
              </w:rPr>
              <w:t>https://en.wikipedia.org/wiki/Lagerstroemia_indica</w:t>
            </w:r>
            <w:r>
              <w:rPr>
                <w:rStyle w:val="5"/>
                <w:rFonts w:ascii="Arial" w:hAnsi="Arial" w:cs="Arial"/>
                <w:sz w:val="20"/>
              </w:rPr>
              <w:fldChar w:fldCharType="end"/>
            </w:r>
          </w:p>
        </w:tc>
      </w:tr>
      <w:tr>
        <w:tblPrEx>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Ex>
        <w:trPr>
          <w:trHeight w:val="850" w:hRule="atLeast"/>
        </w:trPr>
        <w:tc>
          <w:tcPr>
            <w:tcW w:w="1271" w:type="dxa"/>
            <w:shd w:val="clear" w:color="auto" w:fill="B4C6E7" w:themeFill="accent5" w:themeFillTint="66"/>
          </w:tcPr>
          <w:p>
            <w:pPr>
              <w:pStyle w:val="13"/>
              <w:numPr>
                <w:ilvl w:val="0"/>
                <w:numId w:val="4"/>
              </w:numPr>
              <w:spacing w:line="240" w:lineRule="auto"/>
              <w:ind w:left="313"/>
              <w:rPr>
                <w:rFonts w:ascii="Arial" w:hAnsi="Arial" w:cs="Arial"/>
                <w:sz w:val="18"/>
                <w:szCs w:val="20"/>
              </w:rPr>
            </w:pPr>
          </w:p>
        </w:tc>
        <w:tc>
          <w:tcPr>
            <w:tcW w:w="1985" w:type="dxa"/>
            <w:shd w:val="clear" w:color="auto" w:fill="B4C6E7" w:themeFill="accent5" w:themeFillTint="66"/>
          </w:tcPr>
          <w:p>
            <w:pPr>
              <w:spacing w:line="240" w:lineRule="auto"/>
              <w:rPr>
                <w:rFonts w:ascii="Arial" w:hAnsi="Arial" w:cs="Arial"/>
                <w:sz w:val="20"/>
                <w:szCs w:val="20"/>
              </w:rPr>
            </w:pPr>
            <w:r>
              <w:rPr>
                <w:rFonts w:ascii="Arial" w:hAnsi="Arial" w:cs="Arial"/>
                <w:iCs/>
                <w:color w:val="000000"/>
                <w:sz w:val="20"/>
              </w:rPr>
              <w:t>ARAUCARIACEAE</w:t>
            </w:r>
          </w:p>
        </w:tc>
        <w:tc>
          <w:tcPr>
            <w:tcW w:w="1417" w:type="dxa"/>
            <w:shd w:val="clear" w:color="auto" w:fill="B4C6E7" w:themeFill="accent5" w:themeFillTint="66"/>
          </w:tcPr>
          <w:p>
            <w:pPr>
              <w:spacing w:line="240" w:lineRule="auto"/>
              <w:rPr>
                <w:rFonts w:ascii="Arial" w:hAnsi="Arial" w:cs="Arial"/>
                <w:sz w:val="20"/>
                <w:szCs w:val="20"/>
              </w:rPr>
            </w:pPr>
            <w:r>
              <w:rPr>
                <w:rFonts w:ascii="Arial" w:hAnsi="Arial" w:cs="Arial"/>
                <w:i/>
                <w:iCs/>
                <w:color w:val="000000"/>
                <w:sz w:val="20"/>
              </w:rPr>
              <w:t>Araucaria</w:t>
            </w:r>
          </w:p>
        </w:tc>
        <w:tc>
          <w:tcPr>
            <w:tcW w:w="1276" w:type="dxa"/>
            <w:shd w:val="clear" w:color="auto" w:fill="B4C6E7" w:themeFill="accent5" w:themeFillTint="66"/>
          </w:tcPr>
          <w:p>
            <w:pPr>
              <w:spacing w:line="240" w:lineRule="auto"/>
              <w:rPr>
                <w:rFonts w:ascii="Arial" w:hAnsi="Arial" w:cs="Arial"/>
                <w:sz w:val="20"/>
                <w:szCs w:val="20"/>
              </w:rPr>
            </w:pPr>
            <w:r>
              <w:rPr>
                <w:rFonts w:ascii="Arial" w:hAnsi="Arial" w:cs="Arial"/>
                <w:i/>
                <w:iCs/>
                <w:color w:val="000000"/>
                <w:sz w:val="20"/>
              </w:rPr>
              <w:t>bidwillii</w:t>
            </w:r>
          </w:p>
        </w:tc>
        <w:tc>
          <w:tcPr>
            <w:tcW w:w="1134" w:type="dxa"/>
            <w:shd w:val="clear" w:color="auto" w:fill="B4C6E7" w:themeFill="accent5" w:themeFillTint="66"/>
          </w:tcPr>
          <w:p>
            <w:pPr>
              <w:spacing w:line="240" w:lineRule="auto"/>
              <w:rPr>
                <w:rFonts w:ascii="Arial" w:hAnsi="Arial" w:cs="Arial"/>
                <w:sz w:val="20"/>
                <w:szCs w:val="20"/>
              </w:rPr>
            </w:pPr>
            <w:r>
              <w:rPr>
                <w:rFonts w:ascii="Arial" w:hAnsi="Arial" w:cs="Arial"/>
                <w:color w:val="000000"/>
                <w:sz w:val="20"/>
              </w:rPr>
              <w:t>Bunya pine</w:t>
            </w:r>
          </w:p>
        </w:tc>
        <w:tc>
          <w:tcPr>
            <w:tcW w:w="1276" w:type="dxa"/>
            <w:shd w:val="clear" w:color="auto" w:fill="B4C6E7" w:themeFill="accent5" w:themeFillTint="66"/>
          </w:tcPr>
          <w:p>
            <w:pPr>
              <w:spacing w:line="240" w:lineRule="auto"/>
              <w:rPr>
                <w:rFonts w:ascii="Arial" w:hAnsi="Arial" w:cs="Arial"/>
                <w:sz w:val="20"/>
                <w:szCs w:val="20"/>
              </w:rPr>
            </w:pPr>
            <w:r>
              <w:rPr>
                <w:rFonts w:ascii="Arial" w:hAnsi="Arial" w:cs="Arial"/>
                <w:color w:val="000000"/>
                <w:sz w:val="20"/>
              </w:rPr>
              <w:t>Coniferous tree</w:t>
            </w:r>
          </w:p>
        </w:tc>
        <w:tc>
          <w:tcPr>
            <w:tcW w:w="1559" w:type="dxa"/>
            <w:shd w:val="clear" w:color="auto" w:fill="B4C6E7" w:themeFill="accent5" w:themeFillTint="66"/>
          </w:tcPr>
          <w:p>
            <w:pPr>
              <w:spacing w:line="240" w:lineRule="auto"/>
              <w:rPr>
                <w:rFonts w:ascii="Arial" w:hAnsi="Arial" w:cs="Arial"/>
                <w:sz w:val="20"/>
                <w:szCs w:val="20"/>
              </w:rPr>
            </w:pPr>
            <w:r>
              <w:rPr>
                <w:rFonts w:ascii="Arial" w:hAnsi="Arial" w:cs="Arial"/>
                <w:sz w:val="20"/>
                <w:szCs w:val="20"/>
              </w:rPr>
              <w:t xml:space="preserve">Evergreen </w:t>
            </w:r>
          </w:p>
        </w:tc>
        <w:tc>
          <w:tcPr>
            <w:tcW w:w="1701" w:type="dxa"/>
            <w:shd w:val="clear" w:color="auto" w:fill="B4C6E7" w:themeFill="accent5" w:themeFillTint="66"/>
          </w:tcPr>
          <w:p>
            <w:pPr>
              <w:spacing w:line="240" w:lineRule="auto"/>
              <w:rPr>
                <w:rFonts w:ascii="Arial" w:hAnsi="Arial" w:cs="Arial"/>
                <w:sz w:val="20"/>
                <w:szCs w:val="20"/>
              </w:rPr>
            </w:pPr>
            <w:r>
              <w:rPr>
                <w:rFonts w:ascii="Arial" w:hAnsi="Arial" w:cs="Arial"/>
                <w:sz w:val="20"/>
                <w:szCs w:val="20"/>
              </w:rPr>
              <w:t>Australia (QLD)</w:t>
            </w:r>
          </w:p>
        </w:tc>
        <w:tc>
          <w:tcPr>
            <w:tcW w:w="2941" w:type="dxa"/>
            <w:shd w:val="clear" w:color="auto" w:fill="B4C6E7" w:themeFill="accent5" w:themeFillTint="66"/>
          </w:tcPr>
          <w:p>
            <w:pPr>
              <w:spacing w:line="240" w:lineRule="auto"/>
              <w:rPr>
                <w:rFonts w:ascii="Arial" w:hAnsi="Arial" w:cs="Arial"/>
                <w:sz w:val="20"/>
                <w:szCs w:val="20"/>
              </w:rPr>
            </w:pPr>
            <w:r>
              <w:fldChar w:fldCharType="begin"/>
            </w:r>
            <w:r>
              <w:instrText xml:space="preserve"> HYPERLINK "https://en.wikipedia.org/wiki/Araucaria_bidwillii" </w:instrText>
            </w:r>
            <w:r>
              <w:fldChar w:fldCharType="separate"/>
            </w:r>
            <w:r>
              <w:rPr>
                <w:rStyle w:val="5"/>
                <w:rFonts w:ascii="Arial" w:hAnsi="Arial" w:cs="Arial"/>
                <w:sz w:val="20"/>
              </w:rPr>
              <w:t>https://en.wikipedia.org/wiki/Araucaria_bidwillii</w:t>
            </w:r>
            <w:r>
              <w:rPr>
                <w:rStyle w:val="5"/>
                <w:rFonts w:ascii="Arial" w:hAnsi="Arial" w:cs="Arial"/>
                <w:sz w:val="20"/>
              </w:rPr>
              <w:fldChar w:fldCharType="end"/>
            </w:r>
          </w:p>
        </w:tc>
      </w:tr>
      <w:tr>
        <w:tblPrEx>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Ex>
        <w:trPr>
          <w:trHeight w:val="850" w:hRule="atLeast"/>
        </w:trPr>
        <w:tc>
          <w:tcPr>
            <w:tcW w:w="1271" w:type="dxa"/>
            <w:shd w:val="clear" w:color="auto" w:fill="D9E2F3" w:themeFill="accent5" w:themeFillTint="33"/>
          </w:tcPr>
          <w:p>
            <w:pPr>
              <w:pStyle w:val="13"/>
              <w:numPr>
                <w:ilvl w:val="0"/>
                <w:numId w:val="4"/>
              </w:numPr>
              <w:spacing w:line="240" w:lineRule="auto"/>
              <w:ind w:left="313"/>
              <w:rPr>
                <w:rFonts w:ascii="Arial" w:hAnsi="Arial" w:cs="Arial"/>
                <w:sz w:val="18"/>
                <w:szCs w:val="20"/>
              </w:rPr>
            </w:pPr>
          </w:p>
        </w:tc>
        <w:tc>
          <w:tcPr>
            <w:tcW w:w="1985" w:type="dxa"/>
            <w:shd w:val="clear" w:color="auto" w:fill="D9E2F3" w:themeFill="accent5" w:themeFillTint="33"/>
          </w:tcPr>
          <w:p>
            <w:pPr>
              <w:spacing w:line="240" w:lineRule="auto"/>
              <w:rPr>
                <w:rFonts w:ascii="Arial" w:hAnsi="Arial" w:cs="Arial"/>
                <w:sz w:val="10"/>
                <w:szCs w:val="10"/>
              </w:rPr>
            </w:pPr>
            <w:r>
              <w:rPr>
                <w:rFonts w:ascii="Arial" w:hAnsi="Arial" w:cs="Arial"/>
                <w:iCs/>
                <w:color w:val="000000"/>
                <w:sz w:val="20"/>
              </w:rPr>
              <w:t>SOLANACEAE</w:t>
            </w:r>
          </w:p>
        </w:tc>
        <w:tc>
          <w:tcPr>
            <w:tcW w:w="1417" w:type="dxa"/>
            <w:shd w:val="clear" w:color="auto" w:fill="D9E2F3" w:themeFill="accent5" w:themeFillTint="33"/>
          </w:tcPr>
          <w:p>
            <w:pPr>
              <w:spacing w:line="240" w:lineRule="auto"/>
              <w:rPr>
                <w:rFonts w:ascii="Arial" w:hAnsi="Arial" w:cs="Arial"/>
                <w:sz w:val="20"/>
                <w:szCs w:val="20"/>
              </w:rPr>
            </w:pPr>
            <w:r>
              <w:rPr>
                <w:rFonts w:ascii="Arial" w:hAnsi="Arial" w:cs="Arial"/>
                <w:i/>
                <w:iCs/>
                <w:color w:val="000000"/>
                <w:sz w:val="20"/>
              </w:rPr>
              <w:t>Brunfelsia</w:t>
            </w:r>
          </w:p>
        </w:tc>
        <w:tc>
          <w:tcPr>
            <w:tcW w:w="1276" w:type="dxa"/>
            <w:shd w:val="clear" w:color="auto" w:fill="D9E2F3" w:themeFill="accent5" w:themeFillTint="33"/>
          </w:tcPr>
          <w:p>
            <w:pPr>
              <w:spacing w:line="240" w:lineRule="auto"/>
              <w:rPr>
                <w:rFonts w:ascii="Arial" w:hAnsi="Arial" w:cs="Arial"/>
                <w:sz w:val="20"/>
                <w:szCs w:val="20"/>
              </w:rPr>
            </w:pPr>
            <w:r>
              <w:rPr>
                <w:rFonts w:ascii="Arial" w:hAnsi="Arial" w:cs="Arial"/>
                <w:i/>
                <w:iCs/>
                <w:color w:val="000000"/>
                <w:sz w:val="20"/>
              </w:rPr>
              <w:t>grandiflora</w:t>
            </w:r>
          </w:p>
        </w:tc>
        <w:tc>
          <w:tcPr>
            <w:tcW w:w="1134" w:type="dxa"/>
            <w:shd w:val="clear" w:color="auto" w:fill="D9E2F3" w:themeFill="accent5" w:themeFillTint="33"/>
          </w:tcPr>
          <w:p>
            <w:pPr>
              <w:keepNext w:val="0"/>
              <w:keepLines w:val="0"/>
              <w:widowControl/>
              <w:suppressLineNumbers w:val="0"/>
              <w:jc w:val="left"/>
            </w:pPr>
            <w:r>
              <w:rPr>
                <w:rFonts w:ascii="Arial" w:hAnsi="Arial" w:cs="Arial"/>
                <w:color w:val="000000"/>
                <w:sz w:val="20"/>
              </w:rPr>
              <w:t>yesterday-today-and-tomorrow</w:t>
            </w:r>
            <w:r>
              <w:t xml:space="preserve"> </w:t>
            </w:r>
          </w:p>
          <w:p>
            <w:pPr>
              <w:spacing w:line="240" w:lineRule="auto"/>
              <w:rPr>
                <w:rFonts w:ascii="Arial" w:hAnsi="Arial" w:cs="Arial"/>
                <w:sz w:val="20"/>
                <w:szCs w:val="20"/>
              </w:rPr>
            </w:pPr>
          </w:p>
        </w:tc>
        <w:tc>
          <w:tcPr>
            <w:tcW w:w="1276" w:type="dxa"/>
            <w:shd w:val="clear" w:color="auto" w:fill="D9E2F3" w:themeFill="accent5" w:themeFillTint="33"/>
          </w:tcPr>
          <w:p>
            <w:pPr>
              <w:spacing w:line="240" w:lineRule="auto"/>
              <w:rPr>
                <w:rFonts w:ascii="Arial" w:hAnsi="Arial" w:cs="Arial"/>
                <w:sz w:val="20"/>
                <w:szCs w:val="20"/>
              </w:rPr>
            </w:pPr>
            <w:r>
              <w:rPr>
                <w:rFonts w:ascii="Arial" w:hAnsi="Arial" w:cs="Arial"/>
                <w:sz w:val="20"/>
                <w:szCs w:val="20"/>
              </w:rPr>
              <w:t>shrub</w:t>
            </w:r>
          </w:p>
        </w:tc>
        <w:tc>
          <w:tcPr>
            <w:tcW w:w="1559" w:type="dxa"/>
            <w:shd w:val="clear" w:color="auto" w:fill="D9E2F3" w:themeFill="accent5" w:themeFillTint="33"/>
          </w:tcPr>
          <w:p>
            <w:pPr>
              <w:spacing w:line="240" w:lineRule="auto"/>
              <w:rPr>
                <w:rFonts w:ascii="Arial" w:hAnsi="Arial" w:cs="Arial"/>
                <w:sz w:val="20"/>
                <w:szCs w:val="20"/>
              </w:rPr>
            </w:pPr>
            <w:r>
              <w:rPr>
                <w:rFonts w:ascii="Arial" w:hAnsi="Arial" w:cs="Arial"/>
                <w:sz w:val="20"/>
                <w:szCs w:val="20"/>
              </w:rPr>
              <w:t xml:space="preserve">Evergreen </w:t>
            </w:r>
          </w:p>
        </w:tc>
        <w:tc>
          <w:tcPr>
            <w:tcW w:w="1701" w:type="dxa"/>
            <w:shd w:val="clear" w:color="auto" w:fill="D9E2F3" w:themeFill="accent5" w:themeFillTint="33"/>
          </w:tcPr>
          <w:p>
            <w:pPr>
              <w:spacing w:line="240" w:lineRule="auto"/>
              <w:rPr>
                <w:rFonts w:ascii="Arial" w:hAnsi="Arial" w:cs="Arial"/>
                <w:sz w:val="20"/>
                <w:szCs w:val="20"/>
              </w:rPr>
            </w:pPr>
            <w:r>
              <w:rPr>
                <w:rFonts w:ascii="Arial" w:hAnsi="Arial" w:cs="Arial"/>
                <w:sz w:val="20"/>
                <w:szCs w:val="20"/>
              </w:rPr>
              <w:t xml:space="preserve">South America </w:t>
            </w:r>
          </w:p>
        </w:tc>
        <w:tc>
          <w:tcPr>
            <w:tcW w:w="2941" w:type="dxa"/>
            <w:shd w:val="clear" w:color="auto" w:fill="D9E2F3" w:themeFill="accent5" w:themeFillTint="33"/>
          </w:tcPr>
          <w:p>
            <w:pPr>
              <w:spacing w:line="240" w:lineRule="auto"/>
              <w:rPr>
                <w:rFonts w:ascii="Arial" w:hAnsi="Arial" w:cs="Arial"/>
                <w:sz w:val="20"/>
                <w:szCs w:val="20"/>
              </w:rPr>
            </w:pPr>
            <w:r>
              <w:fldChar w:fldCharType="begin"/>
            </w:r>
            <w:r>
              <w:instrText xml:space="preserve"> HYPERLINK "https://en.wikipedia.org/wiki/Brunfelsia_grandiflora" </w:instrText>
            </w:r>
            <w:r>
              <w:fldChar w:fldCharType="separate"/>
            </w:r>
            <w:r>
              <w:rPr>
                <w:rStyle w:val="5"/>
                <w:rFonts w:ascii="Arial" w:hAnsi="Arial" w:cs="Arial"/>
                <w:sz w:val="20"/>
              </w:rPr>
              <w:t>https://en.wikipedia.org/wiki/Brunfelsia_grandiflora</w:t>
            </w:r>
            <w:r>
              <w:rPr>
                <w:rStyle w:val="5"/>
                <w:rFonts w:ascii="Arial" w:hAnsi="Arial" w:cs="Arial"/>
                <w:sz w:val="20"/>
              </w:rPr>
              <w:fldChar w:fldCharType="end"/>
            </w:r>
          </w:p>
        </w:tc>
      </w:tr>
      <w:tr>
        <w:tblPrEx>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Ex>
        <w:trPr>
          <w:trHeight w:val="850" w:hRule="atLeast"/>
        </w:trPr>
        <w:tc>
          <w:tcPr>
            <w:tcW w:w="1271" w:type="dxa"/>
            <w:shd w:val="clear" w:color="auto" w:fill="B4C6E7" w:themeFill="accent5" w:themeFillTint="66"/>
          </w:tcPr>
          <w:p>
            <w:pPr>
              <w:pStyle w:val="13"/>
              <w:numPr>
                <w:ilvl w:val="0"/>
                <w:numId w:val="4"/>
              </w:numPr>
              <w:spacing w:line="240" w:lineRule="auto"/>
              <w:ind w:left="313"/>
              <w:rPr>
                <w:rFonts w:ascii="Arial" w:hAnsi="Arial" w:cs="Arial"/>
                <w:sz w:val="18"/>
                <w:szCs w:val="20"/>
              </w:rPr>
            </w:pPr>
          </w:p>
        </w:tc>
        <w:tc>
          <w:tcPr>
            <w:tcW w:w="1985" w:type="dxa"/>
            <w:shd w:val="clear" w:color="auto" w:fill="B4C6E7" w:themeFill="accent5" w:themeFillTint="66"/>
          </w:tcPr>
          <w:p>
            <w:pPr>
              <w:spacing w:line="240" w:lineRule="auto"/>
              <w:rPr>
                <w:rFonts w:ascii="Arial" w:hAnsi="Arial" w:cs="Arial"/>
                <w:sz w:val="20"/>
                <w:szCs w:val="20"/>
              </w:rPr>
            </w:pPr>
            <w:r>
              <w:rPr>
                <w:rFonts w:ascii="Arial" w:hAnsi="Arial" w:cs="Arial"/>
                <w:iCs/>
                <w:color w:val="000000"/>
                <w:sz w:val="20"/>
              </w:rPr>
              <w:t>RUBIACEAE</w:t>
            </w:r>
          </w:p>
        </w:tc>
        <w:tc>
          <w:tcPr>
            <w:tcW w:w="1417" w:type="dxa"/>
            <w:shd w:val="clear" w:color="auto" w:fill="B4C6E7" w:themeFill="accent5" w:themeFillTint="66"/>
          </w:tcPr>
          <w:p>
            <w:pPr>
              <w:spacing w:line="240" w:lineRule="auto"/>
              <w:rPr>
                <w:rFonts w:ascii="Arial" w:hAnsi="Arial" w:cs="Arial"/>
                <w:sz w:val="20"/>
                <w:szCs w:val="20"/>
              </w:rPr>
            </w:pPr>
            <w:r>
              <w:rPr>
                <w:rFonts w:ascii="Arial" w:hAnsi="Arial" w:cs="Arial"/>
                <w:i/>
                <w:iCs/>
                <w:color w:val="000000"/>
                <w:sz w:val="20"/>
              </w:rPr>
              <w:t>Gardenia</w:t>
            </w:r>
          </w:p>
        </w:tc>
        <w:tc>
          <w:tcPr>
            <w:tcW w:w="1276" w:type="dxa"/>
            <w:shd w:val="clear" w:color="auto" w:fill="B4C6E7" w:themeFill="accent5" w:themeFillTint="66"/>
          </w:tcPr>
          <w:p>
            <w:pPr>
              <w:spacing w:line="240" w:lineRule="auto"/>
              <w:rPr>
                <w:rFonts w:ascii="Arial" w:hAnsi="Arial" w:cs="Arial"/>
                <w:sz w:val="20"/>
                <w:szCs w:val="20"/>
              </w:rPr>
            </w:pPr>
            <w:r>
              <w:rPr>
                <w:rFonts w:ascii="Arial" w:hAnsi="Arial" w:cs="Arial"/>
                <w:i/>
                <w:iCs/>
                <w:color w:val="000000"/>
                <w:sz w:val="20"/>
              </w:rPr>
              <w:t>j</w:t>
            </w:r>
            <w:r>
              <w:rPr>
                <w:rFonts w:ascii="Arial" w:hAnsi="Arial" w:cs="Arial"/>
                <w:i/>
                <w:iCs/>
                <w:color w:val="000000"/>
                <w:sz w:val="20"/>
              </w:rPr>
              <w:t>asminoides</w:t>
            </w:r>
          </w:p>
        </w:tc>
        <w:tc>
          <w:tcPr>
            <w:tcW w:w="1134" w:type="dxa"/>
            <w:shd w:val="clear" w:color="auto" w:fill="B4C6E7" w:themeFill="accent5" w:themeFillTint="66"/>
          </w:tcPr>
          <w:p>
            <w:pPr>
              <w:spacing w:line="240" w:lineRule="auto"/>
              <w:rPr>
                <w:rFonts w:ascii="Arial" w:hAnsi="Arial" w:cs="Arial"/>
                <w:sz w:val="20"/>
                <w:szCs w:val="20"/>
              </w:rPr>
            </w:pPr>
            <w:r>
              <w:rPr>
                <w:rFonts w:ascii="Arial" w:hAnsi="Arial" w:cs="Arial"/>
                <w:color w:val="000000"/>
                <w:sz w:val="20"/>
              </w:rPr>
              <w:t>Cape jasmine</w:t>
            </w:r>
          </w:p>
        </w:tc>
        <w:tc>
          <w:tcPr>
            <w:tcW w:w="1276" w:type="dxa"/>
            <w:shd w:val="clear" w:color="auto" w:fill="B4C6E7" w:themeFill="accent5" w:themeFillTint="66"/>
          </w:tcPr>
          <w:p>
            <w:pPr>
              <w:spacing w:line="240" w:lineRule="auto"/>
              <w:rPr>
                <w:rFonts w:ascii="Arial" w:hAnsi="Arial" w:cs="Arial"/>
                <w:sz w:val="20"/>
                <w:szCs w:val="20"/>
              </w:rPr>
            </w:pPr>
            <w:r>
              <w:rPr>
                <w:rFonts w:ascii="Arial" w:hAnsi="Arial" w:cs="Arial"/>
                <w:sz w:val="20"/>
                <w:szCs w:val="20"/>
              </w:rPr>
              <w:t xml:space="preserve">Shrub </w:t>
            </w:r>
          </w:p>
        </w:tc>
        <w:tc>
          <w:tcPr>
            <w:tcW w:w="1559" w:type="dxa"/>
            <w:shd w:val="clear" w:color="auto" w:fill="B4C6E7" w:themeFill="accent5" w:themeFillTint="66"/>
          </w:tcPr>
          <w:p>
            <w:pPr>
              <w:spacing w:line="240" w:lineRule="auto"/>
              <w:rPr>
                <w:rFonts w:ascii="Arial" w:hAnsi="Arial" w:cs="Arial"/>
                <w:sz w:val="20"/>
                <w:szCs w:val="20"/>
              </w:rPr>
            </w:pPr>
            <w:r>
              <w:rPr>
                <w:rFonts w:ascii="Arial" w:hAnsi="Arial" w:cs="Arial"/>
                <w:sz w:val="20"/>
                <w:szCs w:val="20"/>
              </w:rPr>
              <w:t xml:space="preserve">Evergreen </w:t>
            </w:r>
          </w:p>
        </w:tc>
        <w:tc>
          <w:tcPr>
            <w:tcW w:w="1701" w:type="dxa"/>
            <w:shd w:val="clear" w:color="auto" w:fill="B4C6E7" w:themeFill="accent5" w:themeFillTint="66"/>
          </w:tcPr>
          <w:p>
            <w:pPr>
              <w:spacing w:line="240" w:lineRule="auto"/>
              <w:rPr>
                <w:rFonts w:ascii="Arial" w:hAnsi="Arial" w:cs="Arial"/>
                <w:sz w:val="20"/>
                <w:szCs w:val="20"/>
              </w:rPr>
            </w:pPr>
            <w:r>
              <w:rPr>
                <w:rFonts w:ascii="Arial" w:hAnsi="Arial" w:cs="Arial"/>
                <w:sz w:val="20"/>
                <w:szCs w:val="20"/>
              </w:rPr>
              <w:t xml:space="preserve">China </w:t>
            </w:r>
          </w:p>
        </w:tc>
        <w:tc>
          <w:tcPr>
            <w:tcW w:w="2941" w:type="dxa"/>
            <w:shd w:val="clear" w:color="auto" w:fill="B4C6E7" w:themeFill="accent5" w:themeFillTint="66"/>
          </w:tcPr>
          <w:p>
            <w:pPr>
              <w:spacing w:line="240" w:lineRule="auto"/>
              <w:rPr>
                <w:rFonts w:ascii="Arial" w:hAnsi="Arial" w:cs="Arial"/>
                <w:sz w:val="20"/>
                <w:szCs w:val="20"/>
              </w:rPr>
            </w:pPr>
            <w:r>
              <w:fldChar w:fldCharType="begin"/>
            </w:r>
            <w:r>
              <w:instrText xml:space="preserve"> HYPERLINK "https://en.wikipedia.org/wiki/Gardenia_jasminoides" </w:instrText>
            </w:r>
            <w:r>
              <w:fldChar w:fldCharType="separate"/>
            </w:r>
            <w:r>
              <w:rPr>
                <w:rStyle w:val="5"/>
                <w:rFonts w:ascii="Arial" w:hAnsi="Arial" w:cs="Arial"/>
                <w:sz w:val="20"/>
              </w:rPr>
              <w:t>https://en.wikipedia.org/wiki/Gardenia_jasminoides</w:t>
            </w:r>
            <w:r>
              <w:rPr>
                <w:rStyle w:val="5"/>
                <w:rFonts w:ascii="Arial" w:hAnsi="Arial" w:cs="Arial"/>
                <w:sz w:val="20"/>
              </w:rPr>
              <w:fldChar w:fldCharType="end"/>
            </w:r>
          </w:p>
        </w:tc>
      </w:tr>
      <w:tr>
        <w:tblPrEx>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Ex>
        <w:trPr>
          <w:trHeight w:val="850" w:hRule="atLeast"/>
        </w:trPr>
        <w:tc>
          <w:tcPr>
            <w:tcW w:w="1271" w:type="dxa"/>
            <w:shd w:val="clear" w:color="auto" w:fill="D9E2F3" w:themeFill="accent5" w:themeFillTint="33"/>
          </w:tcPr>
          <w:p>
            <w:pPr>
              <w:pStyle w:val="13"/>
              <w:numPr>
                <w:ilvl w:val="0"/>
                <w:numId w:val="4"/>
              </w:numPr>
              <w:spacing w:line="240" w:lineRule="auto"/>
              <w:ind w:left="313"/>
              <w:rPr>
                <w:rFonts w:ascii="Arial" w:hAnsi="Arial" w:cs="Arial"/>
                <w:sz w:val="18"/>
                <w:szCs w:val="20"/>
              </w:rPr>
            </w:pPr>
          </w:p>
        </w:tc>
        <w:tc>
          <w:tcPr>
            <w:tcW w:w="1985" w:type="dxa"/>
            <w:shd w:val="clear" w:color="auto" w:fill="D9E2F3" w:themeFill="accent5" w:themeFillTint="33"/>
          </w:tcPr>
          <w:p>
            <w:pPr>
              <w:spacing w:line="240" w:lineRule="auto"/>
              <w:rPr>
                <w:rFonts w:ascii="Arial" w:hAnsi="Arial" w:cs="Arial"/>
                <w:sz w:val="20"/>
                <w:szCs w:val="20"/>
              </w:rPr>
            </w:pPr>
            <w:r>
              <w:rPr>
                <w:rFonts w:ascii="Arial" w:hAnsi="Arial" w:cs="Arial"/>
                <w:iCs/>
                <w:color w:val="000000"/>
                <w:sz w:val="20"/>
              </w:rPr>
              <w:t>EUPHORBIACEAE</w:t>
            </w:r>
          </w:p>
        </w:tc>
        <w:tc>
          <w:tcPr>
            <w:tcW w:w="1417" w:type="dxa"/>
            <w:shd w:val="clear" w:color="auto" w:fill="D9E2F3" w:themeFill="accent5" w:themeFillTint="33"/>
          </w:tcPr>
          <w:p>
            <w:pPr>
              <w:spacing w:line="240" w:lineRule="auto"/>
              <w:rPr>
                <w:rFonts w:ascii="Arial" w:hAnsi="Arial" w:cs="Arial"/>
                <w:sz w:val="20"/>
                <w:szCs w:val="20"/>
              </w:rPr>
            </w:pPr>
            <w:r>
              <w:rPr>
                <w:rFonts w:ascii="Arial" w:hAnsi="Arial" w:cs="Arial"/>
                <w:i/>
                <w:iCs/>
                <w:color w:val="000000"/>
                <w:sz w:val="20"/>
              </w:rPr>
              <w:t>Codiaeum</w:t>
            </w:r>
          </w:p>
        </w:tc>
        <w:tc>
          <w:tcPr>
            <w:tcW w:w="1276" w:type="dxa"/>
            <w:shd w:val="clear" w:color="auto" w:fill="D9E2F3" w:themeFill="accent5" w:themeFillTint="33"/>
          </w:tcPr>
          <w:p>
            <w:pPr>
              <w:spacing w:line="240" w:lineRule="auto"/>
              <w:rPr>
                <w:rFonts w:ascii="Arial" w:hAnsi="Arial" w:cs="Arial"/>
                <w:sz w:val="20"/>
                <w:szCs w:val="20"/>
              </w:rPr>
            </w:pPr>
            <w:r>
              <w:rPr>
                <w:rFonts w:ascii="Arial" w:hAnsi="Arial" w:cs="Arial"/>
                <w:i/>
                <w:iCs/>
                <w:color w:val="000000"/>
                <w:sz w:val="20"/>
              </w:rPr>
              <w:t>variegatum</w:t>
            </w:r>
          </w:p>
        </w:tc>
        <w:tc>
          <w:tcPr>
            <w:tcW w:w="1134" w:type="dxa"/>
            <w:shd w:val="clear" w:color="auto" w:fill="D9E2F3" w:themeFill="accent5" w:themeFillTint="33"/>
          </w:tcPr>
          <w:p>
            <w:pPr>
              <w:spacing w:line="240" w:lineRule="auto"/>
              <w:rPr>
                <w:rFonts w:ascii="Arial" w:hAnsi="Arial" w:cs="Arial"/>
                <w:sz w:val="20"/>
                <w:szCs w:val="20"/>
              </w:rPr>
            </w:pPr>
            <w:r>
              <w:rPr>
                <w:rFonts w:ascii="Arial" w:hAnsi="Arial" w:cs="Arial"/>
                <w:color w:val="000000"/>
                <w:sz w:val="20"/>
              </w:rPr>
              <w:t>Croton</w:t>
            </w:r>
          </w:p>
        </w:tc>
        <w:tc>
          <w:tcPr>
            <w:tcW w:w="1276" w:type="dxa"/>
            <w:shd w:val="clear" w:color="auto" w:fill="D9E2F3" w:themeFill="accent5" w:themeFillTint="33"/>
          </w:tcPr>
          <w:p>
            <w:pPr>
              <w:spacing w:line="240" w:lineRule="auto"/>
              <w:rPr>
                <w:rFonts w:ascii="Arial" w:hAnsi="Arial" w:cs="Arial"/>
                <w:sz w:val="20"/>
                <w:szCs w:val="20"/>
              </w:rPr>
            </w:pPr>
            <w:r>
              <w:rPr>
                <w:rFonts w:ascii="Arial" w:hAnsi="Arial" w:cs="Arial"/>
                <w:sz w:val="20"/>
                <w:szCs w:val="20"/>
              </w:rPr>
              <w:t xml:space="preserve">Shrub </w:t>
            </w:r>
          </w:p>
        </w:tc>
        <w:tc>
          <w:tcPr>
            <w:tcW w:w="1559" w:type="dxa"/>
            <w:shd w:val="clear" w:color="auto" w:fill="D9E2F3" w:themeFill="accent5" w:themeFillTint="33"/>
          </w:tcPr>
          <w:p>
            <w:pPr>
              <w:spacing w:line="240" w:lineRule="auto"/>
              <w:rPr>
                <w:rFonts w:ascii="Arial" w:hAnsi="Arial" w:cs="Arial"/>
                <w:sz w:val="20"/>
                <w:szCs w:val="20"/>
              </w:rPr>
            </w:pPr>
            <w:r>
              <w:rPr>
                <w:rFonts w:ascii="Arial" w:hAnsi="Arial" w:cs="Arial"/>
                <w:sz w:val="20"/>
                <w:szCs w:val="20"/>
              </w:rPr>
              <w:t xml:space="preserve">Evergreen </w:t>
            </w:r>
          </w:p>
        </w:tc>
        <w:tc>
          <w:tcPr>
            <w:tcW w:w="1701" w:type="dxa"/>
            <w:shd w:val="clear" w:color="auto" w:fill="D9E2F3" w:themeFill="accent5" w:themeFillTint="33"/>
          </w:tcPr>
          <w:p>
            <w:pPr>
              <w:spacing w:line="240" w:lineRule="auto"/>
              <w:rPr>
                <w:rFonts w:ascii="Arial" w:hAnsi="Arial" w:cs="Arial"/>
                <w:sz w:val="20"/>
                <w:szCs w:val="20"/>
              </w:rPr>
            </w:pPr>
            <w:r>
              <w:rPr>
                <w:rFonts w:ascii="Arial" w:hAnsi="Arial" w:cs="Arial"/>
                <w:sz w:val="20"/>
                <w:szCs w:val="20"/>
              </w:rPr>
              <w:t xml:space="preserve">Indonesia </w:t>
            </w:r>
          </w:p>
          <w:p>
            <w:pPr>
              <w:spacing w:line="240" w:lineRule="auto"/>
              <w:rPr>
                <w:rFonts w:ascii="Arial" w:hAnsi="Arial" w:cs="Arial"/>
                <w:sz w:val="20"/>
                <w:szCs w:val="20"/>
              </w:rPr>
            </w:pPr>
            <w:r>
              <w:rPr>
                <w:rFonts w:ascii="Arial" w:hAnsi="Arial" w:cs="Arial"/>
                <w:sz w:val="20"/>
                <w:szCs w:val="20"/>
              </w:rPr>
              <w:t xml:space="preserve">Australia </w:t>
            </w:r>
          </w:p>
        </w:tc>
        <w:tc>
          <w:tcPr>
            <w:tcW w:w="2941" w:type="dxa"/>
            <w:shd w:val="clear" w:color="auto" w:fill="D9E2F3" w:themeFill="accent5" w:themeFillTint="33"/>
          </w:tcPr>
          <w:p>
            <w:pPr>
              <w:spacing w:line="240" w:lineRule="auto"/>
              <w:rPr>
                <w:rStyle w:val="5"/>
                <w:rFonts w:ascii="Arial" w:hAnsi="Arial" w:cs="Arial"/>
                <w:sz w:val="20"/>
              </w:rPr>
            </w:pPr>
            <w:r>
              <w:fldChar w:fldCharType="begin"/>
            </w:r>
            <w:r>
              <w:instrText xml:space="preserve"> HYPERLINK "https://en.wikipedia.org/wiki/Codiaeum_variegatum" </w:instrText>
            </w:r>
            <w:r>
              <w:fldChar w:fldCharType="separate"/>
            </w:r>
            <w:r>
              <w:rPr>
                <w:rStyle w:val="5"/>
                <w:rFonts w:ascii="Arial" w:hAnsi="Arial" w:cs="Arial"/>
                <w:sz w:val="20"/>
              </w:rPr>
              <w:t>https://en.wikipedia.org/wiki/Codiaeum_variegatum</w:t>
            </w:r>
            <w:r>
              <w:rPr>
                <w:rStyle w:val="5"/>
                <w:rFonts w:ascii="Arial" w:hAnsi="Arial" w:cs="Arial"/>
                <w:sz w:val="20"/>
              </w:rPr>
              <w:fldChar w:fldCharType="end"/>
            </w:r>
          </w:p>
          <w:p>
            <w:pPr>
              <w:spacing w:line="240" w:lineRule="auto"/>
              <w:rPr>
                <w:rStyle w:val="5"/>
                <w:rFonts w:ascii="Arial" w:hAnsi="Arial" w:cs="Arial"/>
                <w:sz w:val="20"/>
              </w:rPr>
            </w:pPr>
          </w:p>
        </w:tc>
      </w:tr>
      <w:tr>
        <w:tblPrEx>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Ex>
        <w:trPr>
          <w:trHeight w:val="850" w:hRule="atLeast"/>
        </w:trPr>
        <w:tc>
          <w:tcPr>
            <w:tcW w:w="1271" w:type="dxa"/>
            <w:shd w:val="clear" w:color="auto" w:fill="B4C6E7" w:themeFill="accent5" w:themeFillTint="66"/>
          </w:tcPr>
          <w:p>
            <w:pPr>
              <w:pStyle w:val="13"/>
              <w:numPr>
                <w:ilvl w:val="0"/>
                <w:numId w:val="4"/>
              </w:numPr>
              <w:spacing w:line="240" w:lineRule="auto"/>
              <w:ind w:left="313"/>
              <w:rPr>
                <w:rFonts w:ascii="Arial" w:hAnsi="Arial" w:cs="Arial"/>
                <w:sz w:val="18"/>
                <w:szCs w:val="20"/>
              </w:rPr>
            </w:pPr>
          </w:p>
        </w:tc>
        <w:tc>
          <w:tcPr>
            <w:tcW w:w="1985" w:type="dxa"/>
            <w:shd w:val="clear" w:color="auto" w:fill="B4C6E7" w:themeFill="accent5" w:themeFillTint="66"/>
          </w:tcPr>
          <w:p>
            <w:pPr>
              <w:spacing w:line="240" w:lineRule="auto"/>
              <w:rPr>
                <w:rFonts w:ascii="Arial" w:hAnsi="Arial" w:cs="Arial"/>
                <w:sz w:val="20"/>
                <w:szCs w:val="20"/>
              </w:rPr>
            </w:pPr>
            <w:r>
              <w:rPr>
                <w:rFonts w:ascii="Arial" w:hAnsi="Arial" w:cs="Arial"/>
                <w:iCs/>
                <w:color w:val="000000"/>
                <w:sz w:val="20"/>
              </w:rPr>
              <w:t>CAPRIFOLIACEAE</w:t>
            </w:r>
          </w:p>
        </w:tc>
        <w:tc>
          <w:tcPr>
            <w:tcW w:w="1417" w:type="dxa"/>
            <w:shd w:val="clear" w:color="auto" w:fill="B4C6E7" w:themeFill="accent5" w:themeFillTint="66"/>
          </w:tcPr>
          <w:p>
            <w:pPr>
              <w:spacing w:line="240" w:lineRule="auto"/>
              <w:rPr>
                <w:rFonts w:ascii="Arial" w:hAnsi="Arial" w:cs="Arial"/>
                <w:sz w:val="20"/>
                <w:szCs w:val="20"/>
              </w:rPr>
            </w:pPr>
            <w:r>
              <w:rPr>
                <w:rFonts w:ascii="Arial" w:hAnsi="Arial" w:cs="Arial"/>
                <w:i/>
                <w:iCs/>
                <w:color w:val="000000"/>
                <w:sz w:val="20"/>
              </w:rPr>
              <w:t>Abelia</w:t>
            </w:r>
          </w:p>
        </w:tc>
        <w:tc>
          <w:tcPr>
            <w:tcW w:w="1276" w:type="dxa"/>
            <w:shd w:val="clear" w:color="auto" w:fill="B4C6E7" w:themeFill="accent5" w:themeFillTint="66"/>
          </w:tcPr>
          <w:p>
            <w:pPr>
              <w:spacing w:line="240" w:lineRule="auto"/>
              <w:rPr>
                <w:rFonts w:ascii="Arial" w:hAnsi="Arial" w:cs="Arial"/>
                <w:sz w:val="20"/>
                <w:szCs w:val="20"/>
              </w:rPr>
            </w:pPr>
            <w:r>
              <w:rPr>
                <w:rFonts w:ascii="Arial" w:hAnsi="Arial" w:cs="Arial"/>
                <w:i/>
                <w:iCs/>
                <w:color w:val="000000"/>
                <w:sz w:val="20"/>
              </w:rPr>
              <w:t>x grandiflora</w:t>
            </w:r>
          </w:p>
        </w:tc>
        <w:tc>
          <w:tcPr>
            <w:tcW w:w="1134" w:type="dxa"/>
            <w:shd w:val="clear" w:color="auto" w:fill="B4C6E7" w:themeFill="accent5" w:themeFillTint="66"/>
          </w:tcPr>
          <w:p>
            <w:pPr>
              <w:spacing w:line="240" w:lineRule="auto"/>
              <w:rPr>
                <w:rFonts w:ascii="Arial" w:hAnsi="Arial" w:cs="Arial"/>
                <w:sz w:val="20"/>
                <w:szCs w:val="20"/>
              </w:rPr>
            </w:pPr>
            <w:r>
              <w:rPr>
                <w:rFonts w:ascii="Arial" w:hAnsi="Arial" w:cs="Arial"/>
                <w:color w:val="000000"/>
                <w:sz w:val="20"/>
              </w:rPr>
              <w:t>Glossy Abelia</w:t>
            </w:r>
          </w:p>
        </w:tc>
        <w:tc>
          <w:tcPr>
            <w:tcW w:w="1276" w:type="dxa"/>
            <w:shd w:val="clear" w:color="auto" w:fill="B4C6E7" w:themeFill="accent5" w:themeFillTint="66"/>
          </w:tcPr>
          <w:p>
            <w:pPr>
              <w:spacing w:line="240" w:lineRule="auto"/>
              <w:rPr>
                <w:rFonts w:ascii="Arial" w:hAnsi="Arial" w:cs="Arial"/>
                <w:sz w:val="20"/>
                <w:szCs w:val="20"/>
              </w:rPr>
            </w:pPr>
            <w:r>
              <w:rPr>
                <w:rFonts w:ascii="Arial" w:hAnsi="Arial" w:cs="Arial"/>
                <w:sz w:val="20"/>
                <w:szCs w:val="20"/>
              </w:rPr>
              <w:t>shrub</w:t>
            </w:r>
          </w:p>
        </w:tc>
        <w:tc>
          <w:tcPr>
            <w:tcW w:w="1559" w:type="dxa"/>
            <w:shd w:val="clear" w:color="auto" w:fill="B4C6E7" w:themeFill="accent5" w:themeFillTint="66"/>
          </w:tcPr>
          <w:p>
            <w:pPr>
              <w:spacing w:line="240" w:lineRule="auto"/>
              <w:rPr>
                <w:rFonts w:ascii="Arial" w:hAnsi="Arial" w:cs="Arial"/>
                <w:sz w:val="20"/>
                <w:szCs w:val="20"/>
              </w:rPr>
            </w:pPr>
            <w:r>
              <w:rPr>
                <w:rFonts w:ascii="Arial" w:hAnsi="Arial" w:cs="Arial"/>
                <w:color w:val="000000"/>
                <w:sz w:val="20"/>
              </w:rPr>
              <w:t>Deciduous</w:t>
            </w:r>
          </w:p>
        </w:tc>
        <w:tc>
          <w:tcPr>
            <w:tcW w:w="1701" w:type="dxa"/>
            <w:shd w:val="clear" w:color="auto" w:fill="B4C6E7" w:themeFill="accent5" w:themeFillTint="66"/>
          </w:tcPr>
          <w:p>
            <w:pPr>
              <w:spacing w:line="240" w:lineRule="auto"/>
              <w:rPr>
                <w:rFonts w:ascii="Arial" w:hAnsi="Arial" w:cs="Arial"/>
                <w:sz w:val="20"/>
                <w:szCs w:val="20"/>
              </w:rPr>
            </w:pPr>
            <w:r>
              <w:rPr>
                <w:rFonts w:ascii="Arial" w:hAnsi="Arial" w:cs="Arial"/>
                <w:sz w:val="20"/>
                <w:szCs w:val="20"/>
              </w:rPr>
              <w:t xml:space="preserve">Italy </w:t>
            </w:r>
          </w:p>
        </w:tc>
        <w:tc>
          <w:tcPr>
            <w:tcW w:w="2941" w:type="dxa"/>
            <w:shd w:val="clear" w:color="auto" w:fill="B4C6E7" w:themeFill="accent5" w:themeFillTint="66"/>
          </w:tcPr>
          <w:p>
            <w:pPr>
              <w:spacing w:line="240" w:lineRule="auto"/>
              <w:rPr>
                <w:rStyle w:val="5"/>
                <w:rFonts w:ascii="Arial" w:hAnsi="Arial" w:cs="Arial"/>
                <w:sz w:val="20"/>
              </w:rPr>
            </w:pPr>
            <w:r>
              <w:fldChar w:fldCharType="begin"/>
            </w:r>
            <w:r>
              <w:instrText xml:space="preserve"> HYPERLINK "https://en.wikipedia.org/wiki/Abelia_x_grandiflora" </w:instrText>
            </w:r>
            <w:r>
              <w:fldChar w:fldCharType="separate"/>
            </w:r>
            <w:r>
              <w:rPr>
                <w:rStyle w:val="5"/>
                <w:rFonts w:ascii="Arial" w:hAnsi="Arial" w:cs="Arial"/>
                <w:sz w:val="20"/>
              </w:rPr>
              <w:t>https://en.wikipedia.org/wiki/Abelia_x_grandiflora</w:t>
            </w:r>
            <w:r>
              <w:rPr>
                <w:rStyle w:val="5"/>
                <w:rFonts w:ascii="Arial" w:hAnsi="Arial" w:cs="Arial"/>
                <w:sz w:val="20"/>
              </w:rPr>
              <w:fldChar w:fldCharType="end"/>
            </w:r>
          </w:p>
          <w:p>
            <w:pPr>
              <w:spacing w:line="240" w:lineRule="auto"/>
              <w:rPr>
                <w:rStyle w:val="5"/>
                <w:rFonts w:ascii="Arial" w:hAnsi="Arial" w:cs="Arial"/>
                <w:sz w:val="20"/>
              </w:rPr>
            </w:pPr>
          </w:p>
        </w:tc>
      </w:tr>
      <w:tr>
        <w:tblPrEx>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Ex>
        <w:trPr>
          <w:trHeight w:val="850" w:hRule="atLeast"/>
        </w:trPr>
        <w:tc>
          <w:tcPr>
            <w:tcW w:w="1271" w:type="dxa"/>
            <w:shd w:val="clear" w:color="auto" w:fill="D9E2F3" w:themeFill="accent5" w:themeFillTint="33"/>
          </w:tcPr>
          <w:p>
            <w:pPr>
              <w:pStyle w:val="13"/>
              <w:numPr>
                <w:ilvl w:val="0"/>
                <w:numId w:val="4"/>
              </w:numPr>
              <w:spacing w:line="240" w:lineRule="auto"/>
              <w:ind w:left="313"/>
              <w:rPr>
                <w:rFonts w:ascii="Arial" w:hAnsi="Arial" w:cs="Arial"/>
                <w:sz w:val="18"/>
                <w:szCs w:val="20"/>
              </w:rPr>
            </w:pPr>
          </w:p>
        </w:tc>
        <w:tc>
          <w:tcPr>
            <w:tcW w:w="1985" w:type="dxa"/>
            <w:shd w:val="clear" w:color="auto" w:fill="D9E2F3" w:themeFill="accent5" w:themeFillTint="33"/>
          </w:tcPr>
          <w:p>
            <w:pPr>
              <w:spacing w:line="240" w:lineRule="auto"/>
              <w:rPr>
                <w:rFonts w:ascii="Arial" w:hAnsi="Arial" w:cs="Arial"/>
                <w:sz w:val="20"/>
                <w:szCs w:val="20"/>
              </w:rPr>
            </w:pPr>
            <w:r>
              <w:rPr>
                <w:rFonts w:ascii="Arial" w:hAnsi="Arial" w:cs="Arial"/>
                <w:iCs/>
                <w:color w:val="000000"/>
                <w:sz w:val="20"/>
              </w:rPr>
              <w:t>VERBINACEAE</w:t>
            </w:r>
          </w:p>
        </w:tc>
        <w:tc>
          <w:tcPr>
            <w:tcW w:w="1417" w:type="dxa"/>
            <w:shd w:val="clear" w:color="auto" w:fill="D9E2F3" w:themeFill="accent5" w:themeFillTint="33"/>
          </w:tcPr>
          <w:p>
            <w:pPr>
              <w:spacing w:line="240" w:lineRule="auto"/>
              <w:rPr>
                <w:rFonts w:ascii="Arial" w:hAnsi="Arial" w:cs="Arial"/>
                <w:sz w:val="20"/>
                <w:szCs w:val="20"/>
              </w:rPr>
            </w:pPr>
            <w:r>
              <w:rPr>
                <w:rFonts w:ascii="Arial" w:hAnsi="Arial" w:cs="Arial"/>
                <w:i/>
                <w:iCs/>
                <w:color w:val="000000"/>
                <w:sz w:val="20"/>
              </w:rPr>
              <w:t xml:space="preserve">Duranta </w:t>
            </w:r>
          </w:p>
        </w:tc>
        <w:tc>
          <w:tcPr>
            <w:tcW w:w="1276" w:type="dxa"/>
            <w:shd w:val="clear" w:color="auto" w:fill="D9E2F3" w:themeFill="accent5" w:themeFillTint="33"/>
          </w:tcPr>
          <w:p>
            <w:pPr>
              <w:spacing w:line="240" w:lineRule="auto"/>
              <w:rPr>
                <w:rFonts w:ascii="Arial" w:hAnsi="Arial" w:cs="Arial"/>
                <w:sz w:val="20"/>
                <w:szCs w:val="20"/>
              </w:rPr>
            </w:pPr>
            <w:r>
              <w:rPr>
                <w:rFonts w:ascii="Arial" w:hAnsi="Arial" w:cs="Arial"/>
                <w:i/>
                <w:iCs/>
                <w:color w:val="000000"/>
                <w:sz w:val="20"/>
              </w:rPr>
              <w:t>repens</w:t>
            </w:r>
          </w:p>
        </w:tc>
        <w:tc>
          <w:tcPr>
            <w:tcW w:w="1134" w:type="dxa"/>
            <w:shd w:val="clear" w:color="auto" w:fill="D9E2F3" w:themeFill="accent5" w:themeFillTint="33"/>
          </w:tcPr>
          <w:p>
            <w:pPr>
              <w:spacing w:line="240" w:lineRule="auto"/>
              <w:rPr>
                <w:rFonts w:ascii="Arial" w:hAnsi="Arial" w:cs="Arial"/>
                <w:sz w:val="20"/>
                <w:szCs w:val="20"/>
              </w:rPr>
            </w:pPr>
            <w:r>
              <w:rPr>
                <w:rFonts w:ascii="Arial" w:hAnsi="Arial" w:cs="Arial"/>
                <w:color w:val="000000"/>
                <w:sz w:val="20"/>
              </w:rPr>
              <w:t>Sheena's Gold</w:t>
            </w:r>
          </w:p>
        </w:tc>
        <w:tc>
          <w:tcPr>
            <w:tcW w:w="1276" w:type="dxa"/>
            <w:shd w:val="clear" w:color="auto" w:fill="D9E2F3" w:themeFill="accent5" w:themeFillTint="33"/>
          </w:tcPr>
          <w:p>
            <w:pPr>
              <w:spacing w:line="240" w:lineRule="auto"/>
              <w:rPr>
                <w:rFonts w:ascii="Arial" w:hAnsi="Arial" w:cs="Arial"/>
                <w:sz w:val="20"/>
                <w:szCs w:val="20"/>
              </w:rPr>
            </w:pPr>
            <w:r>
              <w:rPr>
                <w:rFonts w:ascii="Arial" w:hAnsi="Arial" w:cs="Arial"/>
                <w:color w:val="000000"/>
                <w:sz w:val="20"/>
              </w:rPr>
              <w:t>Shrub</w:t>
            </w:r>
          </w:p>
        </w:tc>
        <w:tc>
          <w:tcPr>
            <w:tcW w:w="1559" w:type="dxa"/>
            <w:shd w:val="clear" w:color="auto" w:fill="D9E2F3" w:themeFill="accent5" w:themeFillTint="33"/>
          </w:tcPr>
          <w:p>
            <w:pPr>
              <w:spacing w:line="240" w:lineRule="auto"/>
              <w:rPr>
                <w:rFonts w:ascii="Arial" w:hAnsi="Arial" w:cs="Arial"/>
                <w:sz w:val="20"/>
                <w:szCs w:val="20"/>
              </w:rPr>
            </w:pPr>
            <w:r>
              <w:rPr>
                <w:rFonts w:ascii="Arial" w:hAnsi="Arial" w:cs="Arial"/>
                <w:sz w:val="20"/>
                <w:szCs w:val="20"/>
              </w:rPr>
              <w:t xml:space="preserve">Evergreen </w:t>
            </w:r>
          </w:p>
        </w:tc>
        <w:tc>
          <w:tcPr>
            <w:tcW w:w="1701" w:type="dxa"/>
            <w:shd w:val="clear" w:color="auto" w:fill="D9E2F3" w:themeFill="accent5" w:themeFillTint="33"/>
          </w:tcPr>
          <w:p>
            <w:pPr>
              <w:spacing w:line="240" w:lineRule="auto"/>
              <w:rPr>
                <w:rFonts w:ascii="Arial" w:hAnsi="Arial" w:cs="Arial"/>
                <w:sz w:val="20"/>
                <w:szCs w:val="20"/>
              </w:rPr>
            </w:pPr>
            <w:r>
              <w:rPr>
                <w:rFonts w:ascii="Arial" w:hAnsi="Arial" w:cs="Arial"/>
                <w:sz w:val="20"/>
                <w:szCs w:val="20"/>
              </w:rPr>
              <w:t xml:space="preserve">Mexico </w:t>
            </w:r>
          </w:p>
        </w:tc>
        <w:tc>
          <w:tcPr>
            <w:tcW w:w="2941" w:type="dxa"/>
            <w:shd w:val="clear" w:color="auto" w:fill="D9E2F3" w:themeFill="accent5" w:themeFillTint="33"/>
          </w:tcPr>
          <w:p>
            <w:pPr>
              <w:spacing w:line="240" w:lineRule="auto"/>
              <w:rPr>
                <w:rFonts w:ascii="Arial" w:hAnsi="Arial" w:cs="Arial"/>
                <w:sz w:val="20"/>
                <w:szCs w:val="20"/>
              </w:rPr>
            </w:pPr>
            <w:r>
              <w:fldChar w:fldCharType="begin"/>
            </w:r>
            <w:r>
              <w:instrText xml:space="preserve"> HYPERLINK "https://en.wikipedia.org/wiki/Duranta_erecta" </w:instrText>
            </w:r>
            <w:r>
              <w:fldChar w:fldCharType="separate"/>
            </w:r>
            <w:r>
              <w:rPr>
                <w:rStyle w:val="5"/>
                <w:rFonts w:ascii="Arial" w:hAnsi="Arial" w:cs="Arial"/>
                <w:sz w:val="20"/>
              </w:rPr>
              <w:t>https://en.wikipedia.org/wiki/Duranta_erecta</w:t>
            </w:r>
            <w:r>
              <w:rPr>
                <w:rStyle w:val="5"/>
                <w:rFonts w:ascii="Arial" w:hAnsi="Arial" w:cs="Arial"/>
                <w:sz w:val="20"/>
              </w:rPr>
              <w:fldChar w:fldCharType="end"/>
            </w:r>
          </w:p>
        </w:tc>
      </w:tr>
      <w:tr>
        <w:tblPrEx>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Ex>
        <w:trPr>
          <w:trHeight w:val="850" w:hRule="atLeast"/>
        </w:trPr>
        <w:tc>
          <w:tcPr>
            <w:tcW w:w="1271" w:type="dxa"/>
            <w:shd w:val="clear" w:color="auto" w:fill="B4C6E7" w:themeFill="accent5" w:themeFillTint="66"/>
          </w:tcPr>
          <w:p>
            <w:pPr>
              <w:pStyle w:val="13"/>
              <w:numPr>
                <w:ilvl w:val="0"/>
                <w:numId w:val="5"/>
              </w:numPr>
              <w:spacing w:line="240" w:lineRule="auto"/>
              <w:ind w:left="313"/>
              <w:rPr>
                <w:rFonts w:ascii="Arial" w:hAnsi="Arial" w:cs="Arial"/>
                <w:sz w:val="18"/>
                <w:szCs w:val="20"/>
              </w:rPr>
            </w:pPr>
          </w:p>
        </w:tc>
        <w:tc>
          <w:tcPr>
            <w:tcW w:w="1985" w:type="dxa"/>
            <w:shd w:val="clear" w:color="auto" w:fill="B4C6E7" w:themeFill="accent5" w:themeFillTint="66"/>
          </w:tcPr>
          <w:p>
            <w:pPr>
              <w:spacing w:line="240" w:lineRule="auto"/>
              <w:rPr>
                <w:rFonts w:ascii="Arial" w:hAnsi="Arial" w:cs="Arial"/>
                <w:sz w:val="20"/>
                <w:szCs w:val="20"/>
              </w:rPr>
            </w:pPr>
            <w:r>
              <w:rPr>
                <w:rFonts w:ascii="Arial" w:hAnsi="Arial" w:cs="Arial"/>
                <w:sz w:val="20"/>
                <w:szCs w:val="20"/>
              </w:rPr>
              <w:t>AMARYLLIDACEA</w:t>
            </w:r>
          </w:p>
        </w:tc>
        <w:tc>
          <w:tcPr>
            <w:tcW w:w="1417" w:type="dxa"/>
            <w:shd w:val="clear" w:color="auto" w:fill="B4C6E7" w:themeFill="accent5" w:themeFillTint="66"/>
          </w:tcPr>
          <w:p>
            <w:pPr>
              <w:spacing w:line="240" w:lineRule="auto"/>
              <w:rPr>
                <w:rFonts w:ascii="Arial" w:hAnsi="Arial" w:cs="Arial"/>
                <w:sz w:val="20"/>
                <w:szCs w:val="20"/>
              </w:rPr>
            </w:pPr>
            <w:r>
              <w:rPr>
                <w:rFonts w:ascii="Arial" w:hAnsi="Arial" w:cs="Arial"/>
                <w:sz w:val="20"/>
                <w:szCs w:val="20"/>
              </w:rPr>
              <w:t>Agapanthus</w:t>
            </w:r>
          </w:p>
        </w:tc>
        <w:tc>
          <w:tcPr>
            <w:tcW w:w="1276" w:type="dxa"/>
            <w:shd w:val="clear" w:color="auto" w:fill="B4C6E7" w:themeFill="accent5" w:themeFillTint="66"/>
          </w:tcPr>
          <w:p>
            <w:pPr>
              <w:spacing w:line="240" w:lineRule="auto"/>
              <w:rPr>
                <w:rFonts w:ascii="Arial" w:hAnsi="Arial" w:cs="Arial"/>
                <w:sz w:val="20"/>
                <w:szCs w:val="20"/>
              </w:rPr>
            </w:pPr>
            <w:r>
              <w:rPr>
                <w:rFonts w:ascii="Arial" w:hAnsi="Arial" w:cs="Arial"/>
                <w:sz w:val="20"/>
                <w:szCs w:val="20"/>
              </w:rPr>
              <w:t>Africanus</w:t>
            </w:r>
          </w:p>
        </w:tc>
        <w:tc>
          <w:tcPr>
            <w:tcW w:w="1134" w:type="dxa"/>
            <w:shd w:val="clear" w:color="auto" w:fill="B4C6E7" w:themeFill="accent5" w:themeFillTint="66"/>
          </w:tcPr>
          <w:p>
            <w:pPr>
              <w:spacing w:line="240" w:lineRule="auto"/>
              <w:rPr>
                <w:rFonts w:ascii="Arial" w:hAnsi="Arial" w:cs="Arial"/>
                <w:sz w:val="20"/>
                <w:szCs w:val="20"/>
              </w:rPr>
            </w:pPr>
            <w:r>
              <w:rPr>
                <w:rFonts w:ascii="Arial" w:hAnsi="Arial" w:cs="Arial"/>
                <w:sz w:val="20"/>
                <w:szCs w:val="20"/>
              </w:rPr>
              <w:t>Lily of the Nile</w:t>
            </w:r>
          </w:p>
        </w:tc>
        <w:tc>
          <w:tcPr>
            <w:tcW w:w="1276" w:type="dxa"/>
            <w:shd w:val="clear" w:color="auto" w:fill="B4C6E7" w:themeFill="accent5" w:themeFillTint="66"/>
          </w:tcPr>
          <w:p>
            <w:pPr>
              <w:spacing w:line="240" w:lineRule="auto"/>
              <w:rPr>
                <w:rFonts w:ascii="Arial" w:hAnsi="Arial" w:cs="Arial"/>
                <w:sz w:val="20"/>
                <w:szCs w:val="20"/>
              </w:rPr>
            </w:pPr>
            <w:r>
              <w:rPr>
                <w:rFonts w:ascii="Arial" w:hAnsi="Arial" w:cs="Arial"/>
                <w:sz w:val="20"/>
                <w:szCs w:val="20"/>
              </w:rPr>
              <w:t>Groundcover</w:t>
            </w:r>
          </w:p>
        </w:tc>
        <w:tc>
          <w:tcPr>
            <w:tcW w:w="1559" w:type="dxa"/>
            <w:shd w:val="clear" w:color="auto" w:fill="B4C6E7" w:themeFill="accent5" w:themeFillTint="66"/>
          </w:tcPr>
          <w:p>
            <w:pPr>
              <w:spacing w:line="240" w:lineRule="auto"/>
              <w:rPr>
                <w:rFonts w:ascii="Arial" w:hAnsi="Arial" w:cs="Arial"/>
                <w:sz w:val="20"/>
                <w:szCs w:val="20"/>
              </w:rPr>
            </w:pPr>
            <w:r>
              <w:rPr>
                <w:rFonts w:ascii="Arial" w:hAnsi="Arial" w:cs="Arial"/>
                <w:sz w:val="20"/>
                <w:szCs w:val="20"/>
              </w:rPr>
              <w:t>Evergreen</w:t>
            </w:r>
          </w:p>
        </w:tc>
        <w:tc>
          <w:tcPr>
            <w:tcW w:w="1701" w:type="dxa"/>
            <w:shd w:val="clear" w:color="auto" w:fill="B4C6E7" w:themeFill="accent5" w:themeFillTint="66"/>
          </w:tcPr>
          <w:p>
            <w:pPr>
              <w:spacing w:line="240" w:lineRule="auto"/>
              <w:rPr>
                <w:rFonts w:ascii="Arial" w:hAnsi="Arial" w:cs="Arial"/>
                <w:sz w:val="20"/>
                <w:szCs w:val="20"/>
              </w:rPr>
            </w:pPr>
            <w:r>
              <w:rPr>
                <w:rFonts w:ascii="Arial" w:hAnsi="Arial" w:cs="Arial"/>
                <w:sz w:val="20"/>
                <w:szCs w:val="20"/>
              </w:rPr>
              <w:t>South Africa</w:t>
            </w:r>
          </w:p>
        </w:tc>
        <w:tc>
          <w:tcPr>
            <w:tcW w:w="2941" w:type="dxa"/>
            <w:shd w:val="clear" w:color="auto" w:fill="B4C6E7" w:themeFill="accent5" w:themeFillTint="66"/>
          </w:tcPr>
          <w:p>
            <w:pPr>
              <w:spacing w:line="240" w:lineRule="auto"/>
              <w:rPr>
                <w:rFonts w:ascii="Arial" w:hAnsi="Arial" w:cs="Arial"/>
                <w:sz w:val="20"/>
                <w:szCs w:val="20"/>
              </w:rPr>
            </w:pPr>
            <w:r>
              <w:rPr>
                <w:rFonts w:ascii="Arial" w:hAnsi="Arial" w:cs="Arial"/>
                <w:sz w:val="20"/>
                <w:szCs w:val="20"/>
              </w:rPr>
              <w:t>https://en.m.wikipedia.org/wiki/Agapanthus</w:t>
            </w:r>
          </w:p>
        </w:tc>
      </w:tr>
      <w:tr>
        <w:tblPrEx>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Ex>
        <w:trPr>
          <w:trHeight w:val="850" w:hRule="atLeast"/>
        </w:trPr>
        <w:tc>
          <w:tcPr>
            <w:tcW w:w="1271" w:type="dxa"/>
            <w:shd w:val="clear" w:color="auto" w:fill="D9E2F3" w:themeFill="accent5" w:themeFillTint="33"/>
          </w:tcPr>
          <w:p>
            <w:pPr>
              <w:pStyle w:val="13"/>
              <w:numPr>
                <w:ilvl w:val="0"/>
                <w:numId w:val="5"/>
              </w:numPr>
              <w:spacing w:line="240" w:lineRule="auto"/>
              <w:ind w:left="313"/>
              <w:rPr>
                <w:rFonts w:ascii="Arial" w:hAnsi="Arial" w:cs="Arial"/>
                <w:sz w:val="18"/>
                <w:szCs w:val="20"/>
              </w:rPr>
            </w:pPr>
          </w:p>
        </w:tc>
        <w:tc>
          <w:tcPr>
            <w:tcW w:w="1985" w:type="dxa"/>
            <w:shd w:val="clear" w:color="auto" w:fill="D9E2F3" w:themeFill="accent5" w:themeFillTint="33"/>
          </w:tcPr>
          <w:p>
            <w:pPr>
              <w:spacing w:line="240" w:lineRule="auto"/>
              <w:rPr>
                <w:rFonts w:ascii="Arial" w:hAnsi="Arial" w:cs="Arial"/>
                <w:sz w:val="20"/>
                <w:szCs w:val="20"/>
              </w:rPr>
            </w:pPr>
            <w:r>
              <w:rPr>
                <w:rFonts w:ascii="Arial" w:hAnsi="Arial" w:cs="Arial"/>
                <w:sz w:val="20"/>
                <w:szCs w:val="20"/>
              </w:rPr>
              <w:t>CAPRIFOLIACEAE</w:t>
            </w:r>
          </w:p>
        </w:tc>
        <w:tc>
          <w:tcPr>
            <w:tcW w:w="1417" w:type="dxa"/>
            <w:shd w:val="clear" w:color="auto" w:fill="D9E2F3" w:themeFill="accent5" w:themeFillTint="33"/>
          </w:tcPr>
          <w:p>
            <w:pPr>
              <w:spacing w:line="240" w:lineRule="auto"/>
              <w:rPr>
                <w:rFonts w:ascii="Arial" w:hAnsi="Arial" w:cs="Arial"/>
                <w:sz w:val="20"/>
                <w:szCs w:val="20"/>
              </w:rPr>
            </w:pPr>
            <w:r>
              <w:rPr>
                <w:rFonts w:ascii="Arial" w:hAnsi="Arial" w:cs="Arial"/>
                <w:sz w:val="20"/>
                <w:szCs w:val="20"/>
              </w:rPr>
              <w:t>Lonicera</w:t>
            </w:r>
          </w:p>
        </w:tc>
        <w:tc>
          <w:tcPr>
            <w:tcW w:w="1276" w:type="dxa"/>
            <w:shd w:val="clear" w:color="auto" w:fill="D9E2F3" w:themeFill="accent5" w:themeFillTint="33"/>
          </w:tcPr>
          <w:p>
            <w:pPr>
              <w:spacing w:line="240" w:lineRule="auto"/>
              <w:rPr>
                <w:rFonts w:ascii="Arial" w:hAnsi="Arial" w:cs="Arial"/>
                <w:sz w:val="20"/>
                <w:szCs w:val="20"/>
              </w:rPr>
            </w:pPr>
            <w:r>
              <w:rPr>
                <w:rFonts w:ascii="Arial" w:hAnsi="Arial" w:cs="Arial"/>
                <w:sz w:val="20"/>
                <w:szCs w:val="20"/>
              </w:rPr>
              <w:t>Japonica</w:t>
            </w:r>
          </w:p>
        </w:tc>
        <w:tc>
          <w:tcPr>
            <w:tcW w:w="1134" w:type="dxa"/>
            <w:shd w:val="clear" w:color="auto" w:fill="D9E2F3" w:themeFill="accent5" w:themeFillTint="33"/>
          </w:tcPr>
          <w:p>
            <w:pPr>
              <w:spacing w:line="240" w:lineRule="auto"/>
              <w:rPr>
                <w:rFonts w:ascii="Arial" w:hAnsi="Arial" w:cs="Arial"/>
                <w:sz w:val="20"/>
                <w:szCs w:val="20"/>
              </w:rPr>
            </w:pPr>
            <w:r>
              <w:rPr>
                <w:rFonts w:ascii="Arial" w:hAnsi="Arial" w:cs="Arial"/>
                <w:sz w:val="20"/>
                <w:szCs w:val="20"/>
              </w:rPr>
              <w:t>Japanese Honeysuckle</w:t>
            </w:r>
          </w:p>
        </w:tc>
        <w:tc>
          <w:tcPr>
            <w:tcW w:w="1276" w:type="dxa"/>
            <w:shd w:val="clear" w:color="auto" w:fill="D9E2F3" w:themeFill="accent5" w:themeFillTint="33"/>
          </w:tcPr>
          <w:p>
            <w:pPr>
              <w:spacing w:line="240" w:lineRule="auto"/>
              <w:rPr>
                <w:rFonts w:ascii="Arial" w:hAnsi="Arial" w:cs="Arial"/>
                <w:sz w:val="20"/>
                <w:szCs w:val="20"/>
              </w:rPr>
            </w:pPr>
            <w:r>
              <w:rPr>
                <w:rFonts w:ascii="Arial" w:hAnsi="Arial" w:cs="Arial"/>
                <w:sz w:val="20"/>
                <w:szCs w:val="20"/>
              </w:rPr>
              <w:t>Groundcover</w:t>
            </w:r>
          </w:p>
        </w:tc>
        <w:tc>
          <w:tcPr>
            <w:tcW w:w="1559" w:type="dxa"/>
            <w:shd w:val="clear" w:color="auto" w:fill="D9E2F3" w:themeFill="accent5" w:themeFillTint="33"/>
          </w:tcPr>
          <w:p>
            <w:pPr>
              <w:spacing w:line="240" w:lineRule="auto"/>
              <w:rPr>
                <w:rFonts w:ascii="Arial" w:hAnsi="Arial" w:cs="Arial"/>
                <w:sz w:val="20"/>
                <w:szCs w:val="20"/>
              </w:rPr>
            </w:pPr>
            <w:r>
              <w:rPr>
                <w:rFonts w:ascii="Arial" w:hAnsi="Arial" w:cs="Arial"/>
                <w:sz w:val="20"/>
                <w:szCs w:val="20"/>
              </w:rPr>
              <w:t>Evergreen</w:t>
            </w:r>
          </w:p>
        </w:tc>
        <w:tc>
          <w:tcPr>
            <w:tcW w:w="1701" w:type="dxa"/>
            <w:shd w:val="clear" w:color="auto" w:fill="D9E2F3" w:themeFill="accent5" w:themeFillTint="33"/>
          </w:tcPr>
          <w:p>
            <w:pPr>
              <w:spacing w:line="240" w:lineRule="auto"/>
              <w:rPr>
                <w:rFonts w:ascii="Arial" w:hAnsi="Arial" w:cs="Arial"/>
                <w:sz w:val="20"/>
                <w:szCs w:val="20"/>
              </w:rPr>
            </w:pPr>
            <w:r>
              <w:rPr>
                <w:rFonts w:ascii="Arial" w:hAnsi="Arial" w:cs="Arial"/>
                <w:sz w:val="20"/>
                <w:szCs w:val="20"/>
              </w:rPr>
              <w:t>Eastern Asia</w:t>
            </w:r>
          </w:p>
        </w:tc>
        <w:tc>
          <w:tcPr>
            <w:tcW w:w="2941" w:type="dxa"/>
            <w:shd w:val="clear" w:color="auto" w:fill="D9E2F3" w:themeFill="accent5" w:themeFillTint="33"/>
          </w:tcPr>
          <w:p>
            <w:pPr>
              <w:spacing w:line="240" w:lineRule="auto"/>
              <w:rPr>
                <w:rFonts w:ascii="Arial" w:hAnsi="Arial" w:cs="Arial"/>
                <w:sz w:val="20"/>
                <w:szCs w:val="20"/>
              </w:rPr>
            </w:pPr>
            <w:r>
              <w:rPr>
                <w:rFonts w:ascii="Arial" w:hAnsi="Arial" w:cs="Arial"/>
                <w:sz w:val="20"/>
                <w:szCs w:val="20"/>
              </w:rPr>
              <w:t>https://en.m.wikipedia.org/wiki/Honeysuckle</w:t>
            </w:r>
          </w:p>
        </w:tc>
      </w:tr>
      <w:tr>
        <w:tblPrEx>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Ex>
        <w:trPr>
          <w:trHeight w:val="850" w:hRule="atLeast"/>
        </w:trPr>
        <w:tc>
          <w:tcPr>
            <w:tcW w:w="1271" w:type="dxa"/>
            <w:shd w:val="clear" w:color="auto" w:fill="B4C6E7" w:themeFill="accent5" w:themeFillTint="66"/>
          </w:tcPr>
          <w:p>
            <w:pPr>
              <w:pStyle w:val="13"/>
              <w:numPr>
                <w:ilvl w:val="0"/>
                <w:numId w:val="5"/>
              </w:numPr>
              <w:spacing w:line="240" w:lineRule="auto"/>
              <w:ind w:left="313"/>
              <w:rPr>
                <w:rFonts w:ascii="Arial" w:hAnsi="Arial" w:cs="Arial"/>
                <w:sz w:val="18"/>
                <w:szCs w:val="20"/>
              </w:rPr>
            </w:pPr>
          </w:p>
        </w:tc>
        <w:tc>
          <w:tcPr>
            <w:tcW w:w="1985" w:type="dxa"/>
            <w:shd w:val="clear" w:color="auto" w:fill="B4C6E7" w:themeFill="accent5" w:themeFillTint="66"/>
          </w:tcPr>
          <w:p>
            <w:pPr>
              <w:spacing w:line="240" w:lineRule="auto"/>
              <w:rPr>
                <w:rFonts w:ascii="Arial" w:hAnsi="Arial" w:cs="Arial"/>
                <w:sz w:val="20"/>
                <w:szCs w:val="20"/>
              </w:rPr>
            </w:pPr>
            <w:r>
              <w:rPr>
                <w:rFonts w:ascii="Arial" w:hAnsi="Arial" w:cs="Arial"/>
                <w:sz w:val="20"/>
                <w:szCs w:val="20"/>
              </w:rPr>
              <w:t>LAMIACEAE</w:t>
            </w:r>
          </w:p>
        </w:tc>
        <w:tc>
          <w:tcPr>
            <w:tcW w:w="1417" w:type="dxa"/>
            <w:shd w:val="clear" w:color="auto" w:fill="B4C6E7" w:themeFill="accent5" w:themeFillTint="66"/>
          </w:tcPr>
          <w:p>
            <w:pPr>
              <w:spacing w:line="240" w:lineRule="auto"/>
              <w:rPr>
                <w:rFonts w:ascii="Arial" w:hAnsi="Arial" w:cs="Arial"/>
                <w:sz w:val="20"/>
                <w:szCs w:val="20"/>
              </w:rPr>
            </w:pPr>
            <w:r>
              <w:rPr>
                <w:rFonts w:ascii="Arial" w:hAnsi="Arial" w:cs="Arial"/>
                <w:sz w:val="20"/>
                <w:szCs w:val="20"/>
              </w:rPr>
              <w:t>Thymus</w:t>
            </w:r>
          </w:p>
        </w:tc>
        <w:tc>
          <w:tcPr>
            <w:tcW w:w="1276" w:type="dxa"/>
            <w:shd w:val="clear" w:color="auto" w:fill="B4C6E7" w:themeFill="accent5" w:themeFillTint="66"/>
          </w:tcPr>
          <w:p>
            <w:pPr>
              <w:spacing w:line="240" w:lineRule="auto"/>
              <w:rPr>
                <w:rFonts w:ascii="Arial" w:hAnsi="Arial" w:cs="Arial"/>
                <w:sz w:val="20"/>
                <w:szCs w:val="20"/>
              </w:rPr>
            </w:pPr>
            <w:r>
              <w:rPr>
                <w:rFonts w:ascii="Arial" w:hAnsi="Arial" w:cs="Arial"/>
                <w:sz w:val="20"/>
                <w:szCs w:val="20"/>
              </w:rPr>
              <w:t>Vulgaris</w:t>
            </w:r>
          </w:p>
        </w:tc>
        <w:tc>
          <w:tcPr>
            <w:tcW w:w="1134" w:type="dxa"/>
            <w:shd w:val="clear" w:color="auto" w:fill="B4C6E7" w:themeFill="accent5" w:themeFillTint="66"/>
          </w:tcPr>
          <w:p>
            <w:pPr>
              <w:spacing w:line="240" w:lineRule="auto"/>
              <w:rPr>
                <w:rFonts w:ascii="Arial" w:hAnsi="Arial" w:cs="Arial"/>
                <w:sz w:val="20"/>
                <w:szCs w:val="20"/>
              </w:rPr>
            </w:pPr>
            <w:r>
              <w:rPr>
                <w:rFonts w:ascii="Arial" w:hAnsi="Arial" w:cs="Arial"/>
                <w:sz w:val="20"/>
                <w:szCs w:val="20"/>
              </w:rPr>
              <w:t>Thyme</w:t>
            </w:r>
          </w:p>
        </w:tc>
        <w:tc>
          <w:tcPr>
            <w:tcW w:w="1276" w:type="dxa"/>
            <w:shd w:val="clear" w:color="auto" w:fill="B4C6E7" w:themeFill="accent5" w:themeFillTint="66"/>
          </w:tcPr>
          <w:p>
            <w:pPr>
              <w:spacing w:line="240" w:lineRule="auto"/>
              <w:rPr>
                <w:rFonts w:ascii="Arial" w:hAnsi="Arial" w:cs="Arial"/>
                <w:sz w:val="20"/>
                <w:szCs w:val="20"/>
              </w:rPr>
            </w:pPr>
            <w:r>
              <w:rPr>
                <w:rFonts w:ascii="Arial" w:hAnsi="Arial" w:cs="Arial"/>
                <w:sz w:val="20"/>
                <w:szCs w:val="20"/>
              </w:rPr>
              <w:t>Groundcover</w:t>
            </w:r>
          </w:p>
        </w:tc>
        <w:tc>
          <w:tcPr>
            <w:tcW w:w="1559" w:type="dxa"/>
            <w:shd w:val="clear" w:color="auto" w:fill="B4C6E7" w:themeFill="accent5" w:themeFillTint="66"/>
          </w:tcPr>
          <w:p>
            <w:pPr>
              <w:spacing w:line="240" w:lineRule="auto"/>
              <w:rPr>
                <w:rFonts w:ascii="Arial" w:hAnsi="Arial" w:cs="Arial"/>
                <w:sz w:val="20"/>
                <w:szCs w:val="20"/>
              </w:rPr>
            </w:pPr>
            <w:r>
              <w:rPr>
                <w:rFonts w:ascii="Arial" w:hAnsi="Arial" w:cs="Arial"/>
                <w:sz w:val="20"/>
                <w:szCs w:val="20"/>
              </w:rPr>
              <w:t>Perennial</w:t>
            </w:r>
          </w:p>
        </w:tc>
        <w:tc>
          <w:tcPr>
            <w:tcW w:w="1701" w:type="dxa"/>
            <w:shd w:val="clear" w:color="auto" w:fill="B4C6E7" w:themeFill="accent5" w:themeFillTint="66"/>
          </w:tcPr>
          <w:p>
            <w:pPr>
              <w:spacing w:line="240" w:lineRule="auto"/>
              <w:rPr>
                <w:rFonts w:ascii="Arial" w:hAnsi="Arial" w:cs="Arial"/>
                <w:sz w:val="20"/>
                <w:szCs w:val="20"/>
              </w:rPr>
            </w:pPr>
            <w:r>
              <w:rPr>
                <w:rFonts w:ascii="Arial" w:hAnsi="Arial" w:cs="Arial"/>
                <w:sz w:val="20"/>
                <w:szCs w:val="20"/>
              </w:rPr>
              <w:t>Southern Europe</w:t>
            </w:r>
          </w:p>
        </w:tc>
        <w:tc>
          <w:tcPr>
            <w:tcW w:w="2941" w:type="dxa"/>
            <w:shd w:val="clear" w:color="auto" w:fill="B4C6E7" w:themeFill="accent5" w:themeFillTint="66"/>
          </w:tcPr>
          <w:p>
            <w:pPr>
              <w:spacing w:line="240" w:lineRule="auto"/>
              <w:rPr>
                <w:rFonts w:ascii="Arial" w:hAnsi="Arial" w:cs="Arial"/>
                <w:sz w:val="20"/>
                <w:szCs w:val="20"/>
              </w:rPr>
            </w:pPr>
            <w:r>
              <w:rPr>
                <w:rFonts w:ascii="Arial" w:hAnsi="Arial" w:cs="Arial"/>
                <w:sz w:val="20"/>
                <w:szCs w:val="20"/>
              </w:rPr>
              <w:t>https://en.m.mwikipedia.org/wiki/Thyme</w:t>
            </w:r>
          </w:p>
        </w:tc>
      </w:tr>
      <w:tr>
        <w:tblPrEx>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Ex>
        <w:trPr>
          <w:trHeight w:val="850" w:hRule="atLeast"/>
        </w:trPr>
        <w:tc>
          <w:tcPr>
            <w:tcW w:w="1271" w:type="dxa"/>
            <w:shd w:val="clear" w:color="auto" w:fill="D9E2F3" w:themeFill="accent5" w:themeFillTint="33"/>
          </w:tcPr>
          <w:p>
            <w:pPr>
              <w:pStyle w:val="13"/>
              <w:numPr>
                <w:ilvl w:val="0"/>
                <w:numId w:val="6"/>
              </w:numPr>
              <w:spacing w:line="240" w:lineRule="auto"/>
              <w:ind w:left="313"/>
              <w:rPr>
                <w:rFonts w:ascii="Arial" w:hAnsi="Arial" w:cs="Arial"/>
                <w:sz w:val="18"/>
                <w:szCs w:val="20"/>
              </w:rPr>
            </w:pPr>
          </w:p>
        </w:tc>
        <w:tc>
          <w:tcPr>
            <w:tcW w:w="1985" w:type="dxa"/>
            <w:shd w:val="clear" w:color="auto" w:fill="D9E2F3" w:themeFill="accent5" w:themeFillTint="33"/>
          </w:tcPr>
          <w:p>
            <w:pPr>
              <w:spacing w:line="240" w:lineRule="auto"/>
              <w:rPr>
                <w:rFonts w:ascii="Arial" w:hAnsi="Arial" w:cs="Arial"/>
                <w:sz w:val="20"/>
                <w:szCs w:val="20"/>
              </w:rPr>
            </w:pPr>
          </w:p>
        </w:tc>
        <w:tc>
          <w:tcPr>
            <w:tcW w:w="1417" w:type="dxa"/>
            <w:shd w:val="clear" w:color="auto" w:fill="D9E2F3" w:themeFill="accent5" w:themeFillTint="33"/>
          </w:tcPr>
          <w:p>
            <w:pPr>
              <w:spacing w:line="240" w:lineRule="auto"/>
              <w:rPr>
                <w:rFonts w:ascii="Arial" w:hAnsi="Arial" w:cs="Arial"/>
                <w:sz w:val="20"/>
                <w:szCs w:val="20"/>
              </w:rPr>
            </w:pPr>
          </w:p>
        </w:tc>
        <w:tc>
          <w:tcPr>
            <w:tcW w:w="1276" w:type="dxa"/>
            <w:shd w:val="clear" w:color="auto" w:fill="D9E2F3" w:themeFill="accent5" w:themeFillTint="33"/>
          </w:tcPr>
          <w:p>
            <w:pPr>
              <w:spacing w:line="240" w:lineRule="auto"/>
              <w:rPr>
                <w:rFonts w:ascii="Arial" w:hAnsi="Arial" w:cs="Arial"/>
                <w:sz w:val="20"/>
                <w:szCs w:val="20"/>
              </w:rPr>
            </w:pPr>
          </w:p>
        </w:tc>
        <w:tc>
          <w:tcPr>
            <w:tcW w:w="1134" w:type="dxa"/>
            <w:shd w:val="clear" w:color="auto" w:fill="D9E2F3" w:themeFill="accent5" w:themeFillTint="33"/>
          </w:tcPr>
          <w:p>
            <w:pPr>
              <w:spacing w:line="240" w:lineRule="auto"/>
              <w:rPr>
                <w:rFonts w:ascii="Arial" w:hAnsi="Arial" w:cs="Arial"/>
                <w:sz w:val="20"/>
                <w:szCs w:val="20"/>
              </w:rPr>
            </w:pPr>
          </w:p>
        </w:tc>
        <w:tc>
          <w:tcPr>
            <w:tcW w:w="1276" w:type="dxa"/>
            <w:shd w:val="clear" w:color="auto" w:fill="D9E2F3" w:themeFill="accent5" w:themeFillTint="33"/>
          </w:tcPr>
          <w:p>
            <w:pPr>
              <w:spacing w:line="240" w:lineRule="auto"/>
              <w:rPr>
                <w:rFonts w:ascii="Arial" w:hAnsi="Arial" w:cs="Arial"/>
                <w:sz w:val="20"/>
                <w:szCs w:val="20"/>
              </w:rPr>
            </w:pPr>
          </w:p>
        </w:tc>
        <w:tc>
          <w:tcPr>
            <w:tcW w:w="1559" w:type="dxa"/>
            <w:shd w:val="clear" w:color="auto" w:fill="D9E2F3" w:themeFill="accent5" w:themeFillTint="33"/>
          </w:tcPr>
          <w:p>
            <w:pPr>
              <w:spacing w:line="240" w:lineRule="auto"/>
              <w:rPr>
                <w:rFonts w:ascii="Arial" w:hAnsi="Arial" w:cs="Arial"/>
                <w:sz w:val="20"/>
                <w:szCs w:val="20"/>
              </w:rPr>
            </w:pPr>
          </w:p>
        </w:tc>
        <w:tc>
          <w:tcPr>
            <w:tcW w:w="1701" w:type="dxa"/>
            <w:shd w:val="clear" w:color="auto" w:fill="D9E2F3" w:themeFill="accent5" w:themeFillTint="33"/>
          </w:tcPr>
          <w:p>
            <w:pPr>
              <w:spacing w:line="240" w:lineRule="auto"/>
              <w:rPr>
                <w:rFonts w:ascii="Arial" w:hAnsi="Arial" w:cs="Arial"/>
                <w:sz w:val="20"/>
                <w:szCs w:val="20"/>
              </w:rPr>
            </w:pPr>
          </w:p>
        </w:tc>
        <w:tc>
          <w:tcPr>
            <w:tcW w:w="2941" w:type="dxa"/>
            <w:shd w:val="clear" w:color="auto" w:fill="D9E2F3" w:themeFill="accent5" w:themeFillTint="33"/>
          </w:tcPr>
          <w:p>
            <w:pPr>
              <w:spacing w:line="240" w:lineRule="auto"/>
              <w:rPr>
                <w:rFonts w:ascii="Arial" w:hAnsi="Arial" w:cs="Arial"/>
                <w:sz w:val="20"/>
                <w:szCs w:val="20"/>
              </w:rPr>
            </w:pPr>
          </w:p>
        </w:tc>
      </w:tr>
      <w:tr>
        <w:tblPrEx>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Ex>
        <w:trPr>
          <w:trHeight w:val="850" w:hRule="atLeast"/>
        </w:trPr>
        <w:tc>
          <w:tcPr>
            <w:tcW w:w="1271" w:type="dxa"/>
            <w:shd w:val="clear" w:color="auto" w:fill="B4C6E7" w:themeFill="accent5" w:themeFillTint="66"/>
          </w:tcPr>
          <w:p>
            <w:pPr>
              <w:pStyle w:val="13"/>
              <w:numPr>
                <w:ilvl w:val="0"/>
                <w:numId w:val="6"/>
              </w:numPr>
              <w:spacing w:line="240" w:lineRule="auto"/>
              <w:ind w:left="313"/>
              <w:rPr>
                <w:rFonts w:ascii="Arial" w:hAnsi="Arial" w:cs="Arial"/>
                <w:sz w:val="18"/>
                <w:szCs w:val="20"/>
              </w:rPr>
            </w:pPr>
          </w:p>
        </w:tc>
        <w:tc>
          <w:tcPr>
            <w:tcW w:w="1985" w:type="dxa"/>
            <w:shd w:val="clear" w:color="auto" w:fill="B4C6E7" w:themeFill="accent5" w:themeFillTint="66"/>
          </w:tcPr>
          <w:p>
            <w:pPr>
              <w:spacing w:line="240" w:lineRule="auto"/>
              <w:rPr>
                <w:rFonts w:ascii="Arial" w:hAnsi="Arial" w:cs="Arial"/>
                <w:sz w:val="20"/>
                <w:szCs w:val="20"/>
              </w:rPr>
            </w:pPr>
          </w:p>
        </w:tc>
        <w:tc>
          <w:tcPr>
            <w:tcW w:w="1417" w:type="dxa"/>
            <w:shd w:val="clear" w:color="auto" w:fill="B4C6E7" w:themeFill="accent5" w:themeFillTint="66"/>
          </w:tcPr>
          <w:p>
            <w:pPr>
              <w:spacing w:line="240" w:lineRule="auto"/>
              <w:rPr>
                <w:rFonts w:ascii="Arial" w:hAnsi="Arial" w:cs="Arial"/>
                <w:sz w:val="20"/>
                <w:szCs w:val="20"/>
              </w:rPr>
            </w:pPr>
          </w:p>
        </w:tc>
        <w:tc>
          <w:tcPr>
            <w:tcW w:w="1276" w:type="dxa"/>
            <w:shd w:val="clear" w:color="auto" w:fill="B4C6E7" w:themeFill="accent5" w:themeFillTint="66"/>
          </w:tcPr>
          <w:p>
            <w:pPr>
              <w:spacing w:line="240" w:lineRule="auto"/>
              <w:rPr>
                <w:rFonts w:ascii="Arial" w:hAnsi="Arial" w:cs="Arial"/>
                <w:sz w:val="20"/>
                <w:szCs w:val="20"/>
              </w:rPr>
            </w:pPr>
          </w:p>
        </w:tc>
        <w:tc>
          <w:tcPr>
            <w:tcW w:w="1134" w:type="dxa"/>
            <w:shd w:val="clear" w:color="auto" w:fill="B4C6E7" w:themeFill="accent5" w:themeFillTint="66"/>
          </w:tcPr>
          <w:p>
            <w:pPr>
              <w:spacing w:line="240" w:lineRule="auto"/>
              <w:rPr>
                <w:rFonts w:ascii="Arial" w:hAnsi="Arial" w:cs="Arial"/>
                <w:sz w:val="20"/>
                <w:szCs w:val="20"/>
              </w:rPr>
            </w:pPr>
          </w:p>
        </w:tc>
        <w:tc>
          <w:tcPr>
            <w:tcW w:w="1276" w:type="dxa"/>
            <w:shd w:val="clear" w:color="auto" w:fill="B4C6E7" w:themeFill="accent5" w:themeFillTint="66"/>
          </w:tcPr>
          <w:p>
            <w:pPr>
              <w:spacing w:line="240" w:lineRule="auto"/>
              <w:rPr>
                <w:rFonts w:ascii="Arial" w:hAnsi="Arial" w:cs="Arial"/>
                <w:sz w:val="20"/>
                <w:szCs w:val="20"/>
              </w:rPr>
            </w:pPr>
          </w:p>
        </w:tc>
        <w:tc>
          <w:tcPr>
            <w:tcW w:w="1559" w:type="dxa"/>
            <w:shd w:val="clear" w:color="auto" w:fill="B4C6E7" w:themeFill="accent5" w:themeFillTint="66"/>
          </w:tcPr>
          <w:p>
            <w:pPr>
              <w:spacing w:line="240" w:lineRule="auto"/>
              <w:rPr>
                <w:rFonts w:ascii="Arial" w:hAnsi="Arial" w:cs="Arial"/>
                <w:sz w:val="20"/>
                <w:szCs w:val="20"/>
              </w:rPr>
            </w:pPr>
          </w:p>
        </w:tc>
        <w:tc>
          <w:tcPr>
            <w:tcW w:w="1701" w:type="dxa"/>
            <w:shd w:val="clear" w:color="auto" w:fill="B4C6E7" w:themeFill="accent5" w:themeFillTint="66"/>
          </w:tcPr>
          <w:p>
            <w:pPr>
              <w:spacing w:line="240" w:lineRule="auto"/>
              <w:rPr>
                <w:rFonts w:ascii="Arial" w:hAnsi="Arial" w:cs="Arial"/>
                <w:sz w:val="20"/>
                <w:szCs w:val="20"/>
              </w:rPr>
            </w:pPr>
          </w:p>
        </w:tc>
        <w:tc>
          <w:tcPr>
            <w:tcW w:w="2941" w:type="dxa"/>
            <w:shd w:val="clear" w:color="auto" w:fill="B4C6E7" w:themeFill="accent5" w:themeFillTint="66"/>
          </w:tcPr>
          <w:p>
            <w:pPr>
              <w:spacing w:line="240" w:lineRule="auto"/>
              <w:rPr>
                <w:rFonts w:ascii="Arial" w:hAnsi="Arial" w:cs="Arial"/>
                <w:sz w:val="20"/>
                <w:szCs w:val="20"/>
              </w:rPr>
            </w:pPr>
          </w:p>
        </w:tc>
      </w:tr>
      <w:tr>
        <w:tblPrEx>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Ex>
        <w:trPr>
          <w:trHeight w:val="850" w:hRule="atLeast"/>
        </w:trPr>
        <w:tc>
          <w:tcPr>
            <w:tcW w:w="1271" w:type="dxa"/>
            <w:shd w:val="clear" w:color="auto" w:fill="D9E2F3" w:themeFill="accent5" w:themeFillTint="33"/>
          </w:tcPr>
          <w:p>
            <w:pPr>
              <w:pStyle w:val="13"/>
              <w:numPr>
                <w:ilvl w:val="0"/>
                <w:numId w:val="6"/>
              </w:numPr>
              <w:spacing w:line="240" w:lineRule="auto"/>
              <w:ind w:left="313"/>
              <w:rPr>
                <w:rFonts w:ascii="Arial" w:hAnsi="Arial" w:cs="Arial"/>
                <w:sz w:val="18"/>
                <w:szCs w:val="20"/>
              </w:rPr>
            </w:pPr>
          </w:p>
        </w:tc>
        <w:tc>
          <w:tcPr>
            <w:tcW w:w="1985" w:type="dxa"/>
            <w:shd w:val="clear" w:color="auto" w:fill="D9E2F3" w:themeFill="accent5" w:themeFillTint="33"/>
          </w:tcPr>
          <w:p>
            <w:pPr>
              <w:spacing w:line="240" w:lineRule="auto"/>
              <w:rPr>
                <w:rFonts w:ascii="Arial" w:hAnsi="Arial" w:cs="Arial"/>
                <w:sz w:val="20"/>
                <w:szCs w:val="20"/>
              </w:rPr>
            </w:pPr>
          </w:p>
        </w:tc>
        <w:tc>
          <w:tcPr>
            <w:tcW w:w="1417" w:type="dxa"/>
            <w:shd w:val="clear" w:color="auto" w:fill="D9E2F3" w:themeFill="accent5" w:themeFillTint="33"/>
          </w:tcPr>
          <w:p>
            <w:pPr>
              <w:spacing w:line="240" w:lineRule="auto"/>
              <w:rPr>
                <w:rFonts w:ascii="Arial" w:hAnsi="Arial" w:cs="Arial"/>
                <w:sz w:val="20"/>
                <w:szCs w:val="20"/>
              </w:rPr>
            </w:pPr>
          </w:p>
        </w:tc>
        <w:tc>
          <w:tcPr>
            <w:tcW w:w="1276" w:type="dxa"/>
            <w:shd w:val="clear" w:color="auto" w:fill="D9E2F3" w:themeFill="accent5" w:themeFillTint="33"/>
          </w:tcPr>
          <w:p>
            <w:pPr>
              <w:spacing w:line="240" w:lineRule="auto"/>
              <w:rPr>
                <w:rFonts w:ascii="Arial" w:hAnsi="Arial" w:cs="Arial"/>
                <w:sz w:val="20"/>
                <w:szCs w:val="20"/>
              </w:rPr>
            </w:pPr>
          </w:p>
        </w:tc>
        <w:tc>
          <w:tcPr>
            <w:tcW w:w="1134" w:type="dxa"/>
            <w:shd w:val="clear" w:color="auto" w:fill="D9E2F3" w:themeFill="accent5" w:themeFillTint="33"/>
          </w:tcPr>
          <w:p>
            <w:pPr>
              <w:spacing w:line="240" w:lineRule="auto"/>
              <w:rPr>
                <w:rFonts w:ascii="Arial" w:hAnsi="Arial" w:cs="Arial"/>
                <w:sz w:val="20"/>
                <w:szCs w:val="20"/>
              </w:rPr>
            </w:pPr>
          </w:p>
        </w:tc>
        <w:tc>
          <w:tcPr>
            <w:tcW w:w="1276" w:type="dxa"/>
            <w:shd w:val="clear" w:color="auto" w:fill="D9E2F3" w:themeFill="accent5" w:themeFillTint="33"/>
          </w:tcPr>
          <w:p>
            <w:pPr>
              <w:spacing w:line="240" w:lineRule="auto"/>
              <w:rPr>
                <w:rFonts w:ascii="Arial" w:hAnsi="Arial" w:cs="Arial"/>
                <w:sz w:val="20"/>
                <w:szCs w:val="20"/>
              </w:rPr>
            </w:pPr>
          </w:p>
        </w:tc>
        <w:tc>
          <w:tcPr>
            <w:tcW w:w="1559" w:type="dxa"/>
            <w:shd w:val="clear" w:color="auto" w:fill="D9E2F3" w:themeFill="accent5" w:themeFillTint="33"/>
          </w:tcPr>
          <w:p>
            <w:pPr>
              <w:spacing w:line="240" w:lineRule="auto"/>
              <w:rPr>
                <w:rFonts w:ascii="Arial" w:hAnsi="Arial" w:cs="Arial"/>
                <w:sz w:val="20"/>
                <w:szCs w:val="20"/>
              </w:rPr>
            </w:pPr>
          </w:p>
        </w:tc>
        <w:tc>
          <w:tcPr>
            <w:tcW w:w="1701" w:type="dxa"/>
            <w:shd w:val="clear" w:color="auto" w:fill="D9E2F3" w:themeFill="accent5" w:themeFillTint="33"/>
          </w:tcPr>
          <w:p>
            <w:pPr>
              <w:spacing w:line="240" w:lineRule="auto"/>
              <w:rPr>
                <w:rFonts w:ascii="Arial" w:hAnsi="Arial" w:cs="Arial"/>
                <w:sz w:val="20"/>
                <w:szCs w:val="20"/>
              </w:rPr>
            </w:pPr>
            <w:bookmarkStart w:id="0" w:name="_GoBack"/>
            <w:bookmarkEnd w:id="0"/>
          </w:p>
        </w:tc>
        <w:tc>
          <w:tcPr>
            <w:tcW w:w="2941" w:type="dxa"/>
            <w:shd w:val="clear" w:color="auto" w:fill="D9E2F3" w:themeFill="accent5" w:themeFillTint="33"/>
          </w:tcPr>
          <w:p>
            <w:pPr>
              <w:spacing w:line="240" w:lineRule="auto"/>
              <w:rPr>
                <w:rFonts w:ascii="Arial" w:hAnsi="Arial" w:cs="Arial"/>
                <w:sz w:val="20"/>
                <w:szCs w:val="20"/>
              </w:rPr>
            </w:pPr>
          </w:p>
        </w:tc>
      </w:tr>
      <w:tr>
        <w:tblPrEx>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Ex>
        <w:trPr>
          <w:trHeight w:val="850" w:hRule="atLeast"/>
        </w:trPr>
        <w:tc>
          <w:tcPr>
            <w:tcW w:w="1271" w:type="dxa"/>
            <w:shd w:val="clear" w:color="auto" w:fill="B4C6E7" w:themeFill="accent5" w:themeFillTint="66"/>
          </w:tcPr>
          <w:p>
            <w:pPr>
              <w:pStyle w:val="13"/>
              <w:numPr>
                <w:ilvl w:val="0"/>
                <w:numId w:val="6"/>
              </w:numPr>
              <w:spacing w:line="240" w:lineRule="auto"/>
              <w:ind w:left="313"/>
              <w:rPr>
                <w:rFonts w:ascii="Arial" w:hAnsi="Arial" w:cs="Arial"/>
                <w:sz w:val="18"/>
                <w:szCs w:val="20"/>
              </w:rPr>
            </w:pPr>
          </w:p>
        </w:tc>
        <w:tc>
          <w:tcPr>
            <w:tcW w:w="1985" w:type="dxa"/>
            <w:shd w:val="clear" w:color="auto" w:fill="B4C6E7" w:themeFill="accent5" w:themeFillTint="66"/>
          </w:tcPr>
          <w:p>
            <w:pPr>
              <w:spacing w:line="240" w:lineRule="auto"/>
              <w:rPr>
                <w:rFonts w:ascii="Arial" w:hAnsi="Arial" w:cs="Arial"/>
                <w:sz w:val="20"/>
                <w:szCs w:val="20"/>
              </w:rPr>
            </w:pPr>
          </w:p>
        </w:tc>
        <w:tc>
          <w:tcPr>
            <w:tcW w:w="1417" w:type="dxa"/>
            <w:shd w:val="clear" w:color="auto" w:fill="B4C6E7" w:themeFill="accent5" w:themeFillTint="66"/>
          </w:tcPr>
          <w:p>
            <w:pPr>
              <w:spacing w:line="240" w:lineRule="auto"/>
              <w:rPr>
                <w:rFonts w:ascii="Arial" w:hAnsi="Arial" w:cs="Arial"/>
                <w:sz w:val="20"/>
                <w:szCs w:val="20"/>
              </w:rPr>
            </w:pPr>
          </w:p>
        </w:tc>
        <w:tc>
          <w:tcPr>
            <w:tcW w:w="1276" w:type="dxa"/>
            <w:shd w:val="clear" w:color="auto" w:fill="B4C6E7" w:themeFill="accent5" w:themeFillTint="66"/>
          </w:tcPr>
          <w:p>
            <w:pPr>
              <w:spacing w:line="240" w:lineRule="auto"/>
              <w:rPr>
                <w:rFonts w:ascii="Arial" w:hAnsi="Arial" w:cs="Arial"/>
                <w:sz w:val="20"/>
                <w:szCs w:val="20"/>
              </w:rPr>
            </w:pPr>
          </w:p>
        </w:tc>
        <w:tc>
          <w:tcPr>
            <w:tcW w:w="1134" w:type="dxa"/>
            <w:shd w:val="clear" w:color="auto" w:fill="B4C6E7" w:themeFill="accent5" w:themeFillTint="66"/>
          </w:tcPr>
          <w:p>
            <w:pPr>
              <w:spacing w:line="240" w:lineRule="auto"/>
              <w:rPr>
                <w:rFonts w:ascii="Arial" w:hAnsi="Arial" w:cs="Arial"/>
                <w:sz w:val="20"/>
                <w:szCs w:val="20"/>
              </w:rPr>
            </w:pPr>
          </w:p>
        </w:tc>
        <w:tc>
          <w:tcPr>
            <w:tcW w:w="1276" w:type="dxa"/>
            <w:shd w:val="clear" w:color="auto" w:fill="B4C6E7" w:themeFill="accent5" w:themeFillTint="66"/>
          </w:tcPr>
          <w:p>
            <w:pPr>
              <w:spacing w:line="240" w:lineRule="auto"/>
              <w:rPr>
                <w:rFonts w:ascii="Arial" w:hAnsi="Arial" w:cs="Arial"/>
                <w:sz w:val="20"/>
                <w:szCs w:val="20"/>
              </w:rPr>
            </w:pPr>
          </w:p>
        </w:tc>
        <w:tc>
          <w:tcPr>
            <w:tcW w:w="1559" w:type="dxa"/>
            <w:shd w:val="clear" w:color="auto" w:fill="B4C6E7" w:themeFill="accent5" w:themeFillTint="66"/>
          </w:tcPr>
          <w:p>
            <w:pPr>
              <w:spacing w:line="240" w:lineRule="auto"/>
              <w:rPr>
                <w:rFonts w:ascii="Arial" w:hAnsi="Arial" w:cs="Arial"/>
                <w:sz w:val="20"/>
                <w:szCs w:val="20"/>
              </w:rPr>
            </w:pPr>
          </w:p>
        </w:tc>
        <w:tc>
          <w:tcPr>
            <w:tcW w:w="1701" w:type="dxa"/>
            <w:shd w:val="clear" w:color="auto" w:fill="B4C6E7" w:themeFill="accent5" w:themeFillTint="66"/>
          </w:tcPr>
          <w:p>
            <w:pPr>
              <w:spacing w:line="240" w:lineRule="auto"/>
              <w:rPr>
                <w:rFonts w:ascii="Arial" w:hAnsi="Arial" w:cs="Arial"/>
                <w:sz w:val="20"/>
                <w:szCs w:val="20"/>
              </w:rPr>
            </w:pPr>
          </w:p>
        </w:tc>
        <w:tc>
          <w:tcPr>
            <w:tcW w:w="2941" w:type="dxa"/>
            <w:shd w:val="clear" w:color="auto" w:fill="B4C6E7" w:themeFill="accent5" w:themeFillTint="66"/>
          </w:tcPr>
          <w:p>
            <w:pPr>
              <w:spacing w:line="240" w:lineRule="auto"/>
              <w:rPr>
                <w:rFonts w:ascii="Arial" w:hAnsi="Arial" w:cs="Arial"/>
                <w:sz w:val="20"/>
                <w:szCs w:val="20"/>
              </w:rPr>
            </w:pPr>
          </w:p>
        </w:tc>
      </w:tr>
      <w:tr>
        <w:tblPrEx>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Ex>
        <w:trPr>
          <w:trHeight w:val="850" w:hRule="atLeast"/>
        </w:trPr>
        <w:tc>
          <w:tcPr>
            <w:tcW w:w="1271" w:type="dxa"/>
            <w:shd w:val="clear" w:color="auto" w:fill="D9E2F3" w:themeFill="accent5" w:themeFillTint="33"/>
          </w:tcPr>
          <w:p>
            <w:pPr>
              <w:pStyle w:val="13"/>
              <w:numPr>
                <w:ilvl w:val="0"/>
                <w:numId w:val="6"/>
              </w:numPr>
              <w:spacing w:line="240" w:lineRule="auto"/>
              <w:ind w:left="313"/>
              <w:rPr>
                <w:rFonts w:ascii="Arial" w:hAnsi="Arial" w:cs="Arial"/>
                <w:sz w:val="18"/>
                <w:szCs w:val="20"/>
              </w:rPr>
            </w:pPr>
          </w:p>
        </w:tc>
        <w:tc>
          <w:tcPr>
            <w:tcW w:w="1985" w:type="dxa"/>
            <w:shd w:val="clear" w:color="auto" w:fill="D9E2F3" w:themeFill="accent5" w:themeFillTint="33"/>
          </w:tcPr>
          <w:p>
            <w:pPr>
              <w:spacing w:line="240" w:lineRule="auto"/>
              <w:rPr>
                <w:rFonts w:ascii="Arial" w:hAnsi="Arial" w:cs="Arial"/>
                <w:sz w:val="20"/>
                <w:szCs w:val="20"/>
              </w:rPr>
            </w:pPr>
          </w:p>
        </w:tc>
        <w:tc>
          <w:tcPr>
            <w:tcW w:w="1417" w:type="dxa"/>
            <w:shd w:val="clear" w:color="auto" w:fill="D9E2F3" w:themeFill="accent5" w:themeFillTint="33"/>
          </w:tcPr>
          <w:p>
            <w:pPr>
              <w:spacing w:line="240" w:lineRule="auto"/>
              <w:rPr>
                <w:rFonts w:ascii="Arial" w:hAnsi="Arial" w:cs="Arial"/>
                <w:sz w:val="20"/>
                <w:szCs w:val="20"/>
              </w:rPr>
            </w:pPr>
          </w:p>
        </w:tc>
        <w:tc>
          <w:tcPr>
            <w:tcW w:w="1276" w:type="dxa"/>
            <w:shd w:val="clear" w:color="auto" w:fill="D9E2F3" w:themeFill="accent5" w:themeFillTint="33"/>
          </w:tcPr>
          <w:p>
            <w:pPr>
              <w:spacing w:line="240" w:lineRule="auto"/>
              <w:rPr>
                <w:rFonts w:ascii="Arial" w:hAnsi="Arial" w:cs="Arial"/>
                <w:sz w:val="20"/>
                <w:szCs w:val="20"/>
              </w:rPr>
            </w:pPr>
          </w:p>
        </w:tc>
        <w:tc>
          <w:tcPr>
            <w:tcW w:w="1134" w:type="dxa"/>
            <w:shd w:val="clear" w:color="auto" w:fill="D9E2F3" w:themeFill="accent5" w:themeFillTint="33"/>
          </w:tcPr>
          <w:p>
            <w:pPr>
              <w:spacing w:line="240" w:lineRule="auto"/>
              <w:rPr>
                <w:rFonts w:ascii="Arial" w:hAnsi="Arial" w:cs="Arial"/>
                <w:sz w:val="20"/>
                <w:szCs w:val="20"/>
              </w:rPr>
            </w:pPr>
          </w:p>
        </w:tc>
        <w:tc>
          <w:tcPr>
            <w:tcW w:w="1276" w:type="dxa"/>
            <w:shd w:val="clear" w:color="auto" w:fill="D9E2F3" w:themeFill="accent5" w:themeFillTint="33"/>
          </w:tcPr>
          <w:p>
            <w:pPr>
              <w:spacing w:line="240" w:lineRule="auto"/>
              <w:rPr>
                <w:rFonts w:ascii="Arial" w:hAnsi="Arial" w:cs="Arial"/>
                <w:sz w:val="20"/>
                <w:szCs w:val="20"/>
              </w:rPr>
            </w:pPr>
          </w:p>
        </w:tc>
        <w:tc>
          <w:tcPr>
            <w:tcW w:w="1559" w:type="dxa"/>
            <w:shd w:val="clear" w:color="auto" w:fill="D9E2F3" w:themeFill="accent5" w:themeFillTint="33"/>
          </w:tcPr>
          <w:p>
            <w:pPr>
              <w:spacing w:line="240" w:lineRule="auto"/>
              <w:rPr>
                <w:rFonts w:ascii="Arial" w:hAnsi="Arial" w:cs="Arial"/>
                <w:sz w:val="20"/>
                <w:szCs w:val="20"/>
              </w:rPr>
            </w:pPr>
          </w:p>
        </w:tc>
        <w:tc>
          <w:tcPr>
            <w:tcW w:w="1701" w:type="dxa"/>
            <w:shd w:val="clear" w:color="auto" w:fill="D9E2F3" w:themeFill="accent5" w:themeFillTint="33"/>
          </w:tcPr>
          <w:p>
            <w:pPr>
              <w:spacing w:line="240" w:lineRule="auto"/>
              <w:rPr>
                <w:rFonts w:ascii="Arial" w:hAnsi="Arial" w:cs="Arial"/>
                <w:sz w:val="20"/>
                <w:szCs w:val="20"/>
              </w:rPr>
            </w:pPr>
          </w:p>
        </w:tc>
        <w:tc>
          <w:tcPr>
            <w:tcW w:w="2941" w:type="dxa"/>
            <w:shd w:val="clear" w:color="auto" w:fill="D9E2F3" w:themeFill="accent5" w:themeFillTint="33"/>
          </w:tcPr>
          <w:p>
            <w:pPr>
              <w:spacing w:line="240" w:lineRule="auto"/>
              <w:rPr>
                <w:rFonts w:ascii="Arial" w:hAnsi="Arial" w:cs="Arial"/>
                <w:sz w:val="20"/>
                <w:szCs w:val="20"/>
              </w:rPr>
            </w:pPr>
          </w:p>
        </w:tc>
      </w:tr>
    </w:tbl>
    <w:p>
      <w:pPr>
        <w:spacing w:line="240" w:lineRule="auto"/>
        <w:jc w:val="center"/>
        <w:rPr>
          <w:rFonts w:ascii="Arial" w:hAnsi="Arial" w:cs="Arial"/>
          <w:b/>
          <w:sz w:val="20"/>
          <w:szCs w:val="20"/>
        </w:rPr>
      </w:pPr>
    </w:p>
    <w:sectPr>
      <w:headerReference r:id="rId3" w:type="default"/>
      <w:footerReference r:id="rId5" w:type="default"/>
      <w:headerReference r:id="rId4" w:type="even"/>
      <w:footerReference r:id="rId6" w:type="even"/>
      <w:pgSz w:w="16838" w:h="11906" w:orient="landscape"/>
      <w:pgMar w:top="1440" w:right="1134" w:bottom="1440" w:left="1134" w:header="680" w:footer="680"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altName w:val="Songti SC"/>
    <w:panose1 w:val="00000000000000000000"/>
    <w:charset w:val="86"/>
    <w:family w:val="auto"/>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80000000" w:csb1="00000000"/>
  </w:font>
  <w:font w:name="Arial">
    <w:panose1 w:val="020B0604020202090204"/>
    <w:charset w:val="00"/>
    <w:family w:val="swiss"/>
    <w:pitch w:val="default"/>
    <w:sig w:usb0="E0000AFF" w:usb1="00007843" w:usb2="00000001" w:usb3="00000000" w:csb0="400001BF" w:csb1="DFF70000"/>
  </w:font>
  <w:font w:name="黑体">
    <w:altName w:val="Heiti SC"/>
    <w:panose1 w:val="02010600030101010101"/>
    <w:charset w:val="00"/>
    <w:family w:val="auto"/>
    <w:pitch w:val="default"/>
    <w:sig w:usb0="00000001" w:usb1="080E0000" w:usb2="00000010" w:usb3="00000000" w:csb0="00040000" w:csb1="00000000"/>
  </w:font>
  <w:font w:name="Courier New">
    <w:panose1 w:val="02070309020205020404"/>
    <w:charset w:val="00"/>
    <w:family w:val="modern"/>
    <w:pitch w:val="default"/>
    <w:sig w:usb0="E0002AFF" w:usb1="C0007843" w:usb2="00000009" w:usb3="00000000" w:csb0="400001FF" w:csb1="FFFF0000"/>
  </w:font>
  <w:font w:name="Cambria">
    <w:panose1 w:val="02040503050406030204"/>
    <w:charset w:val="00"/>
    <w:family w:val="roman"/>
    <w:pitch w:val="default"/>
    <w:sig w:usb0="E00006FF" w:usb1="420024FF" w:usb2="02000000" w:usb3="00000000" w:csb0="2000019F" w:csb1="00000000"/>
  </w:font>
  <w:font w:name="Calibri">
    <w:altName w:val="Helvetica Neue"/>
    <w:panose1 w:val="020F0502020204030204"/>
    <w:charset w:val="00"/>
    <w:family w:val="swiss"/>
    <w:pitch w:val="default"/>
    <w:sig w:usb0="00000000" w:usb1="00000000" w:usb2="00000001" w:usb3="00000000" w:csb0="0000019F" w:csb1="00000000"/>
  </w:font>
  <w:font w:name="Songti SC">
    <w:panose1 w:val="02010800040101010101"/>
    <w:charset w:val="86"/>
    <w:family w:val="auto"/>
    <w:pitch w:val="default"/>
    <w:sig w:usb0="00000001" w:usb1="080F0000" w:usb2="00000000" w:usb3="00000000" w:csb0="00040000" w:csb1="00000000"/>
  </w:font>
  <w:font w:name="Heiti SC">
    <w:panose1 w:val="02000000000000000000"/>
    <w:charset w:val="86"/>
    <w:family w:val="auto"/>
    <w:pitch w:val="default"/>
    <w:sig w:usb0="8000002F" w:usb1="0800004A" w:usb2="00000000" w:usb3="00000000" w:csb0="203E0000" w:csb1="00000000"/>
  </w:font>
  <w:font w:name="Helvetica Neue">
    <w:panose1 w:val="02000503000000020004"/>
    <w:charset w:val="00"/>
    <w:family w:val="auto"/>
    <w:pitch w:val="default"/>
    <w:sig w:usb0="E50002FF" w:usb1="500079DB" w:usb2="00000010" w:usb3="00000000" w:csb0="00000000" w:csb1="00000000"/>
  </w:font>
  <w:font w:name="SimSun">
    <w:altName w:val="Songti SC"/>
    <w:panose1 w:val="00000000000000000000"/>
    <w:charset w:val="86"/>
    <w:family w:val="auto"/>
    <w:pitch w:val="default"/>
    <w:sig w:usb0="00000000" w:usb1="00000000" w:usb2="00000000" w:usb3="00000000" w:csb0="00000000" w:csb1="00000000"/>
  </w:font>
  <w:font w:name="SimSun">
    <w:altName w:val="Songti SC"/>
    <w:panose1 w:val="02010600030101010101"/>
    <w:charset w:val="86"/>
    <w:family w:val="auto"/>
    <w:pitch w:val="default"/>
    <w:sig w:usb0="00000000" w:usb1="00000000" w:usb2="00000010" w:usb3="00000000" w:csb0="00040001" w:csb1="00000000"/>
  </w:font>
  <w:font w:name="Calibri">
    <w:altName w:val="Helvetica Neue"/>
    <w:panose1 w:val="020F0502020204030204"/>
    <w:charset w:val="86"/>
    <w:family w:val="swiss"/>
    <w:pitch w:val="default"/>
    <w:sig w:usb0="00000000" w:usb1="00000000" w:usb2="00000001" w:usb3="00000000" w:csb0="0000019F" w:csb1="00000000"/>
  </w:font>
  <w:font w:name="Symbol">
    <w:panose1 w:val="05050102010706020507"/>
    <w:charset w:val="02"/>
    <w:family w:val="roman"/>
    <w:pitch w:val="default"/>
    <w:sig w:usb0="00000000" w:usb1="0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Arial Bold">
    <w:altName w:val="PingFang SC"/>
    <w:panose1 w:val="00000000000000000000"/>
    <w:charset w:val="00"/>
    <w:family w:val="roman"/>
    <w:pitch w:val="default"/>
    <w:sig w:usb0="00000000" w:usb1="00000000" w:usb2="00000000" w:usb3="00000000" w:csb0="00000000" w:csb1="00000000"/>
  </w:font>
  <w:font w:name="Arial Black">
    <w:panose1 w:val="020B0A04020102020204"/>
    <w:charset w:val="00"/>
    <w:family w:val="swiss"/>
    <w:pitch w:val="default"/>
    <w:sig w:usb0="00000287" w:usb1="00000000" w:usb2="00000000" w:usb3="00000000" w:csb0="2000009F" w:csb1="DFD70000"/>
  </w:font>
  <w:font w:name="Calibri Light">
    <w:altName w:val="Helvetica Neue"/>
    <w:panose1 w:val="020F0302020204030204"/>
    <w:charset w:val="00"/>
    <w:family w:val="swiss"/>
    <w:pitch w:val="default"/>
    <w:sig w:usb0="00000000" w:usb1="00000000" w:usb2="00000000" w:usb3="00000000" w:csb0="0000019F" w:csb1="00000000"/>
  </w:font>
  <w:font w:name="Hiragino Sans GB">
    <w:panose1 w:val="020B0300000000000000"/>
    <w:charset w:val="86"/>
    <w:family w:val="auto"/>
    <w:pitch w:val="default"/>
    <w:sig w:usb0="A00002BF" w:usb1="1ACF7CFA" w:usb2="00000016" w:usb3="00000000" w:csb0="00060007" w:csb1="00000000"/>
  </w:font>
  <w:font w:name="PingFang SC">
    <w:panose1 w:val="020B0400000000000000"/>
    <w:charset w:val="86"/>
    <w:family w:val="auto"/>
    <w:pitch w:val="default"/>
    <w:sig w:usb0="A00002FF" w:usb1="7ACFFDFB" w:usb2="00000017" w:usb3="00000000" w:csb0="00040001" w:csb1="00000000"/>
  </w:font>
  <w:font w:name="sans-serif">
    <w:altName w:val="PingFang SC"/>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4" w:space="0"/>
      </w:pBdr>
      <w:tabs>
        <w:tab w:val="right" w:pos="9639"/>
      </w:tabs>
      <w:spacing w:after="160" w:line="259" w:lineRule="auto"/>
      <w:rPr>
        <w:rFonts w:cs="Arial"/>
        <w:b/>
        <w:sz w:val="2"/>
        <w:szCs w:val="16"/>
      </w:rPr>
    </w:pPr>
  </w:p>
  <w:p>
    <w:pPr>
      <w:tabs>
        <w:tab w:val="right" w:pos="9072"/>
      </w:tabs>
      <w:spacing w:line="240" w:lineRule="auto"/>
      <w:rPr>
        <w:rFonts w:ascii="Arial" w:hAnsi="Arial" w:eastAsia="Times New Roman" w:cs="Arial"/>
        <w:b/>
        <w:sz w:val="16"/>
        <w:szCs w:val="16"/>
      </w:rPr>
    </w:pPr>
    <w:r>
      <w:rPr>
        <w:rFonts w:ascii="Arial" w:hAnsi="Arial" w:eastAsia="Times New Roman" w:cs="Arial"/>
        <w:b/>
        <w:sz w:val="16"/>
        <w:szCs w:val="16"/>
      </w:rPr>
      <w:t>CSTC Pty Ltd_0699_</w:t>
    </w:r>
    <w:sdt>
      <w:sdtPr>
        <w:rPr>
          <w:rFonts w:ascii="Arial" w:hAnsi="Arial" w:eastAsia="Times New Roman" w:cs="Arial"/>
          <w:b/>
          <w:sz w:val="16"/>
          <w:szCs w:val="16"/>
        </w:rPr>
        <w:alias w:val="Status"/>
        <w:id w:val="0"/>
        <w:text/>
      </w:sdtPr>
      <w:sdtEndPr>
        <w:rPr>
          <w:rFonts w:ascii="Arial" w:hAnsi="Arial" w:eastAsia="Times New Roman" w:cs="Arial"/>
          <w:b/>
          <w:sz w:val="16"/>
          <w:szCs w:val="16"/>
        </w:rPr>
      </w:sdtEndPr>
      <w:sdtContent>
        <w:r>
          <w:rPr>
            <w:rFonts w:ascii="Arial" w:hAnsi="Arial" w:eastAsia="Times New Roman" w:cs="Arial"/>
            <w:b/>
            <w:sz w:val="16"/>
            <w:szCs w:val="16"/>
          </w:rPr>
          <w:t>v1-1_10/10/2017</w:t>
        </w:r>
      </w:sdtContent>
    </w:sdt>
    <w:r>
      <w:rPr>
        <w:rFonts w:ascii="Arial" w:hAnsi="Arial" w:eastAsia="Times New Roman" w:cs="Arial"/>
        <w:b/>
        <w:sz w:val="16"/>
        <w:szCs w:val="16"/>
      </w:rPr>
      <w:ptab w:relativeTo="margin" w:alignment="right" w:leader="none"/>
    </w:r>
    <w:sdt>
      <w:sdtPr>
        <w:rPr>
          <w:rFonts w:ascii="Arial" w:hAnsi="Arial" w:eastAsia="Times New Roman" w:cs="Arial"/>
          <w:b/>
          <w:sz w:val="16"/>
          <w:szCs w:val="16"/>
        </w:rPr>
        <w:id w:val="133379723"/>
      </w:sdtPr>
      <w:sdtEndPr>
        <w:rPr>
          <w:rFonts w:ascii="Arial" w:hAnsi="Arial" w:eastAsia="Times New Roman" w:cs="Arial"/>
          <w:b/>
          <w:sz w:val="16"/>
          <w:szCs w:val="16"/>
        </w:rPr>
      </w:sdtEndPr>
      <w:sdtContent>
        <w:sdt>
          <w:sdtPr>
            <w:rPr>
              <w:rFonts w:ascii="Arial" w:hAnsi="Arial" w:eastAsia="Times New Roman" w:cs="Arial"/>
              <w:b/>
              <w:sz w:val="16"/>
              <w:szCs w:val="16"/>
            </w:rPr>
            <w:id w:val="0"/>
          </w:sdtPr>
          <w:sdtEndPr>
            <w:rPr>
              <w:rFonts w:ascii="Arial" w:hAnsi="Arial" w:eastAsia="Times New Roman" w:cs="Arial"/>
              <w:b/>
              <w:sz w:val="16"/>
              <w:szCs w:val="16"/>
            </w:rPr>
          </w:sdtEndPr>
          <w:sdtContent>
            <w:r>
              <w:rPr>
                <w:rFonts w:ascii="Arial" w:hAnsi="Arial" w:eastAsia="Times New Roman" w:cs="Arial"/>
                <w:b/>
                <w:sz w:val="16"/>
                <w:szCs w:val="16"/>
              </w:rPr>
              <w:t xml:space="preserve">Page </w:t>
            </w:r>
            <w:r>
              <w:rPr>
                <w:rFonts w:ascii="Arial" w:hAnsi="Arial" w:eastAsia="Times New Roman" w:cs="Arial"/>
                <w:b/>
                <w:bCs/>
                <w:sz w:val="16"/>
                <w:szCs w:val="16"/>
              </w:rPr>
              <w:fldChar w:fldCharType="begin"/>
            </w:r>
            <w:r>
              <w:rPr>
                <w:rFonts w:ascii="Arial" w:hAnsi="Arial" w:eastAsia="Times New Roman" w:cs="Arial"/>
                <w:b/>
                <w:bCs/>
                <w:sz w:val="16"/>
                <w:szCs w:val="16"/>
              </w:rPr>
              <w:instrText xml:space="preserve"> PAGE </w:instrText>
            </w:r>
            <w:r>
              <w:rPr>
                <w:rFonts w:ascii="Arial" w:hAnsi="Arial" w:eastAsia="Times New Roman" w:cs="Arial"/>
                <w:b/>
                <w:bCs/>
                <w:sz w:val="16"/>
                <w:szCs w:val="16"/>
              </w:rPr>
              <w:fldChar w:fldCharType="separate"/>
            </w:r>
            <w:r>
              <w:rPr>
                <w:rFonts w:ascii="Arial" w:hAnsi="Arial" w:eastAsia="Times New Roman" w:cs="Arial"/>
                <w:b/>
                <w:bCs/>
                <w:sz w:val="16"/>
                <w:szCs w:val="16"/>
              </w:rPr>
              <w:t>1</w:t>
            </w:r>
            <w:r>
              <w:rPr>
                <w:rFonts w:ascii="Arial" w:hAnsi="Arial" w:eastAsia="Times New Roman" w:cs="Arial"/>
                <w:b/>
                <w:sz w:val="16"/>
                <w:szCs w:val="16"/>
              </w:rPr>
              <w:fldChar w:fldCharType="end"/>
            </w:r>
            <w:r>
              <w:rPr>
                <w:rFonts w:ascii="Arial" w:hAnsi="Arial" w:eastAsia="Times New Roman" w:cs="Arial"/>
                <w:b/>
                <w:sz w:val="16"/>
                <w:szCs w:val="16"/>
              </w:rPr>
              <w:t xml:space="preserve"> of </w:t>
            </w:r>
            <w:r>
              <w:rPr>
                <w:rFonts w:ascii="Arial" w:hAnsi="Arial" w:eastAsia="Times New Roman" w:cs="Arial"/>
                <w:b/>
                <w:bCs/>
                <w:sz w:val="16"/>
                <w:szCs w:val="16"/>
              </w:rPr>
              <w:fldChar w:fldCharType="begin"/>
            </w:r>
            <w:r>
              <w:rPr>
                <w:rFonts w:ascii="Arial" w:hAnsi="Arial" w:eastAsia="Times New Roman" w:cs="Arial"/>
                <w:b/>
                <w:bCs/>
                <w:sz w:val="16"/>
                <w:szCs w:val="16"/>
              </w:rPr>
              <w:instrText xml:space="preserve"> NUMPAGES  </w:instrText>
            </w:r>
            <w:r>
              <w:rPr>
                <w:rFonts w:ascii="Arial" w:hAnsi="Arial" w:eastAsia="Times New Roman" w:cs="Arial"/>
                <w:b/>
                <w:bCs/>
                <w:sz w:val="16"/>
                <w:szCs w:val="16"/>
              </w:rPr>
              <w:fldChar w:fldCharType="separate"/>
            </w:r>
            <w:r>
              <w:rPr>
                <w:rFonts w:ascii="Arial" w:hAnsi="Arial" w:eastAsia="Times New Roman" w:cs="Arial"/>
                <w:b/>
                <w:bCs/>
                <w:sz w:val="16"/>
                <w:szCs w:val="16"/>
              </w:rPr>
              <w:t>5</w:t>
            </w:r>
            <w:r>
              <w:rPr>
                <w:rFonts w:ascii="Arial" w:hAnsi="Arial" w:eastAsia="Times New Roman" w:cs="Arial"/>
                <w:b/>
                <w:sz w:val="16"/>
                <w:szCs w:val="16"/>
              </w:rPr>
              <w:fldChar w:fldCharType="end"/>
            </w:r>
          </w:sdtContent>
        </w:sdt>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4" w:space="0"/>
      </w:pBdr>
      <w:tabs>
        <w:tab w:val="right" w:pos="9639"/>
      </w:tabs>
      <w:spacing w:after="160" w:line="259" w:lineRule="auto"/>
      <w:rPr>
        <w:rFonts w:cs="Arial"/>
        <w:b/>
        <w:sz w:val="2"/>
        <w:szCs w:val="16"/>
      </w:rPr>
    </w:pPr>
  </w:p>
  <w:p>
    <w:pPr>
      <w:tabs>
        <w:tab w:val="right" w:pos="9072"/>
      </w:tabs>
      <w:spacing w:line="240" w:lineRule="auto"/>
      <w:rPr>
        <w:rFonts w:ascii="Arial" w:hAnsi="Arial" w:eastAsia="Times New Roman" w:cs="Arial"/>
        <w:b/>
        <w:sz w:val="16"/>
        <w:szCs w:val="16"/>
      </w:rPr>
    </w:pPr>
    <w:r>
      <w:rPr>
        <w:rFonts w:ascii="Arial" w:hAnsi="Arial" w:eastAsia="Times New Roman" w:cs="Arial"/>
        <w:b/>
        <w:sz w:val="16"/>
        <w:szCs w:val="16"/>
      </w:rPr>
      <w:t xml:space="preserve">Page </w:t>
    </w:r>
    <w:r>
      <w:rPr>
        <w:rFonts w:ascii="Arial" w:hAnsi="Arial" w:eastAsia="Times New Roman" w:cs="Arial"/>
        <w:b/>
        <w:bCs/>
        <w:sz w:val="16"/>
        <w:szCs w:val="16"/>
      </w:rPr>
      <w:fldChar w:fldCharType="begin"/>
    </w:r>
    <w:r>
      <w:rPr>
        <w:rFonts w:ascii="Arial" w:hAnsi="Arial" w:eastAsia="Times New Roman" w:cs="Arial"/>
        <w:b/>
        <w:bCs/>
        <w:sz w:val="16"/>
        <w:szCs w:val="16"/>
      </w:rPr>
      <w:instrText xml:space="preserve"> PAGE </w:instrText>
    </w:r>
    <w:r>
      <w:rPr>
        <w:rFonts w:ascii="Arial" w:hAnsi="Arial" w:eastAsia="Times New Roman" w:cs="Arial"/>
        <w:b/>
        <w:bCs/>
        <w:sz w:val="16"/>
        <w:szCs w:val="16"/>
      </w:rPr>
      <w:fldChar w:fldCharType="separate"/>
    </w:r>
    <w:r>
      <w:rPr>
        <w:rFonts w:ascii="Arial" w:hAnsi="Arial" w:eastAsia="Times New Roman" w:cs="Arial"/>
        <w:b/>
        <w:bCs/>
        <w:sz w:val="16"/>
        <w:szCs w:val="16"/>
      </w:rPr>
      <w:t>4</w:t>
    </w:r>
    <w:r>
      <w:rPr>
        <w:rFonts w:ascii="Arial" w:hAnsi="Arial" w:eastAsia="Times New Roman" w:cs="Arial"/>
        <w:b/>
        <w:sz w:val="16"/>
        <w:szCs w:val="16"/>
      </w:rPr>
      <w:fldChar w:fldCharType="end"/>
    </w:r>
    <w:r>
      <w:rPr>
        <w:rFonts w:ascii="Arial" w:hAnsi="Arial" w:eastAsia="Times New Roman" w:cs="Arial"/>
        <w:b/>
        <w:sz w:val="16"/>
        <w:szCs w:val="16"/>
      </w:rPr>
      <w:t xml:space="preserve"> of </w:t>
    </w:r>
    <w:r>
      <w:rPr>
        <w:rFonts w:ascii="Arial" w:hAnsi="Arial" w:eastAsia="Times New Roman" w:cs="Arial"/>
        <w:b/>
        <w:bCs/>
        <w:sz w:val="16"/>
        <w:szCs w:val="16"/>
      </w:rPr>
      <w:fldChar w:fldCharType="begin"/>
    </w:r>
    <w:r>
      <w:rPr>
        <w:rFonts w:ascii="Arial" w:hAnsi="Arial" w:eastAsia="Times New Roman" w:cs="Arial"/>
        <w:b/>
        <w:bCs/>
        <w:sz w:val="16"/>
        <w:szCs w:val="16"/>
      </w:rPr>
      <w:instrText xml:space="preserve"> NUMPAGES  </w:instrText>
    </w:r>
    <w:r>
      <w:rPr>
        <w:rFonts w:ascii="Arial" w:hAnsi="Arial" w:eastAsia="Times New Roman" w:cs="Arial"/>
        <w:b/>
        <w:bCs/>
        <w:sz w:val="16"/>
        <w:szCs w:val="16"/>
      </w:rPr>
      <w:fldChar w:fldCharType="separate"/>
    </w:r>
    <w:r>
      <w:rPr>
        <w:rFonts w:ascii="Arial" w:hAnsi="Arial" w:eastAsia="Times New Roman" w:cs="Arial"/>
        <w:b/>
        <w:bCs/>
        <w:sz w:val="16"/>
        <w:szCs w:val="16"/>
      </w:rPr>
      <w:t>5</w:t>
    </w:r>
    <w:r>
      <w:rPr>
        <w:rFonts w:ascii="Arial" w:hAnsi="Arial" w:eastAsia="Times New Roman" w:cs="Arial"/>
        <w:b/>
        <w:sz w:val="16"/>
        <w:szCs w:val="16"/>
      </w:rPr>
      <w:fldChar w:fldCharType="end"/>
    </w:r>
    <w:r>
      <w:rPr>
        <w:rFonts w:ascii="Arial" w:hAnsi="Arial" w:eastAsia="Times New Roman" w:cs="Arial"/>
        <w:b/>
        <w:sz w:val="16"/>
        <w:szCs w:val="16"/>
      </w:rPr>
      <w:t xml:space="preserve"> </w:t>
    </w:r>
    <w:r>
      <w:rPr>
        <w:rFonts w:ascii="Arial" w:hAnsi="Arial" w:eastAsia="Times New Roman" w:cs="Arial"/>
        <w:b/>
        <w:sz w:val="16"/>
        <w:szCs w:val="16"/>
      </w:rPr>
      <w:ptab w:relativeTo="margin" w:alignment="right" w:leader="none"/>
    </w:r>
    <w:sdt>
      <w:sdtPr>
        <w:rPr>
          <w:rFonts w:ascii="Arial" w:hAnsi="Arial" w:eastAsia="Times New Roman" w:cs="Arial"/>
          <w:b/>
          <w:sz w:val="16"/>
          <w:szCs w:val="16"/>
        </w:rPr>
        <w:id w:val="0"/>
      </w:sdtPr>
      <w:sdtEndPr>
        <w:rPr>
          <w:rFonts w:ascii="Arial" w:hAnsi="Arial" w:eastAsia="Times New Roman" w:cs="Arial"/>
          <w:b/>
          <w:sz w:val="16"/>
          <w:szCs w:val="16"/>
        </w:rPr>
      </w:sdtEndPr>
      <w:sdtContent>
        <w:sdt>
          <w:sdtPr>
            <w:rPr>
              <w:rFonts w:ascii="Arial" w:hAnsi="Arial" w:eastAsia="Times New Roman" w:cs="Arial"/>
              <w:b/>
              <w:sz w:val="16"/>
              <w:szCs w:val="16"/>
            </w:rPr>
            <w:id w:val="0"/>
          </w:sdtPr>
          <w:sdtEndPr>
            <w:rPr>
              <w:rFonts w:ascii="Arial" w:hAnsi="Arial" w:eastAsia="Times New Roman" w:cs="Arial"/>
              <w:b/>
              <w:sz w:val="16"/>
              <w:szCs w:val="16"/>
            </w:rPr>
          </w:sdtEndPr>
          <w:sdtContent>
            <w:r>
              <w:rPr>
                <w:rFonts w:ascii="Arial" w:hAnsi="Arial" w:eastAsia="Times New Roman" w:cs="Arial"/>
                <w:b/>
                <w:sz w:val="16"/>
                <w:szCs w:val="16"/>
              </w:rPr>
              <w:t>CSTC Pty Ltd_0699_</w:t>
            </w:r>
            <w:sdt>
              <w:sdtPr>
                <w:rPr>
                  <w:rFonts w:ascii="Arial" w:hAnsi="Arial" w:eastAsia="Times New Roman" w:cs="Arial"/>
                  <w:b/>
                  <w:sz w:val="16"/>
                  <w:szCs w:val="16"/>
                </w:rPr>
                <w:alias w:val="Status"/>
                <w:id w:val="752472600"/>
                <w:text/>
              </w:sdtPr>
              <w:sdtEndPr>
                <w:rPr>
                  <w:rFonts w:ascii="Arial" w:hAnsi="Arial" w:eastAsia="Times New Roman" w:cs="Arial"/>
                  <w:b/>
                  <w:sz w:val="16"/>
                  <w:szCs w:val="16"/>
                </w:rPr>
              </w:sdtEndPr>
              <w:sdtContent>
                <w:r>
                  <w:rPr>
                    <w:rFonts w:ascii="Arial" w:hAnsi="Arial" w:eastAsia="Times New Roman" w:cs="Arial"/>
                    <w:b/>
                    <w:sz w:val="16"/>
                    <w:szCs w:val="16"/>
                  </w:rPr>
                  <w:t>v1-1_10/10/2017</w:t>
                </w:r>
              </w:sdtContent>
            </w:sdt>
          </w:sdtContent>
        </w:sdt>
      </w:sdtContent>
    </w:sdt>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spacing w:line="240" w:lineRule="auto"/>
      <w:rPr>
        <w:rFonts w:ascii="Arial" w:hAnsi="Arial" w:cs="Arial"/>
        <w:b/>
        <w:sz w:val="16"/>
        <w:szCs w:val="16"/>
      </w:rPr>
    </w:pPr>
    <w:r>
      <w:rPr>
        <w:rFonts w:ascii="Arial" w:hAnsi="Arial" w:cs="Arial"/>
        <w:b/>
        <w:sz w:val="16"/>
        <w:szCs w:val="16"/>
      </w:rPr>
      <w:ptab w:relativeTo="margin" w:alignment="right" w:leader="none"/>
    </w:r>
    <w:sdt>
      <w:sdtPr>
        <w:rPr>
          <w:rFonts w:ascii="Arial" w:hAnsi="Arial" w:cs="Arial"/>
          <w:b/>
          <w:sz w:val="16"/>
          <w:szCs w:val="16"/>
        </w:rPr>
        <w:alias w:val="Category"/>
        <w:id w:val="2076078596"/>
        <w:text/>
      </w:sdtPr>
      <w:sdtEndPr>
        <w:rPr>
          <w:rFonts w:ascii="Arial" w:hAnsi="Arial" w:cs="Arial"/>
          <w:b/>
          <w:sz w:val="16"/>
          <w:szCs w:val="16"/>
        </w:rPr>
      </w:sdtEndPr>
      <w:sdtContent>
        <w:r>
          <w:rPr>
            <w:rFonts w:ascii="Arial" w:hAnsi="Arial" w:cs="Arial"/>
            <w:b/>
            <w:sz w:val="16"/>
            <w:szCs w:val="16"/>
          </w:rPr>
          <w:t>Worksheet</w:t>
        </w:r>
      </w:sdtContent>
    </w:sdt>
    <w:r>
      <w:rPr>
        <w:rFonts w:ascii="Arial" w:hAnsi="Arial" w:cs="Arial"/>
        <w:b/>
        <w:sz w:val="16"/>
        <w:szCs w:val="16"/>
      </w:rPr>
      <w:t xml:space="preserve"> - </w:t>
    </w:r>
    <w:sdt>
      <w:sdtPr>
        <w:rPr>
          <w:rFonts w:ascii="Arial" w:hAnsi="Arial" w:cs="Arial"/>
          <w:b/>
          <w:sz w:val="16"/>
          <w:szCs w:val="16"/>
        </w:rPr>
        <w:alias w:val="Title"/>
        <w:id w:val="1305121552"/>
        <w:text/>
      </w:sdtPr>
      <w:sdtEndPr>
        <w:rPr>
          <w:rFonts w:ascii="Arial" w:hAnsi="Arial" w:cs="Arial"/>
          <w:b/>
          <w:sz w:val="16"/>
          <w:szCs w:val="16"/>
        </w:rPr>
      </w:sdtEndPr>
      <w:sdtContent>
        <w:r>
          <w:rPr>
            <w:rFonts w:ascii="Arial" w:hAnsi="Arial" w:cs="Arial"/>
            <w:b/>
            <w:sz w:val="16"/>
            <w:szCs w:val="16"/>
          </w:rPr>
          <w:t>AHCPCM201</w:t>
        </w:r>
      </w:sdtContent>
    </w:sdt>
    <w:r>
      <w:rPr>
        <w:rFonts w:ascii="Arial" w:hAnsi="Arial" w:cs="Arial"/>
        <w:b/>
        <w:sz w:val="16"/>
        <w:szCs w:val="16"/>
      </w:rPr>
      <w:t xml:space="preserve"> </w:t>
    </w:r>
    <w:sdt>
      <w:sdtPr>
        <w:rPr>
          <w:rFonts w:ascii="Arial" w:hAnsi="Arial" w:cs="Arial"/>
          <w:b/>
          <w:sz w:val="16"/>
          <w:szCs w:val="16"/>
        </w:rPr>
        <w:alias w:val="Subject"/>
        <w:id w:val="495693292"/>
        <w:text/>
      </w:sdtPr>
      <w:sdtEndPr>
        <w:rPr>
          <w:rFonts w:ascii="Arial" w:hAnsi="Arial" w:cs="Arial"/>
          <w:b/>
          <w:sz w:val="16"/>
          <w:szCs w:val="16"/>
        </w:rPr>
      </w:sdtEndPr>
      <w:sdtContent>
        <w:r>
          <w:rPr>
            <w:rFonts w:ascii="Arial" w:hAnsi="Arial" w:cs="Arial"/>
            <w:b/>
            <w:sz w:val="16"/>
            <w:szCs w:val="16"/>
          </w:rPr>
          <w:t>Recognise plants</w:t>
        </w:r>
      </w:sdtContent>
    </w:sdt>
  </w:p>
  <w:p>
    <w:pPr>
      <w:pBdr>
        <w:bottom w:val="single" w:color="auto" w:sz="4" w:space="1"/>
      </w:pBdr>
      <w:tabs>
        <w:tab w:val="right" w:pos="9072"/>
      </w:tabs>
      <w:spacing w:line="240" w:lineRule="auto"/>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spacing w:line="240" w:lineRule="auto"/>
      <w:rPr>
        <w:rFonts w:ascii="Arial" w:hAnsi="Arial" w:cs="Arial"/>
        <w:b/>
        <w:sz w:val="16"/>
        <w:szCs w:val="16"/>
      </w:rPr>
    </w:pPr>
    <w:sdt>
      <w:sdtPr>
        <w:rPr>
          <w:rFonts w:ascii="Arial" w:hAnsi="Arial" w:cs="Arial"/>
          <w:b/>
          <w:sz w:val="16"/>
          <w:szCs w:val="16"/>
        </w:rPr>
        <w:alias w:val="Category"/>
        <w:id w:val="0"/>
        <w:placeholder>
          <w:docPart w:val="D704BDFB7A04410EAE22AB7EAD7DCD20"/>
        </w:placeholder>
        <w:text/>
      </w:sdtPr>
      <w:sdtEndPr>
        <w:rPr>
          <w:rFonts w:ascii="Arial" w:hAnsi="Arial" w:cs="Arial"/>
          <w:b/>
          <w:sz w:val="16"/>
          <w:szCs w:val="16"/>
        </w:rPr>
      </w:sdtEndPr>
      <w:sdtContent>
        <w:r>
          <w:rPr>
            <w:rFonts w:ascii="Arial" w:hAnsi="Arial" w:cs="Arial"/>
            <w:b/>
            <w:sz w:val="16"/>
            <w:szCs w:val="16"/>
          </w:rPr>
          <w:t>Worksheet</w:t>
        </w:r>
      </w:sdtContent>
    </w:sdt>
    <w:r>
      <w:rPr>
        <w:rFonts w:ascii="Arial" w:hAnsi="Arial" w:cs="Arial"/>
        <w:b/>
        <w:sz w:val="16"/>
        <w:szCs w:val="16"/>
      </w:rPr>
      <w:t xml:space="preserve"> - </w:t>
    </w:r>
    <w:sdt>
      <w:sdtPr>
        <w:rPr>
          <w:rFonts w:ascii="Arial" w:hAnsi="Arial" w:cs="Arial"/>
          <w:b/>
          <w:sz w:val="16"/>
          <w:szCs w:val="16"/>
        </w:rPr>
        <w:alias w:val="Title"/>
        <w:id w:val="0"/>
        <w:text/>
      </w:sdtPr>
      <w:sdtEndPr>
        <w:rPr>
          <w:rFonts w:ascii="Arial" w:hAnsi="Arial" w:cs="Arial"/>
          <w:b/>
          <w:sz w:val="16"/>
          <w:szCs w:val="16"/>
        </w:rPr>
      </w:sdtEndPr>
      <w:sdtContent>
        <w:r>
          <w:rPr>
            <w:rFonts w:ascii="Arial" w:hAnsi="Arial" w:cs="Arial"/>
            <w:b/>
            <w:sz w:val="16"/>
            <w:szCs w:val="16"/>
          </w:rPr>
          <w:t>AHCPCM201</w:t>
        </w:r>
      </w:sdtContent>
    </w:sdt>
    <w:r>
      <w:rPr>
        <w:rFonts w:ascii="Arial" w:hAnsi="Arial" w:cs="Arial"/>
        <w:b/>
        <w:sz w:val="16"/>
        <w:szCs w:val="16"/>
      </w:rPr>
      <w:t xml:space="preserve"> </w:t>
    </w:r>
    <w:sdt>
      <w:sdtPr>
        <w:rPr>
          <w:rFonts w:ascii="Arial" w:hAnsi="Arial" w:cs="Arial"/>
          <w:b/>
          <w:sz w:val="16"/>
          <w:szCs w:val="16"/>
        </w:rPr>
        <w:alias w:val="Subject"/>
        <w:id w:val="1346057315"/>
        <w:text/>
      </w:sdtPr>
      <w:sdtEndPr>
        <w:rPr>
          <w:rFonts w:ascii="Arial" w:hAnsi="Arial" w:cs="Arial"/>
          <w:b/>
          <w:sz w:val="16"/>
          <w:szCs w:val="16"/>
        </w:rPr>
      </w:sdtEndPr>
      <w:sdtContent>
        <w:r>
          <w:rPr>
            <w:rFonts w:ascii="Arial" w:hAnsi="Arial" w:cs="Arial"/>
            <w:b/>
            <w:sz w:val="16"/>
            <w:szCs w:val="16"/>
          </w:rPr>
          <w:t>Recognise plants</w:t>
        </w:r>
      </w:sdtContent>
    </w:sdt>
    <w:r>
      <w:rPr>
        <w:rFonts w:ascii="Arial" w:hAnsi="Arial" w:cs="Arial"/>
        <w:b/>
        <w:sz w:val="16"/>
        <w:szCs w:val="16"/>
      </w:rPr>
      <w:t xml:space="preserve"> </w:t>
    </w:r>
    <w:r>
      <w:rPr>
        <w:rFonts w:ascii="Arial" w:hAnsi="Arial" w:cs="Arial"/>
        <w:b/>
        <w:sz w:val="16"/>
        <w:szCs w:val="16"/>
      </w:rPr>
      <w:ptab w:relativeTo="margin" w:alignment="right" w:leader="none"/>
    </w:r>
    <w:r>
      <w:rPr>
        <w:rFonts w:ascii="Arial" w:hAnsi="Arial" w:cs="Arial"/>
        <w:b/>
        <w:sz w:val="16"/>
        <w:szCs w:val="16"/>
      </w:rPr>
      <w:t xml:space="preserve"> </w:t>
    </w:r>
  </w:p>
  <w:p>
    <w:pPr>
      <w:pBdr>
        <w:bottom w:val="single" w:color="auto" w:sz="4" w:space="1"/>
      </w:pBdr>
      <w:tabs>
        <w:tab w:val="right" w:pos="9072"/>
      </w:tabs>
      <w:spacing w:line="240" w:lineRule="auto"/>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1C3924"/>
    <w:multiLevelType w:val="multilevel"/>
    <w:tmpl w:val="141C3924"/>
    <w:lvl w:ilvl="0" w:tentative="0">
      <w:start w:val="1"/>
      <w:numFmt w:val="decimal"/>
      <w:lvlText w:val="Groundcover %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32FA6C37"/>
    <w:multiLevelType w:val="multilevel"/>
    <w:tmpl w:val="32FA6C37"/>
    <w:lvl w:ilvl="0" w:tentative="0">
      <w:start w:val="1"/>
      <w:numFmt w:val="decimal"/>
      <w:lvlText w:val="Tree %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449D7910"/>
    <w:multiLevelType w:val="multilevel"/>
    <w:tmpl w:val="449D7910"/>
    <w:lvl w:ilvl="0" w:tentative="0">
      <w:start w:val="0"/>
      <w:numFmt w:val="bullet"/>
      <w:lvlText w:val=""/>
      <w:lvlJc w:val="left"/>
      <w:pPr>
        <w:ind w:left="720" w:hanging="360"/>
      </w:pPr>
      <w:rPr>
        <w:rFonts w:hint="default" w:ascii="Symbol" w:hAnsi="Symbol" w:cs="Arial" w:eastAsiaTheme="minorHAnsi"/>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
    <w:nsid w:val="46CD5F91"/>
    <w:multiLevelType w:val="multilevel"/>
    <w:tmpl w:val="46CD5F91"/>
    <w:lvl w:ilvl="0" w:tentative="0">
      <w:start w:val="1"/>
      <w:numFmt w:val="decimal"/>
      <w:lvlText w:val="Shrub %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
    <w:nsid w:val="5B2F50D1"/>
    <w:multiLevelType w:val="multilevel"/>
    <w:tmpl w:val="5B2F50D1"/>
    <w:lvl w:ilvl="0" w:tentative="0">
      <w:start w:val="0"/>
      <w:numFmt w:val="bullet"/>
      <w:lvlText w:val=""/>
      <w:lvlJc w:val="left"/>
      <w:pPr>
        <w:ind w:left="720" w:hanging="360"/>
      </w:pPr>
      <w:rPr>
        <w:rFonts w:hint="default" w:ascii="Symbol" w:hAnsi="Symbol" w:cs="Arial" w:eastAsiaTheme="minorHAnsi"/>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5">
    <w:nsid w:val="70EB4181"/>
    <w:multiLevelType w:val="multilevel"/>
    <w:tmpl w:val="70EB4181"/>
    <w:lvl w:ilvl="0" w:tentative="0">
      <w:start w:val="1"/>
      <w:numFmt w:val="decimal"/>
      <w:lvlText w:val="Other %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4"/>
  </w:num>
  <w:num w:numId="2">
    <w:abstractNumId w:val="2"/>
  </w:num>
  <w:num w:numId="3">
    <w:abstractNumId w:val="1"/>
  </w:num>
  <w:num w:numId="4">
    <w:abstractNumId w:val="3"/>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oNotDisplayPageBoundaries w:val="1"/>
  <w:bordersDoNotSurroundHeader w:val="0"/>
  <w:bordersDoNotSurroundFooter w:val="0"/>
  <w:documentProtection w:edit="forms" w:enforcement="0"/>
  <w:defaultTabStop w:val="720"/>
  <w:evenAndOddHeaders w:val="1"/>
  <w:displayHorizontalDrawingGridEvery w:val="1"/>
  <w:displayVerticalDrawingGridEvery w:val="1"/>
  <w:noPunctuationKerning w:val="1"/>
  <w:characterSpacingControl w:val="doNotCompress"/>
  <w:compat>
    <w:doNotExpandShiftReturn/>
    <w:doNotWrapTextWithPunct/>
    <w:doNotUseEastAsianBreakRules/>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283A"/>
    <w:rsid w:val="00015720"/>
    <w:rsid w:val="00040EFE"/>
    <w:rsid w:val="001030B3"/>
    <w:rsid w:val="0015391A"/>
    <w:rsid w:val="0023547E"/>
    <w:rsid w:val="00242DD8"/>
    <w:rsid w:val="00254ED6"/>
    <w:rsid w:val="002D1F66"/>
    <w:rsid w:val="002D292B"/>
    <w:rsid w:val="003525AF"/>
    <w:rsid w:val="003618C0"/>
    <w:rsid w:val="003B23D9"/>
    <w:rsid w:val="004018D1"/>
    <w:rsid w:val="004516A3"/>
    <w:rsid w:val="00461115"/>
    <w:rsid w:val="00461718"/>
    <w:rsid w:val="004933E4"/>
    <w:rsid w:val="004B2D90"/>
    <w:rsid w:val="004C145F"/>
    <w:rsid w:val="004E6A34"/>
    <w:rsid w:val="00505EB6"/>
    <w:rsid w:val="00506804"/>
    <w:rsid w:val="0052067D"/>
    <w:rsid w:val="00675618"/>
    <w:rsid w:val="00712909"/>
    <w:rsid w:val="00742691"/>
    <w:rsid w:val="007C1EA4"/>
    <w:rsid w:val="007F0881"/>
    <w:rsid w:val="00827D0D"/>
    <w:rsid w:val="009A314F"/>
    <w:rsid w:val="009D1151"/>
    <w:rsid w:val="00A354B4"/>
    <w:rsid w:val="00AF750C"/>
    <w:rsid w:val="00B56D00"/>
    <w:rsid w:val="00BF03CD"/>
    <w:rsid w:val="00C43003"/>
    <w:rsid w:val="00DE13C3"/>
    <w:rsid w:val="00DE6CB9"/>
    <w:rsid w:val="00E44F6C"/>
    <w:rsid w:val="00EA19C1"/>
    <w:rsid w:val="00EB283A"/>
    <w:rsid w:val="00F855F6"/>
    <w:rsid w:val="3EB6916B"/>
    <w:rsid w:val="3EFFEACC"/>
    <w:rsid w:val="3F7F9ABE"/>
    <w:rsid w:val="4F76C13C"/>
    <w:rsid w:val="5FD6309B"/>
    <w:rsid w:val="77757C5B"/>
    <w:rsid w:val="77845424"/>
    <w:rsid w:val="77E6F746"/>
    <w:rsid w:val="7EFFA5D4"/>
    <w:rsid w:val="9BBE94B3"/>
    <w:rsid w:val="B5746D9A"/>
    <w:rsid w:val="BB0F40E1"/>
    <w:rsid w:val="BF9D3778"/>
    <w:rsid w:val="D27DAB3B"/>
    <w:rsid w:val="E7FD674C"/>
    <w:rsid w:val="EB6F87E5"/>
    <w:rsid w:val="EBDFC187"/>
    <w:rsid w:val="F17E28D5"/>
    <w:rsid w:val="FFE50B21"/>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276" w:lineRule="auto"/>
    </w:pPr>
    <w:rPr>
      <w:rFonts w:asciiTheme="minorHAnsi" w:hAnsiTheme="minorHAnsi" w:eastAsiaTheme="minorHAnsi" w:cstheme="minorBidi"/>
      <w:sz w:val="22"/>
      <w:szCs w:val="22"/>
      <w:lang w:val="en-AU" w:eastAsia="en-US" w:bidi="ar-SA"/>
    </w:rPr>
  </w:style>
  <w:style w:type="character" w:default="1" w:styleId="4">
    <w:name w:val="Default Paragraph Font"/>
    <w:unhideWhenUsed/>
    <w:qFormat/>
    <w:uiPriority w:val="1"/>
  </w:style>
  <w:style w:type="table" w:default="1" w:styleId="6">
    <w:name w:val="Normal Table"/>
    <w:unhideWhenUsed/>
    <w:qFormat/>
    <w:uiPriority w:val="99"/>
    <w:tblPr>
      <w:tblCellMar>
        <w:top w:w="0" w:type="dxa"/>
        <w:left w:w="108" w:type="dxa"/>
        <w:bottom w:w="0" w:type="dxa"/>
        <w:right w:w="108" w:type="dxa"/>
      </w:tblCellMar>
    </w:tblPr>
  </w:style>
  <w:style w:type="paragraph" w:styleId="2">
    <w:name w:val="footer"/>
    <w:basedOn w:val="1"/>
    <w:link w:val="11"/>
    <w:unhideWhenUsed/>
    <w:qFormat/>
    <w:uiPriority w:val="99"/>
    <w:pPr>
      <w:tabs>
        <w:tab w:val="center" w:pos="4513"/>
        <w:tab w:val="right" w:pos="9026"/>
      </w:tabs>
      <w:spacing w:line="240" w:lineRule="auto"/>
    </w:pPr>
  </w:style>
  <w:style w:type="paragraph" w:styleId="3">
    <w:name w:val="header"/>
    <w:basedOn w:val="1"/>
    <w:link w:val="10"/>
    <w:unhideWhenUsed/>
    <w:qFormat/>
    <w:uiPriority w:val="99"/>
    <w:pPr>
      <w:tabs>
        <w:tab w:val="center" w:pos="4513"/>
        <w:tab w:val="right" w:pos="9026"/>
      </w:tabs>
      <w:spacing w:line="240" w:lineRule="auto"/>
    </w:pPr>
  </w:style>
  <w:style w:type="character" w:styleId="5">
    <w:name w:val="Hyperlink"/>
    <w:basedOn w:val="4"/>
    <w:unhideWhenUsed/>
    <w:qFormat/>
    <w:uiPriority w:val="99"/>
    <w:rPr>
      <w:color w:val="0563C1"/>
      <w:u w:val="single"/>
    </w:rPr>
  </w:style>
  <w:style w:type="table" w:styleId="7">
    <w:name w:val="Table Grid"/>
    <w:basedOn w:val="6"/>
    <w:qFormat/>
    <w:uiPriority w:val="39"/>
    <w:pPr>
      <w:spacing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8">
    <w:name w:val="Style1"/>
    <w:basedOn w:val="1"/>
    <w:link w:val="9"/>
    <w:qFormat/>
    <w:uiPriority w:val="0"/>
    <w:pPr>
      <w:shd w:val="clear" w:color="auto" w:fill="232F84"/>
      <w:jc w:val="center"/>
    </w:pPr>
    <w:rPr>
      <w:rFonts w:ascii="Arial Bold" w:hAnsi="Arial Bold" w:cs="Arial"/>
      <w:b/>
      <w:caps/>
      <w:color w:val="F99D31"/>
      <w:sz w:val="24"/>
      <w:szCs w:val="24"/>
    </w:rPr>
  </w:style>
  <w:style w:type="character" w:customStyle="1" w:styleId="9">
    <w:name w:val="Style1 Char"/>
    <w:basedOn w:val="4"/>
    <w:link w:val="8"/>
    <w:qFormat/>
    <w:uiPriority w:val="0"/>
    <w:rPr>
      <w:rFonts w:ascii="Arial Bold" w:hAnsi="Arial Bold" w:cs="Arial"/>
      <w:b/>
      <w:caps/>
      <w:color w:val="F99D31"/>
      <w:sz w:val="24"/>
      <w:szCs w:val="24"/>
      <w:shd w:val="clear" w:color="auto" w:fill="232F84"/>
    </w:rPr>
  </w:style>
  <w:style w:type="character" w:customStyle="1" w:styleId="10">
    <w:name w:val="Header Char"/>
    <w:basedOn w:val="4"/>
    <w:link w:val="3"/>
    <w:qFormat/>
    <w:uiPriority w:val="99"/>
  </w:style>
  <w:style w:type="character" w:customStyle="1" w:styleId="11">
    <w:name w:val="Footer Char"/>
    <w:basedOn w:val="4"/>
    <w:link w:val="2"/>
    <w:qFormat/>
    <w:uiPriority w:val="99"/>
  </w:style>
  <w:style w:type="character" w:customStyle="1" w:styleId="12">
    <w:name w:val="Placeholder Text"/>
    <w:basedOn w:val="4"/>
    <w:semiHidden/>
    <w:qFormat/>
    <w:uiPriority w:val="99"/>
    <w:rPr>
      <w:color w:val="808080"/>
    </w:rPr>
  </w:style>
  <w:style w:type="paragraph" w:customStyle="1" w:styleId="13">
    <w:name w:val="List Paragraph"/>
    <w:basedOn w:val="1"/>
    <w:qFormat/>
    <w:uiPriority w:val="34"/>
    <w:pPr>
      <w:ind w:left="720"/>
      <w:contextualSpacing/>
    </w:pPr>
  </w:style>
  <w:style w:type="table" w:customStyle="1" w:styleId="14">
    <w:name w:val="Grid Table 5 Dark Accent 5"/>
    <w:basedOn w:val="6"/>
    <w:qFormat/>
    <w:uiPriority w:val="50"/>
    <w:pPr>
      <w:spacing w:line="240" w:lineRule="auto"/>
    </w:pPr>
    <w:tblPr>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D9E2F3" w:themeFill="accent5" w:themeFillTint="33"/>
    </w:tcPr>
    <w:tblStylePr w:type="firstRow">
      <w:rPr>
        <w:b/>
        <w:bCs/>
        <w:color w:val="FFFFFF" w:themeColor="background1"/>
        <w14:textFill>
          <w14:solidFill>
            <w14:schemeClr w14:val="bg1"/>
          </w14:solidFill>
        </w14:textFill>
      </w:r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4472C4" w:themeFill="accent5"/>
      </w:tcPr>
    </w:tblStylePr>
    <w:tblStylePr w:type="lastRow">
      <w:rPr>
        <w:b/>
        <w:bCs/>
        <w:color w:val="FFFFFF" w:themeColor="background1"/>
        <w14:textFill>
          <w14:solidFill>
            <w14:schemeClr w14:val="bg1"/>
          </w14:solidFill>
        </w14:textFill>
      </w:r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4472C4" w:themeFill="accent5"/>
      </w:tcPr>
    </w:tblStylePr>
    <w:tblStylePr w:type="firstCol">
      <w:rPr>
        <w:b/>
        <w:bCs/>
        <w:color w:val="FFFFFF" w:themeColor="background1"/>
        <w14:textFill>
          <w14:solidFill>
            <w14:schemeClr w14:val="bg1"/>
          </w14:solidFill>
        </w14:textFill>
      </w:rPr>
      <w:tcPr>
        <w:tcBorders>
          <w:top w:val="single" w:color="FFFFFF" w:themeColor="background1" w:sz="4" w:space="0"/>
          <w:left w:val="single" w:color="FFFFFF" w:themeColor="background1" w:sz="4" w:space="0"/>
          <w:bottom w:val="single" w:color="FFFFFF" w:themeColor="background1" w:sz="4" w:space="0"/>
          <w:insideV w:val="nil"/>
        </w:tcBorders>
        <w:shd w:val="clear" w:color="auto" w:fill="4472C4" w:themeFill="accent5"/>
      </w:tcPr>
    </w:tblStylePr>
    <w:tblStylePr w:type="lastCol">
      <w:rPr>
        <w:b/>
        <w:bCs/>
        <w:color w:val="FFFFFF" w:themeColor="background1"/>
        <w14:textFill>
          <w14:solidFill>
            <w14:schemeClr w14:val="bg1"/>
          </w14:solidFill>
        </w14:textFill>
      </w:rPr>
      <w:tcPr>
        <w:tcBorders>
          <w:top w:val="single" w:color="FFFFFF" w:themeColor="background1" w:sz="4" w:space="0"/>
          <w:bottom w:val="single" w:color="FFFFFF" w:themeColor="background1" w:sz="4" w:space="0"/>
          <w:right w:val="single" w:color="FFFFFF" w:themeColor="background1" w:sz="4" w:space="0"/>
          <w:insideV w:val="nil"/>
        </w:tcBorders>
        <w:shd w:val="clear" w:color="auto" w:fill="4472C4" w:themeFill="accent5"/>
      </w:tcPr>
    </w:tblStylePr>
    <w:tblStylePr w:type="band1Vert">
      <w:tcPr>
        <w:shd w:val="clear" w:color="auto" w:fill="B4C6E7" w:themeFill="accent5" w:themeFillTint="66"/>
      </w:tcPr>
    </w:tblStylePr>
    <w:tblStylePr w:type="band1Horz">
      <w:tcPr>
        <w:shd w:val="clear" w:color="auto" w:fill="B4C6E7" w:themeFill="accent5" w:themeFillTint="66"/>
      </w:tcPr>
    </w:tblStyle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glossaryDocument" Target="glossary/document.xml"/><Relationship Id="rId10" Type="http://schemas.openxmlformats.org/officeDocument/2006/relationships/fontTable" Target="fontTable.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D704BDFB7A04410EAE22AB7EAD7DCD20"/>
        <w:style w:val=""/>
        <w:category>
          <w:name w:val="General"/>
          <w:gallery w:val="placeholder"/>
        </w:category>
        <w:types>
          <w:type w:val="bbPlcHdr"/>
        </w:types>
        <w:behaviors>
          <w:behavior w:val="content"/>
        </w:behaviors>
        <w:description w:val=""/>
        <w:guid w:val="{AD063488-D479-47B9-8367-680A9C143637}"/>
      </w:docPartPr>
      <w:docPartBody>
        <w:p>
          <w:pPr>
            <w:pStyle w:val="12"/>
          </w:pPr>
          <w:r>
            <w:rPr>
              <w:rStyle w:val="4"/>
            </w:rPr>
            <w:t>[Category]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altName w:val="Songti SC"/>
    <w:panose1 w:val="00000000000000000000"/>
    <w:charset w:val="86"/>
    <w:family w:val="auto"/>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80000000" w:csb1="00000000"/>
  </w:font>
  <w:font w:name="Arial">
    <w:panose1 w:val="020B0604020202090204"/>
    <w:charset w:val="00"/>
    <w:family w:val="swiss"/>
    <w:pitch w:val="default"/>
    <w:sig w:usb0="E0000AFF" w:usb1="00007843" w:usb2="00000001" w:usb3="00000000" w:csb0="400001BF" w:csb1="DFF70000"/>
  </w:font>
  <w:font w:name="黑体">
    <w:altName w:val="Heiti SC"/>
    <w:panose1 w:val="02010600030101010101"/>
    <w:charset w:val="00"/>
    <w:family w:val="auto"/>
    <w:pitch w:val="default"/>
    <w:sig w:usb0="00000001" w:usb1="080E0000" w:usb2="00000010" w:usb3="00000000" w:csb0="00040000" w:csb1="00000000"/>
  </w:font>
  <w:font w:name="Courier New">
    <w:panose1 w:val="02070309020205020404"/>
    <w:charset w:val="00"/>
    <w:family w:val="modern"/>
    <w:pitch w:val="default"/>
    <w:sig w:usb0="E0002AFF" w:usb1="C0007843" w:usb2="00000009" w:usb3="00000000" w:csb0="400001FF" w:csb1="FFFF0000"/>
  </w:font>
  <w:font w:name="Cambria">
    <w:panose1 w:val="02040503050406030204"/>
    <w:charset w:val="00"/>
    <w:family w:val="roman"/>
    <w:pitch w:val="default"/>
    <w:sig w:usb0="E00006FF" w:usb1="420024FF" w:usb2="02000000" w:usb3="00000000" w:csb0="2000019F" w:csb1="00000000"/>
  </w:font>
  <w:font w:name="Calibri">
    <w:altName w:val="Helvetica Neue"/>
    <w:panose1 w:val="020F0502020204030204"/>
    <w:charset w:val="00"/>
    <w:family w:val="swiss"/>
    <w:pitch w:val="default"/>
    <w:sig w:usb0="00000000" w:usb1="00000000" w:usb2="00000001" w:usb3="00000000" w:csb0="0000019F" w:csb1="00000000"/>
  </w:font>
  <w:font w:name="Songti SC">
    <w:panose1 w:val="02010800040101010101"/>
    <w:charset w:val="86"/>
    <w:family w:val="auto"/>
    <w:pitch w:val="default"/>
    <w:sig w:usb0="00000001" w:usb1="080F0000" w:usb2="00000000" w:usb3="00000000" w:csb0="00040000" w:csb1="00000000"/>
  </w:font>
  <w:font w:name="Heiti SC">
    <w:panose1 w:val="02000000000000000000"/>
    <w:charset w:val="86"/>
    <w:family w:val="auto"/>
    <w:pitch w:val="default"/>
    <w:sig w:usb0="8000002F" w:usb1="0800004A" w:usb2="00000000" w:usb3="00000000" w:csb0="203E0000" w:csb1="00000000"/>
  </w:font>
  <w:font w:name="Helvetica Neue">
    <w:panose1 w:val="02000503000000020004"/>
    <w:charset w:val="00"/>
    <w:family w:val="auto"/>
    <w:pitch w:val="default"/>
    <w:sig w:usb0="E50002FF" w:usb1="500079DB" w:usb2="00000010" w:usb3="00000000" w:csb0="00000000" w:csb1="00000000"/>
  </w:font>
  <w:font w:name="SimSun">
    <w:altName w:val="Songti SC"/>
    <w:panose1 w:val="00000000000000000000"/>
    <w:charset w:val="86"/>
    <w:family w:val="auto"/>
    <w:pitch w:val="default"/>
    <w:sig w:usb0="00000000" w:usb1="00000000" w:usb2="00000000" w:usb3="00000000" w:csb0="00000000" w:csb1="00000000"/>
  </w:font>
  <w:font w:name="SimSun">
    <w:altName w:val="Songti SC"/>
    <w:panose1 w:val="02010600030101010101"/>
    <w:charset w:val="86"/>
    <w:family w:val="auto"/>
    <w:pitch w:val="default"/>
    <w:sig w:usb0="00000000" w:usb1="00000000" w:usb2="00000010" w:usb3="00000000" w:csb0="00040001" w:csb1="00000000"/>
  </w:font>
  <w:font w:name="Symbol">
    <w:panose1 w:val="05050102010706020507"/>
    <w:charset w:val="02"/>
    <w:family w:val="roman"/>
    <w:pitch w:val="default"/>
    <w:sig w:usb0="00000000" w:usb1="0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Arial Bold">
    <w:altName w:val="PingFang SC"/>
    <w:panose1 w:val="00000000000000000000"/>
    <w:charset w:val="00"/>
    <w:family w:val="roman"/>
    <w:pitch w:val="default"/>
    <w:sig w:usb0="00000000" w:usb1="00000000" w:usb2="00000000" w:usb3="00000000" w:csb0="00000000" w:csb1="00000000"/>
  </w:font>
  <w:font w:name="Arial Black">
    <w:panose1 w:val="020B0A04020102020204"/>
    <w:charset w:val="00"/>
    <w:family w:val="swiss"/>
    <w:pitch w:val="default"/>
    <w:sig w:usb0="00000287" w:usb1="00000000" w:usb2="00000000" w:usb3="00000000" w:csb0="2000009F" w:csb1="DFD70000"/>
  </w:font>
  <w:font w:name="Calibri Light">
    <w:altName w:val="Helvetica Neue"/>
    <w:panose1 w:val="020F0302020204030204"/>
    <w:charset w:val="00"/>
    <w:family w:val="swiss"/>
    <w:pitch w:val="default"/>
    <w:sig w:usb0="00000000" w:usb1="00000000" w:usb2="00000000" w:usb3="00000000" w:csb0="0000019F" w:csb1="00000000"/>
  </w:font>
  <w:font w:name="PingFang SC">
    <w:panose1 w:val="020B0400000000000000"/>
    <w:charset w:val="86"/>
    <w:family w:val="auto"/>
    <w:pitch w:val="default"/>
    <w:sig w:usb0="A00002FF" w:usb1="7ACFFDFB" w:usb2="00000017" w:usb3="00000000" w:csb0="0004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doNotDisplayPageBoundaries w:val="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1DEE"/>
    <w:rsid w:val="002732B9"/>
    <w:rsid w:val="002E686D"/>
    <w:rsid w:val="00813A92"/>
    <w:rsid w:val="00D31DEE"/>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iPriority="1" w:semiHidden="0" w:name="Default Paragraph Font"/>
    <w:lsdException w:qFormat="1" w:uiPriority="99" w:semiHidden="0" w:name="Normal Table"/>
  </w:latentStyles>
  <w:style w:type="paragraph" w:default="1" w:styleId="1">
    <w:name w:val="Normal"/>
    <w:qFormat/>
    <w:uiPriority w:val="0"/>
    <w:pPr>
      <w:spacing w:after="160" w:line="259" w:lineRule="auto"/>
    </w:pPr>
    <w:rPr>
      <w:rFonts w:asciiTheme="minorHAnsi" w:hAnsiTheme="minorHAnsi" w:eastAsiaTheme="minorEastAsia" w:cstheme="minorBidi"/>
      <w:sz w:val="22"/>
      <w:szCs w:val="22"/>
      <w:lang w:val="en-AU" w:eastAsia="en-AU" w:bidi="ar-SA"/>
    </w:rPr>
  </w:style>
  <w:style w:type="character" w:default="1" w:styleId="2">
    <w:name w:val="Default Paragraph Font"/>
    <w:unhideWhenUsed/>
    <w:qFormat/>
    <w:uiPriority w:val="1"/>
  </w:style>
  <w:style w:type="table" w:default="1" w:styleId="3">
    <w:name w:val="Normal Table"/>
    <w:unhideWhenUsed/>
    <w:qFormat/>
    <w:uiPriority w:val="99"/>
    <w:tblPr>
      <w:tblCellMar>
        <w:top w:w="0" w:type="dxa"/>
        <w:left w:w="108" w:type="dxa"/>
        <w:bottom w:w="0" w:type="dxa"/>
        <w:right w:w="108" w:type="dxa"/>
      </w:tblCellMar>
    </w:tblPr>
  </w:style>
  <w:style w:type="character" w:customStyle="1" w:styleId="4">
    <w:name w:val="Placeholder Text"/>
    <w:basedOn w:val="2"/>
    <w:semiHidden/>
    <w:qFormat/>
    <w:uiPriority w:val="99"/>
    <w:rPr>
      <w:color w:val="808080"/>
    </w:rPr>
  </w:style>
  <w:style w:type="paragraph" w:customStyle="1" w:styleId="5">
    <w:name w:val="AC2A0CC3086546C99E9B1D5D520D7E17"/>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
    <w:name w:val="30B93F7FFC6A486A8A50F5E4A8BA1148"/>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
    <w:name w:val="CF64D0052EC143CAA192A451DF4CF044"/>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
    <w:name w:val="9DBBCEA4AF5E4044875D12D783577EF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
    <w:name w:val="635DF68E176A498FAD27FF09EFF2F122"/>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0">
    <w:name w:val="0280ED0470804AA4BB82703B0F13EA52"/>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1">
    <w:name w:val="B05D2E88873E4679BAD818B69CE141AA"/>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2">
    <w:name w:val="D704BDFB7A04410EAE22AB7EAD7DCD20"/>
    <w:qFormat/>
    <w:uiPriority w:val="0"/>
    <w:pPr>
      <w:spacing w:after="160" w:line="259" w:lineRule="auto"/>
    </w:pPr>
    <w:rPr>
      <w:rFonts w:asciiTheme="minorHAnsi" w:hAnsiTheme="minorHAnsi" w:eastAsiaTheme="minorEastAsia" w:cstheme="minorBidi"/>
      <w:sz w:val="22"/>
      <w:szCs w:val="22"/>
      <w:lang w:val="en-AU" w:eastAsia="en-AU" w:bidi="ar-SA"/>
    </w:rPr>
  </w:style>
</w:styl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687</Words>
  <Characters>3918</Characters>
  <Lines>32</Lines>
  <Paragraphs>9</Paragraphs>
  <ScaleCrop>false</ScaleCrop>
  <LinksUpToDate>false</LinksUpToDate>
  <CharactersWithSpaces>4596</CharactersWithSpaces>
  <Application>WPS Office_2.2.0.3644_F1E327BC-269C-435d-A152-05C5408002CA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category>Worksheet</cp:category>
  <dcterms:created xsi:type="dcterms:W3CDTF">2017-03-16T21:26:00Z</dcterms:created>
  <dc:creator>Michelle Curro</dc:creator>
  <cp:lastModifiedBy>gdee3</cp:lastModifiedBy>
  <dcterms:modified xsi:type="dcterms:W3CDTF">2020-05-15T22:43:47Z</dcterms:modified>
  <dc:subject>Recognise plants</dc:subject>
  <dc:title>AHCPCM201</dc:title>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1033-2.2.0.3644</vt:lpwstr>
  </property>
</Properties>
</file>